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3619" w14:textId="0E64617A" w:rsidR="001D5763" w:rsidRPr="000F72F7" w:rsidRDefault="000F72F7" w:rsidP="000F72F7">
      <w:pPr>
        <w:spacing w:after="0" w:line="276" w:lineRule="auto"/>
        <w:jc w:val="center"/>
        <w:rPr>
          <w:rFonts w:ascii="Century Gothic" w:eastAsia="Times New Roman" w:hAnsi="Century Gothic" w:cs="Times New Roman"/>
          <w:b/>
          <w:bCs/>
          <w:color w:val="000000"/>
          <w:sz w:val="36"/>
          <w:szCs w:val="36"/>
          <w:u w:val="single"/>
        </w:rPr>
      </w:pPr>
      <w:r w:rsidRPr="000F72F7">
        <w:rPr>
          <w:rFonts w:ascii="Century Gothic" w:eastAsia="Times New Roman" w:hAnsi="Century Gothic" w:cs="Times New Roman"/>
          <w:b/>
          <w:bCs/>
          <w:color w:val="000000"/>
          <w:sz w:val="36"/>
          <w:szCs w:val="36"/>
          <w:u w:val="single"/>
        </w:rPr>
        <w:t>SMALL WORK CONTRACT AMMENDMENT</w:t>
      </w:r>
      <w:bookmarkStart w:id="0" w:name="table07"/>
      <w:bookmarkEnd w:id="0"/>
      <w:r>
        <w:rPr>
          <w:rFonts w:ascii="Century Gothic" w:eastAsia="Times New Roman" w:hAnsi="Century Gothic" w:cs="Times New Roman"/>
          <w:b/>
          <w:bCs/>
          <w:color w:val="000000"/>
          <w:sz w:val="36"/>
          <w:szCs w:val="36"/>
          <w:u w:val="single"/>
        </w:rPr>
        <w:br/>
      </w:r>
    </w:p>
    <w:p w14:paraId="2854404A" w14:textId="54D154AC" w:rsidR="001D5763" w:rsidRPr="00BA0E59" w:rsidRDefault="001D5763" w:rsidP="00BA0E59">
      <w:pPr>
        <w:spacing w:after="0" w:line="276" w:lineRule="auto"/>
        <w:rPr>
          <w:rFonts w:ascii="Century Gothic" w:eastAsia="Times New Roman" w:hAnsi="Century Gothic" w:cs="Times New Roman"/>
          <w:color w:val="000000"/>
          <w:sz w:val="24"/>
          <w:szCs w:val="24"/>
        </w:rPr>
      </w:pPr>
      <w:r w:rsidRPr="000F72F7">
        <w:rPr>
          <w:rFonts w:ascii="Century Gothic" w:eastAsia="Times New Roman" w:hAnsi="Century Gothic" w:cs="Times New Roman"/>
          <w:sz w:val="24"/>
          <w:szCs w:val="24"/>
        </w:rPr>
        <w:t>August 20</w:t>
      </w:r>
      <w:r w:rsidR="00AC14BF">
        <w:rPr>
          <w:rFonts w:ascii="Century Gothic" w:eastAsia="Times New Roman" w:hAnsi="Century Gothic" w:cs="Times New Roman"/>
          <w:sz w:val="24"/>
          <w:szCs w:val="24"/>
        </w:rPr>
        <w:t>XX</w:t>
      </w:r>
    </w:p>
    <w:p w14:paraId="43331D3E"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1AF59C82" w14:textId="557F2E08"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Project Name:</w:t>
      </w:r>
      <w:r w:rsidR="00AC14BF">
        <w:rPr>
          <w:rFonts w:ascii="Century Gothic" w:eastAsia="Times New Roman" w:hAnsi="Century Gothic" w:cs="Times New Roman"/>
          <w:color w:val="000000"/>
          <w:sz w:val="24"/>
          <w:szCs w:val="24"/>
        </w:rPr>
        <w:t xml:space="preserve"> _____________________________________________________________________</w:t>
      </w:r>
      <w:r w:rsidRPr="00BA0E59">
        <w:rPr>
          <w:rFonts w:ascii="Century Gothic" w:eastAsia="Times New Roman" w:hAnsi="Century Gothic" w:cs="Times New Roman"/>
          <w:color w:val="000000"/>
          <w:sz w:val="24"/>
          <w:szCs w:val="24"/>
        </w:rPr>
        <w:t xml:space="preserve"> </w:t>
      </w:r>
    </w:p>
    <w:p w14:paraId="1F37427F" w14:textId="77F57230"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Amendment No.</w:t>
      </w:r>
      <w:r w:rsidR="00AC14BF">
        <w:rPr>
          <w:rFonts w:ascii="Century Gothic" w:eastAsia="Times New Roman" w:hAnsi="Century Gothic" w:cs="Times New Roman"/>
          <w:color w:val="000000"/>
          <w:sz w:val="24"/>
          <w:szCs w:val="24"/>
        </w:rPr>
        <w:t>: __________________________________________________________________</w:t>
      </w:r>
    </w:p>
    <w:p w14:paraId="3A69F89A" w14:textId="55628388" w:rsidR="001D5763" w:rsidRPr="00BA0E59" w:rsidRDefault="00AC14BF"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T</w:t>
      </w:r>
      <w:r w:rsidR="001D5763" w:rsidRPr="00BA0E59">
        <w:rPr>
          <w:rFonts w:ascii="Century Gothic" w:eastAsia="Times New Roman" w:hAnsi="Century Gothic" w:cs="Times New Roman"/>
          <w:color w:val="000000"/>
          <w:sz w:val="24"/>
          <w:szCs w:val="24"/>
        </w:rPr>
        <w:t>o the Contract No.</w:t>
      </w:r>
      <w:r>
        <w:rPr>
          <w:rFonts w:ascii="Century Gothic" w:eastAsia="Times New Roman" w:hAnsi="Century Gothic" w:cs="Times New Roman"/>
          <w:color w:val="000000"/>
          <w:sz w:val="24"/>
          <w:szCs w:val="24"/>
        </w:rPr>
        <w:t>: _______________________________________________________________</w:t>
      </w:r>
    </w:p>
    <w:p w14:paraId="6AC0A393" w14:textId="14F4B467" w:rsidR="001D5763" w:rsidRPr="00AC14BF" w:rsidRDefault="001D5763" w:rsidP="00BA0E59">
      <w:pPr>
        <w:spacing w:after="0" w:line="276" w:lineRule="auto"/>
        <w:rPr>
          <w:rFonts w:ascii="Century Gothic" w:eastAsia="Times New Roman" w:hAnsi="Century Gothic" w:cs="Times New Roman"/>
          <w:color w:val="000000"/>
          <w:sz w:val="24"/>
          <w:szCs w:val="24"/>
        </w:rPr>
      </w:pPr>
      <w:r w:rsidRPr="00AC14BF">
        <w:rPr>
          <w:rFonts w:ascii="Century Gothic" w:eastAsia="Times New Roman" w:hAnsi="Century Gothic" w:cs="Times New Roman"/>
          <w:color w:val="000000"/>
          <w:sz w:val="24"/>
          <w:szCs w:val="24"/>
        </w:rPr>
        <w:t>Contract Name</w:t>
      </w:r>
      <w:r w:rsidR="00AC14BF" w:rsidRPr="00AC14BF">
        <w:rPr>
          <w:rFonts w:ascii="Century Gothic" w:eastAsia="Times New Roman" w:hAnsi="Century Gothic" w:cs="Times New Roman"/>
          <w:color w:val="000000"/>
          <w:sz w:val="24"/>
          <w:szCs w:val="24"/>
        </w:rPr>
        <w:t>:</w:t>
      </w:r>
      <w:r w:rsidR="00AC14BF">
        <w:rPr>
          <w:rFonts w:ascii="Century Gothic" w:eastAsia="Times New Roman" w:hAnsi="Century Gothic" w:cs="Times New Roman"/>
          <w:color w:val="000000"/>
          <w:sz w:val="24"/>
          <w:szCs w:val="24"/>
        </w:rPr>
        <w:t xml:space="preserve"> ___________________________________________________________________</w:t>
      </w:r>
    </w:p>
    <w:p w14:paraId="189532ED" w14:textId="60A99206" w:rsidR="001D5763" w:rsidRPr="00AC14BF" w:rsidRDefault="00AC14BF"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1D5763" w:rsidRPr="00AC14BF">
        <w:rPr>
          <w:rFonts w:ascii="Century Gothic" w:eastAsia="Times New Roman" w:hAnsi="Century Gothic" w:cs="Times New Roman"/>
          <w:color w:val="000000"/>
          <w:sz w:val="24"/>
          <w:szCs w:val="24"/>
        </w:rPr>
        <w:t>Between</w:t>
      </w:r>
      <w:r>
        <w:rPr>
          <w:rFonts w:ascii="Century Gothic" w:eastAsia="Times New Roman" w:hAnsi="Century Gothic" w:cs="Times New Roman"/>
          <w:color w:val="000000"/>
          <w:sz w:val="24"/>
          <w:szCs w:val="24"/>
        </w:rPr>
        <w:t xml:space="preserve"> </w:t>
      </w:r>
      <w:r w:rsidRPr="00AC14BF">
        <w:rPr>
          <w:rFonts w:ascii="Century Gothic" w:eastAsia="Times New Roman" w:hAnsi="Century Gothic" w:cs="Times New Roman"/>
          <w:color w:val="000000"/>
          <w:sz w:val="24"/>
          <w:szCs w:val="24"/>
        </w:rPr>
        <w:t>__________________________________</w:t>
      </w:r>
      <w:r>
        <w:rPr>
          <w:rFonts w:ascii="Century Gothic" w:eastAsia="Times New Roman" w:hAnsi="Century Gothic" w:cs="Times New Roman"/>
          <w:color w:val="000000"/>
          <w:sz w:val="24"/>
          <w:szCs w:val="24"/>
        </w:rPr>
        <w:t>______________</w:t>
      </w:r>
      <w:r w:rsidRPr="00AC14BF">
        <w:rPr>
          <w:rFonts w:ascii="Century Gothic" w:eastAsia="Times New Roman" w:hAnsi="Century Gothic" w:cs="Times New Roman"/>
          <w:color w:val="000000"/>
          <w:sz w:val="24"/>
          <w:szCs w:val="24"/>
        </w:rPr>
        <w:t xml:space="preserve">_______ (the Employer) </w:t>
      </w:r>
      <w:r w:rsidR="001D5763" w:rsidRPr="00AC14BF">
        <w:rPr>
          <w:rFonts w:ascii="Century Gothic" w:eastAsia="Times New Roman" w:hAnsi="Century Gothic" w:cs="Times New Roman"/>
          <w:color w:val="000000"/>
          <w:sz w:val="24"/>
          <w:szCs w:val="24"/>
        </w:rPr>
        <w:t>and</w:t>
      </w:r>
      <w:r>
        <w:rPr>
          <w:rFonts w:ascii="Century Gothic" w:eastAsia="Times New Roman" w:hAnsi="Century Gothic" w:cs="Times New Roman"/>
          <w:color w:val="000000"/>
          <w:sz w:val="24"/>
          <w:szCs w:val="24"/>
        </w:rPr>
        <w:t xml:space="preserve"> ___________________________________________________________________</w:t>
      </w:r>
      <w:r w:rsidR="001D5763" w:rsidRPr="00AC14BF">
        <w:rPr>
          <w:rFonts w:ascii="Century Gothic" w:eastAsia="Times New Roman" w:hAnsi="Century Gothic" w:cs="Times New Roman"/>
          <w:color w:val="000000"/>
          <w:sz w:val="24"/>
          <w:szCs w:val="24"/>
        </w:rPr>
        <w:t>(The Contractor)</w:t>
      </w:r>
    </w:p>
    <w:p w14:paraId="1424A851" w14:textId="59C74BE6" w:rsidR="00AC14BF" w:rsidRDefault="001D5763" w:rsidP="00BA0E59">
      <w:pPr>
        <w:spacing w:after="0" w:line="276" w:lineRule="auto"/>
        <w:rPr>
          <w:rFonts w:ascii="Century Gothic" w:eastAsia="Times New Roman" w:hAnsi="Century Gothic" w:cs="Times New Roman"/>
          <w:color w:val="000000"/>
          <w:sz w:val="24"/>
          <w:szCs w:val="24"/>
        </w:rPr>
      </w:pPr>
      <w:r w:rsidRPr="00AC14BF">
        <w:rPr>
          <w:rFonts w:ascii="Century Gothic" w:eastAsia="Times New Roman" w:hAnsi="Century Gothic" w:cs="Times New Roman"/>
          <w:color w:val="000000"/>
          <w:sz w:val="24"/>
          <w:szCs w:val="24"/>
        </w:rPr>
        <w:t> </w:t>
      </w:r>
      <w:r w:rsidR="00AC14BF">
        <w:rPr>
          <w:rFonts w:ascii="Century Gothic" w:eastAsia="Times New Roman" w:hAnsi="Century Gothic" w:cs="Times New Roman"/>
          <w:color w:val="000000"/>
          <w:sz w:val="24"/>
          <w:szCs w:val="24"/>
        </w:rPr>
        <w:br/>
      </w:r>
      <w:r w:rsidRPr="00BA0E59">
        <w:rPr>
          <w:rFonts w:ascii="Century Gothic" w:eastAsia="Times New Roman" w:hAnsi="Century Gothic" w:cs="Times New Roman"/>
          <w:color w:val="000000"/>
          <w:sz w:val="24"/>
          <w:szCs w:val="24"/>
        </w:rPr>
        <w:t>Place</w:t>
      </w:r>
      <w:r w:rsidR="00AC14BF">
        <w:rPr>
          <w:rFonts w:ascii="Century Gothic" w:eastAsia="Times New Roman" w:hAnsi="Century Gothic" w:cs="Times New Roman"/>
          <w:color w:val="000000"/>
          <w:sz w:val="24"/>
          <w:szCs w:val="24"/>
        </w:rPr>
        <w:t>: _____________________________________________________________________________</w:t>
      </w:r>
    </w:p>
    <w:p w14:paraId="56E256C7" w14:textId="51554861"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Date</w:t>
      </w:r>
      <w:r w:rsidR="00AC14BF">
        <w:rPr>
          <w:rFonts w:ascii="Century Gothic" w:eastAsia="Times New Roman" w:hAnsi="Century Gothic" w:cs="Times New Roman"/>
          <w:color w:val="000000"/>
          <w:sz w:val="24"/>
          <w:szCs w:val="24"/>
        </w:rPr>
        <w:t>: ______________________________________________________________________________</w:t>
      </w:r>
    </w:p>
    <w:p w14:paraId="4427E8EF"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4A1FEE18" w14:textId="7F9BE420"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xml:space="preserve">[Text in brackets </w:t>
      </w:r>
      <w:r w:rsidR="00910808" w:rsidRPr="00BA09B2">
        <w:rPr>
          <w:rFonts w:ascii="Century Gothic" w:eastAsia="Times New Roman" w:hAnsi="Century Gothic" w:cs="Times New Roman"/>
          <w:b/>
          <w:bCs/>
          <w:color w:val="000000"/>
          <w:sz w:val="24"/>
          <w:szCs w:val="24"/>
        </w:rPr>
        <w:t>[]</w:t>
      </w:r>
      <w:r w:rsidRPr="00BA0E59">
        <w:rPr>
          <w:rFonts w:ascii="Century Gothic" w:eastAsia="Times New Roman" w:hAnsi="Century Gothic" w:cs="Times New Roman"/>
          <w:color w:val="000000"/>
          <w:sz w:val="24"/>
          <w:szCs w:val="24"/>
        </w:rPr>
        <w:t xml:space="preserve"> is for guidance; all notes should be deleted in the final text]</w:t>
      </w:r>
      <w:r w:rsidR="00AC14BF">
        <w:rPr>
          <w:rFonts w:ascii="Century Gothic" w:eastAsia="Times New Roman" w:hAnsi="Century Gothic" w:cs="Times New Roman"/>
          <w:color w:val="000000"/>
          <w:sz w:val="24"/>
          <w:szCs w:val="24"/>
        </w:rPr>
        <w:br/>
      </w:r>
    </w:p>
    <w:p w14:paraId="45FDDD52" w14:textId="0B24278D" w:rsidR="001D5763" w:rsidRPr="00AC14BF" w:rsidRDefault="001D5763" w:rsidP="00BA0E59">
      <w:pPr>
        <w:spacing w:after="0" w:line="276" w:lineRule="auto"/>
        <w:rPr>
          <w:rFonts w:ascii="Century Gothic" w:eastAsia="Times New Roman" w:hAnsi="Century Gothic" w:cs="Times New Roman"/>
          <w:b/>
          <w:bCs/>
          <w:color w:val="000000"/>
          <w:sz w:val="28"/>
          <w:szCs w:val="28"/>
        </w:rPr>
      </w:pPr>
      <w:r w:rsidRPr="00AC14BF">
        <w:rPr>
          <w:rFonts w:ascii="Century Gothic" w:eastAsia="Times New Roman" w:hAnsi="Century Gothic" w:cs="Times New Roman"/>
          <w:b/>
          <w:bCs/>
          <w:color w:val="000000"/>
          <w:sz w:val="28"/>
          <w:szCs w:val="28"/>
        </w:rPr>
        <w:t>Contract Amendment</w:t>
      </w:r>
      <w:r w:rsidR="0005217A">
        <w:rPr>
          <w:rFonts w:ascii="Century Gothic" w:eastAsia="Times New Roman" w:hAnsi="Century Gothic" w:cs="Times New Roman"/>
          <w:b/>
          <w:bCs/>
          <w:color w:val="000000"/>
          <w:sz w:val="28"/>
          <w:szCs w:val="28"/>
        </w:rPr>
        <w:br/>
      </w:r>
    </w:p>
    <w:p w14:paraId="37205B05" w14:textId="4142DEAF"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This Amendment No</w:t>
      </w:r>
      <w:r w:rsidR="0005217A">
        <w:rPr>
          <w:rFonts w:ascii="Century Gothic" w:eastAsia="Times New Roman" w:hAnsi="Century Gothic" w:cs="Times New Roman"/>
          <w:color w:val="000000"/>
          <w:sz w:val="24"/>
          <w:szCs w:val="24"/>
        </w:rPr>
        <w:t>. __________</w:t>
      </w:r>
      <w:r w:rsidR="00582C2E">
        <w:rPr>
          <w:rFonts w:ascii="Century Gothic" w:eastAsia="Times New Roman" w:hAnsi="Century Gothic" w:cs="Times New Roman"/>
          <w:color w:val="000000"/>
          <w:sz w:val="24"/>
          <w:szCs w:val="24"/>
        </w:rPr>
        <w:t>_</w:t>
      </w:r>
      <w:r w:rsidR="0005217A">
        <w:rPr>
          <w:rFonts w:ascii="Century Gothic" w:eastAsia="Times New Roman" w:hAnsi="Century Gothic" w:cs="Times New Roman"/>
          <w:color w:val="000000"/>
          <w:sz w:val="24"/>
          <w:szCs w:val="24"/>
        </w:rPr>
        <w:t xml:space="preserve">______________ </w:t>
      </w:r>
      <w:r w:rsidRPr="00BA0E59">
        <w:rPr>
          <w:rFonts w:ascii="Century Gothic" w:eastAsia="Times New Roman" w:hAnsi="Century Gothic" w:cs="Times New Roman"/>
          <w:color w:val="000000"/>
          <w:sz w:val="24"/>
          <w:szCs w:val="24"/>
        </w:rPr>
        <w:t>(hereinafter called the Amendment) is made on </w:t>
      </w:r>
      <w:r w:rsidR="0005217A">
        <w:rPr>
          <w:rFonts w:ascii="Century Gothic" w:eastAsia="Times New Roman" w:hAnsi="Century Gothic" w:cs="Times New Roman"/>
          <w:color w:val="000000"/>
          <w:sz w:val="24"/>
          <w:szCs w:val="24"/>
        </w:rPr>
        <w:t>____________________</w:t>
      </w:r>
      <w:r w:rsidR="00582C2E">
        <w:rPr>
          <w:rFonts w:ascii="Century Gothic" w:eastAsia="Times New Roman" w:hAnsi="Century Gothic" w:cs="Times New Roman"/>
          <w:color w:val="000000"/>
          <w:sz w:val="24"/>
          <w:szCs w:val="24"/>
        </w:rPr>
        <w:t>_______</w:t>
      </w:r>
      <w:r w:rsidR="0005217A">
        <w:rPr>
          <w:rFonts w:ascii="Century Gothic" w:eastAsia="Times New Roman" w:hAnsi="Century Gothic" w:cs="Times New Roman"/>
          <w:color w:val="000000"/>
          <w:sz w:val="24"/>
          <w:szCs w:val="24"/>
        </w:rPr>
        <w:t xml:space="preserve">_______________ </w:t>
      </w:r>
      <w:r w:rsidRPr="0005217A">
        <w:rPr>
          <w:rFonts w:ascii="Century Gothic" w:eastAsia="Times New Roman" w:hAnsi="Century Gothic" w:cs="Times New Roman"/>
          <w:b/>
          <w:bCs/>
          <w:color w:val="000000"/>
          <w:sz w:val="24"/>
          <w:szCs w:val="24"/>
        </w:rPr>
        <w:t>[month day, year]</w:t>
      </w:r>
      <w:r w:rsidRPr="00BA0E59">
        <w:rPr>
          <w:rFonts w:ascii="Century Gothic" w:eastAsia="Times New Roman" w:hAnsi="Century Gothic" w:cs="Times New Roman"/>
          <w:color w:val="000000"/>
          <w:sz w:val="24"/>
          <w:szCs w:val="24"/>
        </w:rPr>
        <w:t>, between the</w:t>
      </w:r>
      <w:r w:rsidR="0005217A">
        <w:rPr>
          <w:rFonts w:ascii="Century Gothic" w:eastAsia="Times New Roman" w:hAnsi="Century Gothic" w:cs="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w:t>
      </w:r>
      <w:r w:rsidR="00421EBB">
        <w:rPr>
          <w:rFonts w:ascii="Century Gothic" w:eastAsia="Times New Roman" w:hAnsi="Century Gothic" w:cs="Times New Roman"/>
          <w:color w:val="000000"/>
          <w:sz w:val="24"/>
          <w:szCs w:val="24"/>
        </w:rPr>
        <w:t>_</w:t>
      </w:r>
      <w:r w:rsidRPr="0005217A">
        <w:rPr>
          <w:rFonts w:ascii="Century Gothic" w:eastAsia="Times New Roman" w:hAnsi="Century Gothic" w:cs="Times New Roman"/>
          <w:b/>
          <w:bCs/>
          <w:color w:val="000000"/>
          <w:sz w:val="24"/>
          <w:szCs w:val="24"/>
        </w:rPr>
        <w:t>[name and address of the Employer]</w:t>
      </w:r>
      <w:r w:rsidRPr="00BA0E59">
        <w:rPr>
          <w:rFonts w:ascii="Century Gothic" w:eastAsia="Times New Roman" w:hAnsi="Century Gothic" w:cs="Times New Roman"/>
          <w:color w:val="000000"/>
          <w:sz w:val="24"/>
          <w:szCs w:val="24"/>
        </w:rPr>
        <w:t> (hereinafter called the “Employer”), and</w:t>
      </w:r>
      <w:r w:rsidR="0005217A">
        <w:rPr>
          <w:rFonts w:ascii="Century Gothic" w:eastAsia="Times New Roman" w:hAnsi="Century Gothic" w:cs="Times New Roman"/>
          <w:color w:val="00000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r w:rsidRPr="0005217A">
        <w:rPr>
          <w:rFonts w:ascii="Century Gothic" w:eastAsia="Times New Roman" w:hAnsi="Century Gothic" w:cs="Times New Roman"/>
          <w:b/>
          <w:bCs/>
          <w:color w:val="000000"/>
          <w:sz w:val="24"/>
          <w:szCs w:val="24"/>
        </w:rPr>
        <w:t>[name and address of the Contractor]</w:t>
      </w:r>
      <w:r w:rsidRPr="00BA0E59">
        <w:rPr>
          <w:rFonts w:ascii="Century Gothic" w:eastAsia="Times New Roman" w:hAnsi="Century Gothic" w:cs="Times New Roman"/>
          <w:color w:val="000000"/>
          <w:sz w:val="24"/>
          <w:szCs w:val="24"/>
        </w:rPr>
        <w:t> (hereinafter called the "Contractor"). The Employer and the Contractor are hereinafter red to individually as a “Party” and collectively as the “Parties”</w:t>
      </w:r>
      <w:r w:rsidR="0005217A">
        <w:rPr>
          <w:rFonts w:ascii="Century Gothic" w:eastAsia="Times New Roman" w:hAnsi="Century Gothic" w:cs="Times New Roman"/>
          <w:color w:val="000000"/>
          <w:sz w:val="24"/>
          <w:szCs w:val="24"/>
        </w:rPr>
        <w:t>.</w:t>
      </w:r>
      <w:r w:rsidR="0005217A">
        <w:rPr>
          <w:rFonts w:ascii="Century Gothic" w:eastAsia="Times New Roman" w:hAnsi="Century Gothic" w:cs="Times New Roman"/>
          <w:color w:val="000000"/>
          <w:sz w:val="24"/>
          <w:szCs w:val="24"/>
        </w:rPr>
        <w:br/>
      </w:r>
    </w:p>
    <w:p w14:paraId="6F50AC8D" w14:textId="45128854"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The Parties have decided to amend the Contract No.</w:t>
      </w:r>
      <w:r w:rsidR="0005217A">
        <w:rPr>
          <w:rFonts w:ascii="Century Gothic" w:eastAsia="Times New Roman" w:hAnsi="Century Gothic" w:cs="Times New Roman"/>
          <w:color w:val="000000"/>
          <w:sz w:val="24"/>
          <w:szCs w:val="24"/>
        </w:rPr>
        <w:t xml:space="preserve"> _______________________________</w:t>
      </w:r>
      <w:r w:rsidRPr="00BA0E59">
        <w:rPr>
          <w:rFonts w:ascii="Century Gothic" w:eastAsia="Times New Roman" w:hAnsi="Century Gothic" w:cs="Times New Roman"/>
          <w:color w:val="000000"/>
          <w:sz w:val="24"/>
          <w:szCs w:val="24"/>
        </w:rPr>
        <w:t xml:space="preserve"> dated </w:t>
      </w:r>
      <w:r w:rsidR="0005217A">
        <w:rPr>
          <w:rFonts w:ascii="Century Gothic" w:eastAsia="Times New Roman" w:hAnsi="Century Gothic" w:cs="Times New Roman"/>
          <w:color w:val="000000"/>
          <w:sz w:val="24"/>
          <w:szCs w:val="24"/>
        </w:rPr>
        <w:t>____________________</w:t>
      </w:r>
      <w:r w:rsidR="00582C2E">
        <w:rPr>
          <w:rFonts w:ascii="Century Gothic" w:eastAsia="Times New Roman" w:hAnsi="Century Gothic" w:cs="Times New Roman"/>
          <w:color w:val="000000"/>
          <w:sz w:val="24"/>
          <w:szCs w:val="24"/>
        </w:rPr>
        <w:t>________</w:t>
      </w:r>
      <w:r w:rsidR="0005217A">
        <w:rPr>
          <w:rFonts w:ascii="Century Gothic" w:eastAsia="Times New Roman" w:hAnsi="Century Gothic" w:cs="Times New Roman"/>
          <w:color w:val="000000"/>
          <w:sz w:val="24"/>
          <w:szCs w:val="24"/>
        </w:rPr>
        <w:t xml:space="preserve">____________________ </w:t>
      </w:r>
      <w:r w:rsidRPr="0005217A">
        <w:rPr>
          <w:rFonts w:ascii="Century Gothic" w:eastAsia="Times New Roman" w:hAnsi="Century Gothic" w:cs="Times New Roman"/>
          <w:b/>
          <w:bCs/>
          <w:color w:val="000000"/>
          <w:sz w:val="24"/>
          <w:szCs w:val="24"/>
        </w:rPr>
        <w:t>[month day, year]</w:t>
      </w:r>
      <w:r w:rsidRPr="00BA0E59">
        <w:rPr>
          <w:rFonts w:ascii="Century Gothic" w:eastAsia="Times New Roman" w:hAnsi="Century Gothic" w:cs="Times New Roman"/>
          <w:color w:val="000000"/>
          <w:sz w:val="24"/>
          <w:szCs w:val="24"/>
        </w:rPr>
        <w:t>, relating to</w:t>
      </w:r>
      <w:r w:rsidR="0005217A">
        <w:rPr>
          <w:rFonts w:ascii="Century Gothic" w:eastAsia="Times New Roman" w:hAnsi="Century Gothic" w:cs="Times New Roman"/>
          <w:color w:val="000000"/>
          <w:sz w:val="24"/>
          <w:szCs w:val="24"/>
        </w:rPr>
        <w:t xml:space="preserve"> _______________________________________________</w:t>
      </w:r>
      <w:r w:rsidRPr="00BA0E59">
        <w:rPr>
          <w:rFonts w:ascii="Century Gothic" w:eastAsia="Times New Roman" w:hAnsi="Century Gothic" w:cs="Times New Roman"/>
          <w:color w:val="000000"/>
          <w:sz w:val="24"/>
          <w:szCs w:val="24"/>
        </w:rPr>
        <w:t> </w:t>
      </w:r>
      <w:r w:rsidRPr="0005217A">
        <w:rPr>
          <w:rFonts w:ascii="Century Gothic" w:eastAsia="Times New Roman" w:hAnsi="Century Gothic" w:cs="Times New Roman"/>
          <w:b/>
          <w:bCs/>
          <w:color w:val="000000"/>
          <w:sz w:val="24"/>
          <w:szCs w:val="24"/>
        </w:rPr>
        <w:t>[name of the Contract]</w:t>
      </w:r>
      <w:r w:rsidRPr="00BA0E59">
        <w:rPr>
          <w:rFonts w:ascii="Century Gothic" w:eastAsia="Times New Roman" w:hAnsi="Century Gothic" w:cs="Times New Roman"/>
          <w:color w:val="000000"/>
          <w:sz w:val="24"/>
          <w:szCs w:val="24"/>
        </w:rPr>
        <w:t>, as previously amended on</w:t>
      </w:r>
      <w:r w:rsidR="0005217A">
        <w:rPr>
          <w:rFonts w:ascii="Century Gothic" w:eastAsia="Times New Roman" w:hAnsi="Century Gothic" w:cs="Times New Roman"/>
          <w:color w:val="000000"/>
          <w:sz w:val="24"/>
          <w:szCs w:val="24"/>
        </w:rPr>
        <w:t xml:space="preserve"> _________________________________</w:t>
      </w:r>
      <w:r w:rsidRPr="00BA0E59">
        <w:rPr>
          <w:rFonts w:ascii="Century Gothic" w:eastAsia="Times New Roman" w:hAnsi="Century Gothic" w:cs="Times New Roman"/>
          <w:color w:val="000000"/>
          <w:sz w:val="24"/>
          <w:szCs w:val="24"/>
        </w:rPr>
        <w:t>, (hereinafter called “the Contract”) in accordance with Clause</w:t>
      </w:r>
      <w:r w:rsidR="0005217A">
        <w:rPr>
          <w:rFonts w:ascii="Century Gothic" w:eastAsia="Times New Roman" w:hAnsi="Century Gothic" w:cs="Times New Roman"/>
          <w:color w:val="000000"/>
          <w:sz w:val="24"/>
          <w:szCs w:val="24"/>
        </w:rPr>
        <w:t xml:space="preserve"> ________________________________________________________</w:t>
      </w:r>
      <w:r w:rsidRPr="00BA0E59">
        <w:rPr>
          <w:rFonts w:ascii="Century Gothic" w:eastAsia="Times New Roman" w:hAnsi="Century Gothic" w:cs="Times New Roman"/>
          <w:color w:val="000000"/>
          <w:sz w:val="24"/>
          <w:szCs w:val="24"/>
        </w:rPr>
        <w:t xml:space="preserve"> of </w:t>
      </w:r>
      <w:r w:rsidRPr="00BA0E59">
        <w:rPr>
          <w:rFonts w:ascii="Century Gothic" w:eastAsia="Times New Roman" w:hAnsi="Century Gothic" w:cs="Times New Roman"/>
          <w:color w:val="000000"/>
          <w:sz w:val="24"/>
          <w:szCs w:val="24"/>
        </w:rPr>
        <w:lastRenderedPageBreak/>
        <w:t>the General Conditions of Contract in order to</w:t>
      </w:r>
      <w:r w:rsidR="00421EBB">
        <w:rPr>
          <w:rFonts w:ascii="Century Gothic" w:eastAsia="Times New Roman" w:hAnsi="Century Gothic" w:cs="Times New Roman"/>
          <w:color w:val="000000"/>
          <w:sz w:val="24"/>
          <w:szCs w:val="24"/>
        </w:rPr>
        <w:t xml:space="preserve"> </w:t>
      </w:r>
      <w:r w:rsidR="0005217A">
        <w:rPr>
          <w:rFonts w:ascii="Century Gothic" w:eastAsia="Times New Roman" w:hAnsi="Century Gothic" w:cs="Times New Roman"/>
          <w:color w:val="000000"/>
          <w:sz w:val="24"/>
          <w:szCs w:val="24"/>
        </w:rPr>
        <w:t xml:space="preserve"> ______________________________________</w:t>
      </w:r>
      <w:r w:rsidR="0005217A">
        <w:rPr>
          <w:rFonts w:ascii="Century Gothic" w:eastAsia="Times New Roman" w:hAnsi="Century Gothic" w:cs="Times New Roman"/>
          <w:color w:val="000000"/>
          <w:sz w:val="24"/>
          <w:szCs w:val="24"/>
        </w:rPr>
        <w:br/>
        <w:t>____________________________________________________________________________________</w:t>
      </w:r>
      <w:r w:rsidRPr="00BA0E59">
        <w:rPr>
          <w:rFonts w:ascii="Century Gothic" w:eastAsia="Times New Roman" w:hAnsi="Century Gothic" w:cs="Times New Roman"/>
          <w:color w:val="000000"/>
          <w:sz w:val="24"/>
          <w:szCs w:val="24"/>
        </w:rPr>
        <w:t xml:space="preserve"> </w:t>
      </w:r>
      <w:r w:rsidRPr="00421EBB">
        <w:rPr>
          <w:rFonts w:ascii="Century Gothic" w:eastAsia="Times New Roman" w:hAnsi="Century Gothic" w:cs="Times New Roman"/>
          <w:b/>
          <w:bCs/>
          <w:color w:val="000000"/>
          <w:sz w:val="24"/>
          <w:szCs w:val="24"/>
        </w:rPr>
        <w:t>[specify purpose of amendment]</w:t>
      </w:r>
      <w:r w:rsidRPr="00BA0E59">
        <w:rPr>
          <w:rFonts w:ascii="Century Gothic" w:eastAsia="Times New Roman" w:hAnsi="Century Gothic" w:cs="Times New Roman"/>
          <w:color w:val="000000"/>
          <w:sz w:val="24"/>
          <w:szCs w:val="24"/>
        </w:rPr>
        <w:t>.</w:t>
      </w:r>
      <w:r w:rsidR="00421EBB">
        <w:rPr>
          <w:rFonts w:ascii="Century Gothic" w:eastAsia="Times New Roman" w:hAnsi="Century Gothic" w:cs="Times New Roman"/>
          <w:color w:val="000000"/>
          <w:sz w:val="24"/>
          <w:szCs w:val="24"/>
        </w:rPr>
        <w:br/>
      </w:r>
    </w:p>
    <w:p w14:paraId="04F87FFB" w14:textId="22F58541"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The amended provisions</w:t>
      </w:r>
      <w:r w:rsidR="00421EBB">
        <w:rPr>
          <w:rFonts w:ascii="Century Gothic" w:eastAsia="Times New Roman" w:hAnsi="Century Gothic" w:cs="Times New Roman"/>
          <w:color w:val="000000"/>
          <w:sz w:val="24"/>
          <w:szCs w:val="24"/>
        </w:rPr>
        <w:t xml:space="preserve"> ___________________________________________________________</w:t>
      </w:r>
      <w:r w:rsidR="00421EBB">
        <w:rPr>
          <w:rFonts w:ascii="Century Gothic" w:eastAsia="Times New Roman" w:hAnsi="Century Gothic" w:cs="Times New Roman"/>
          <w:color w:val="000000"/>
          <w:sz w:val="24"/>
          <w:szCs w:val="24"/>
        </w:rPr>
        <w:br/>
        <w:t>______________________________________</w:t>
      </w:r>
      <w:r w:rsidRPr="00BA0E59">
        <w:rPr>
          <w:rFonts w:ascii="Century Gothic" w:eastAsia="Times New Roman" w:hAnsi="Century Gothic" w:cs="Times New Roman"/>
          <w:color w:val="000000"/>
          <w:sz w:val="24"/>
          <w:szCs w:val="24"/>
        </w:rPr>
        <w:t xml:space="preserve"> </w:t>
      </w:r>
      <w:r w:rsidRPr="00421EBB">
        <w:rPr>
          <w:rFonts w:ascii="Century Gothic" w:eastAsia="Times New Roman" w:hAnsi="Century Gothic" w:cs="Times New Roman"/>
          <w:b/>
          <w:bCs/>
          <w:color w:val="000000"/>
          <w:sz w:val="24"/>
          <w:szCs w:val="24"/>
        </w:rPr>
        <w:t>[indicate the reference Clauses and relevant sections of the Contract appropriately]</w:t>
      </w:r>
      <w:r w:rsidRPr="00BA0E59">
        <w:rPr>
          <w:rFonts w:ascii="Century Gothic" w:eastAsia="Times New Roman" w:hAnsi="Century Gothic" w:cs="Times New Roman"/>
          <w:color w:val="000000"/>
          <w:sz w:val="24"/>
          <w:szCs w:val="24"/>
        </w:rPr>
        <w:t xml:space="preserve"> are duly attached </w:t>
      </w:r>
      <w:r w:rsidRPr="00421EBB">
        <w:rPr>
          <w:rFonts w:ascii="Century Gothic" w:eastAsia="Times New Roman" w:hAnsi="Century Gothic" w:cs="Times New Roman"/>
          <w:b/>
          <w:bCs/>
          <w:color w:val="000000"/>
          <w:sz w:val="24"/>
          <w:szCs w:val="24"/>
        </w:rPr>
        <w:t>[Please refer to the attached samples]</w:t>
      </w:r>
      <w:r w:rsidRPr="00BA0E59">
        <w:rPr>
          <w:rFonts w:ascii="Century Gothic" w:eastAsia="Times New Roman" w:hAnsi="Century Gothic" w:cs="Times New Roman"/>
          <w:color w:val="000000"/>
          <w:sz w:val="24"/>
          <w:szCs w:val="24"/>
        </w:rPr>
        <w:t xml:space="preserve"> herewith.</w:t>
      </w:r>
      <w:r w:rsidR="00421EBB">
        <w:rPr>
          <w:rFonts w:ascii="Century Gothic" w:eastAsia="Times New Roman" w:hAnsi="Century Gothic" w:cs="Times New Roman"/>
          <w:color w:val="000000"/>
          <w:sz w:val="24"/>
          <w:szCs w:val="24"/>
        </w:rPr>
        <w:br/>
      </w:r>
    </w:p>
    <w:p w14:paraId="4C52833E"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bookmarkStart w:id="1" w:name="_Hlk78883092"/>
      <w:bookmarkEnd w:id="1"/>
      <w:r w:rsidRPr="00BA0E59">
        <w:rPr>
          <w:rFonts w:ascii="Century Gothic" w:eastAsia="Times New Roman" w:hAnsi="Century Gothic" w:cs="Times New Roman"/>
          <w:color w:val="000000"/>
          <w:sz w:val="24"/>
          <w:szCs w:val="24"/>
        </w:rPr>
        <w:t>This Amendment shall form an integral part of the Contract. All other terms and conditions of the </w:t>
      </w:r>
      <w:bookmarkStart w:id="2" w:name="_Hlk78883075"/>
      <w:bookmarkEnd w:id="2"/>
      <w:r w:rsidRPr="00BA0E59">
        <w:rPr>
          <w:rFonts w:ascii="Century Gothic" w:eastAsia="Times New Roman" w:hAnsi="Century Gothic" w:cs="Times New Roman"/>
          <w:color w:val="000000"/>
          <w:sz w:val="24"/>
          <w:szCs w:val="24"/>
        </w:rPr>
        <w:t>Contract shall continue to be valid and binding on the Parties.</w:t>
      </w:r>
    </w:p>
    <w:p w14:paraId="53422AD3" w14:textId="692C229E"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In this Amendment, capitalized words and expressions shall have the same meanings as are respectively assigned to them in the Contract.</w:t>
      </w:r>
      <w:bookmarkStart w:id="3" w:name="_Hlk78883331"/>
      <w:bookmarkEnd w:id="3"/>
      <w:r w:rsidR="00421EBB">
        <w:rPr>
          <w:rFonts w:ascii="Century Gothic" w:eastAsia="Times New Roman" w:hAnsi="Century Gothic" w:cs="Times New Roman"/>
          <w:color w:val="000000"/>
          <w:sz w:val="24"/>
          <w:szCs w:val="24"/>
        </w:rPr>
        <w:t xml:space="preserve"> </w:t>
      </w:r>
      <w:r w:rsidRPr="00BA0E59">
        <w:rPr>
          <w:rFonts w:ascii="Century Gothic" w:eastAsia="Times New Roman" w:hAnsi="Century Gothic" w:cs="Times New Roman"/>
          <w:color w:val="000000"/>
          <w:sz w:val="24"/>
          <w:szCs w:val="24"/>
        </w:rPr>
        <w:t>This Amendment may be executed in counterparts, each of which shall be deemed an original agreement and all of which shall constitute one and the same agreement. The counterparts of this amendment may be executed and delivered by electronic signature (including portable document format) by either of the Parties and the receiving Party may rely on the receipt of the letter so executed and delivered electronically as if the original had been received.</w:t>
      </w:r>
      <w:r w:rsidR="00421EBB">
        <w:rPr>
          <w:rFonts w:ascii="Century Gothic" w:eastAsia="Times New Roman" w:hAnsi="Century Gothic" w:cs="Times New Roman"/>
          <w:color w:val="000000"/>
          <w:sz w:val="24"/>
          <w:szCs w:val="24"/>
        </w:rPr>
        <w:br/>
      </w:r>
    </w:p>
    <w:p w14:paraId="2C71B014"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21EBB">
        <w:rPr>
          <w:rFonts w:ascii="Century Gothic" w:eastAsia="Times New Roman" w:hAnsi="Century Gothic" w:cs="Times New Roman"/>
          <w:b/>
          <w:bCs/>
          <w:color w:val="000000"/>
          <w:sz w:val="24"/>
          <w:szCs w:val="24"/>
        </w:rPr>
        <w:t>IN WITNESS WHEREOF</w:t>
      </w:r>
      <w:r w:rsidRPr="00BA0E59">
        <w:rPr>
          <w:rFonts w:ascii="Century Gothic" w:eastAsia="Times New Roman" w:hAnsi="Century Gothic" w:cs="Times New Roman"/>
          <w:color w:val="000000"/>
          <w:sz w:val="24"/>
          <w:szCs w:val="24"/>
        </w:rPr>
        <w:t>, the Parties hereto have caused this Amendment to be signed in their respective names in English Language in two copies as of the day and year first above written.</w:t>
      </w:r>
    </w:p>
    <w:p w14:paraId="207CB76C"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6B958100" w14:textId="0A6F9CB6" w:rsidR="001D5763" w:rsidRPr="00BA0E59" w:rsidRDefault="001D5763" w:rsidP="00BA0E59">
      <w:pPr>
        <w:spacing w:after="0" w:line="276" w:lineRule="auto"/>
        <w:rPr>
          <w:rFonts w:ascii="Century Gothic" w:eastAsia="Times New Roman" w:hAnsi="Century Gothic" w:cs="Times New Roman"/>
          <w:color w:val="000000"/>
          <w:sz w:val="24"/>
          <w:szCs w:val="24"/>
        </w:rPr>
      </w:pPr>
      <w:bookmarkStart w:id="4" w:name="_Toc313132090"/>
      <w:bookmarkStart w:id="5" w:name="_Toc313367036"/>
      <w:bookmarkEnd w:id="4"/>
      <w:bookmarkEnd w:id="5"/>
      <w:r w:rsidRPr="00BA0E59">
        <w:rPr>
          <w:rFonts w:ascii="Century Gothic" w:eastAsia="Times New Roman" w:hAnsi="Century Gothic" w:cs="Times New Roman"/>
          <w:color w:val="000000"/>
          <w:sz w:val="24"/>
          <w:szCs w:val="24"/>
        </w:rPr>
        <w:t>For and on behalf of </w:t>
      </w:r>
      <w:r w:rsidR="00421EBB">
        <w:rPr>
          <w:rFonts w:ascii="Century Gothic" w:eastAsia="Times New Roman" w:hAnsi="Century Gothic" w:cs="Times New Roman"/>
          <w:color w:val="000000"/>
          <w:sz w:val="24"/>
          <w:szCs w:val="24"/>
        </w:rPr>
        <w:t>the Employer:</w:t>
      </w:r>
      <w:r w:rsidR="00421EBB">
        <w:rPr>
          <w:rFonts w:ascii="Century Gothic" w:eastAsia="Times New Roman" w:hAnsi="Century Gothic" w:cs="Times New Roman"/>
          <w:color w:val="000000"/>
          <w:sz w:val="24"/>
          <w:szCs w:val="24"/>
        </w:rPr>
        <w:br/>
        <w:t xml:space="preserve">Name of the </w:t>
      </w:r>
      <w:r w:rsidR="004A4758">
        <w:rPr>
          <w:rFonts w:ascii="Century Gothic" w:eastAsia="Times New Roman" w:hAnsi="Century Gothic" w:cs="Times New Roman"/>
          <w:color w:val="000000"/>
          <w:sz w:val="24"/>
          <w:szCs w:val="24"/>
        </w:rPr>
        <w:t>e</w:t>
      </w:r>
      <w:r w:rsidR="00421EBB">
        <w:rPr>
          <w:rFonts w:ascii="Century Gothic" w:eastAsia="Times New Roman" w:hAnsi="Century Gothic" w:cs="Times New Roman"/>
          <w:color w:val="000000"/>
          <w:sz w:val="24"/>
          <w:szCs w:val="24"/>
        </w:rPr>
        <w:t>mployer: ____________________________________________________________</w:t>
      </w:r>
    </w:p>
    <w:p w14:paraId="0AA524AB" w14:textId="122C90FD" w:rsidR="00421EBB"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Authorized Representative of the Employer</w:t>
      </w:r>
      <w:r w:rsidR="00421EBB">
        <w:rPr>
          <w:rFonts w:ascii="Century Gothic" w:eastAsia="Times New Roman" w:hAnsi="Century Gothic" w:cs="Times New Roman"/>
          <w:color w:val="000000"/>
          <w:sz w:val="24"/>
          <w:szCs w:val="24"/>
        </w:rPr>
        <w:t>:</w:t>
      </w:r>
      <w:r w:rsidR="00421EBB">
        <w:rPr>
          <w:rFonts w:ascii="Century Gothic" w:eastAsia="Times New Roman" w:hAnsi="Century Gothic" w:cs="Times New Roman"/>
          <w:color w:val="000000"/>
          <w:sz w:val="24"/>
          <w:szCs w:val="24"/>
        </w:rPr>
        <w:br/>
        <w:t>N</w:t>
      </w:r>
      <w:r w:rsidRPr="00BA0E59">
        <w:rPr>
          <w:rFonts w:ascii="Century Gothic" w:eastAsia="Times New Roman" w:hAnsi="Century Gothic" w:cs="Times New Roman"/>
          <w:color w:val="000000"/>
          <w:sz w:val="24"/>
          <w:szCs w:val="24"/>
        </w:rPr>
        <w:t>ame</w:t>
      </w:r>
      <w:r w:rsidR="00421EBB">
        <w:rPr>
          <w:rFonts w:ascii="Century Gothic" w:eastAsia="Times New Roman" w:hAnsi="Century Gothic" w:cs="Times New Roman"/>
          <w:color w:val="000000"/>
          <w:sz w:val="24"/>
          <w:szCs w:val="24"/>
        </w:rPr>
        <w:t>:  ____________________________________________________________________________</w:t>
      </w:r>
    </w:p>
    <w:p w14:paraId="70A15159" w14:textId="61B259D1" w:rsidR="001D5763" w:rsidRPr="00BA0E59" w:rsidRDefault="00421EBB"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T</w:t>
      </w:r>
      <w:r w:rsidR="001D5763" w:rsidRPr="00BA0E59">
        <w:rPr>
          <w:rFonts w:ascii="Century Gothic" w:eastAsia="Times New Roman" w:hAnsi="Century Gothic" w:cs="Times New Roman"/>
          <w:color w:val="000000"/>
          <w:sz w:val="24"/>
          <w:szCs w:val="24"/>
        </w:rPr>
        <w:t>itle</w:t>
      </w:r>
      <w:r>
        <w:rPr>
          <w:rFonts w:ascii="Century Gothic" w:eastAsia="Times New Roman" w:hAnsi="Century Gothic" w:cs="Times New Roman"/>
          <w:color w:val="000000"/>
          <w:sz w:val="24"/>
          <w:szCs w:val="24"/>
        </w:rPr>
        <w:t>: _______________________________________________________________________________</w:t>
      </w:r>
      <w:r w:rsidR="001D5763" w:rsidRPr="00BA0E59">
        <w:rPr>
          <w:rFonts w:ascii="Century Gothic" w:eastAsia="Times New Roman" w:hAnsi="Century Gothic" w:cs="Times New Roman"/>
          <w:color w:val="000000"/>
          <w:sz w:val="24"/>
          <w:szCs w:val="24"/>
        </w:rPr>
        <w:t xml:space="preserve"> </w:t>
      </w:r>
      <w:r>
        <w:rPr>
          <w:rFonts w:ascii="Century Gothic" w:eastAsia="Times New Roman" w:hAnsi="Century Gothic" w:cs="Times New Roman"/>
          <w:color w:val="000000"/>
          <w:sz w:val="24"/>
          <w:szCs w:val="24"/>
        </w:rPr>
        <w:t>S</w:t>
      </w:r>
      <w:r w:rsidR="001D5763" w:rsidRPr="00BA0E59">
        <w:rPr>
          <w:rFonts w:ascii="Century Gothic" w:eastAsia="Times New Roman" w:hAnsi="Century Gothic" w:cs="Times New Roman"/>
          <w:color w:val="000000"/>
          <w:sz w:val="24"/>
          <w:szCs w:val="24"/>
        </w:rPr>
        <w:t>ignature</w:t>
      </w:r>
      <w:r>
        <w:rPr>
          <w:rFonts w:ascii="Century Gothic" w:eastAsia="Times New Roman" w:hAnsi="Century Gothic" w:cs="Times New Roman"/>
          <w:color w:val="000000"/>
          <w:sz w:val="24"/>
          <w:szCs w:val="24"/>
        </w:rPr>
        <w:t>:  _________________________________________________________________________</w:t>
      </w:r>
    </w:p>
    <w:p w14:paraId="77BAAF87"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4FECB2F9" w14:textId="36C52333" w:rsidR="001D5763" w:rsidRPr="00BA0E59" w:rsidRDefault="001D5763" w:rsidP="00BA0E59">
      <w:pPr>
        <w:spacing w:after="0" w:line="276" w:lineRule="auto"/>
        <w:rPr>
          <w:rFonts w:ascii="Century Gothic" w:eastAsia="Times New Roman" w:hAnsi="Century Gothic" w:cs="Times New Roman"/>
          <w:color w:val="000000"/>
          <w:sz w:val="24"/>
          <w:szCs w:val="24"/>
        </w:rPr>
      </w:pPr>
      <w:bookmarkStart w:id="6" w:name="_Toc313132091"/>
      <w:bookmarkStart w:id="7" w:name="_Toc313367037"/>
      <w:bookmarkEnd w:id="6"/>
      <w:bookmarkEnd w:id="7"/>
      <w:r w:rsidRPr="00BA0E59">
        <w:rPr>
          <w:rFonts w:ascii="Century Gothic" w:eastAsia="Times New Roman" w:hAnsi="Century Gothic" w:cs="Times New Roman"/>
          <w:color w:val="000000"/>
          <w:sz w:val="24"/>
          <w:szCs w:val="24"/>
        </w:rPr>
        <w:t>For and on behalf of </w:t>
      </w:r>
      <w:r w:rsidR="00421EBB">
        <w:rPr>
          <w:rFonts w:ascii="Century Gothic" w:eastAsia="Times New Roman" w:hAnsi="Century Gothic" w:cs="Times New Roman"/>
          <w:color w:val="000000"/>
          <w:sz w:val="24"/>
          <w:szCs w:val="24"/>
        </w:rPr>
        <w:t xml:space="preserve">the </w:t>
      </w:r>
      <w:r w:rsidRPr="00BA0E59">
        <w:rPr>
          <w:rFonts w:ascii="Century Gothic" w:eastAsia="Times New Roman" w:hAnsi="Century Gothic" w:cs="Times New Roman"/>
          <w:color w:val="000000"/>
          <w:sz w:val="24"/>
          <w:szCs w:val="24"/>
        </w:rPr>
        <w:t>Contractor or a Joint Venture</w:t>
      </w:r>
      <w:r w:rsidR="00421EBB">
        <w:rPr>
          <w:rFonts w:ascii="Century Gothic" w:eastAsia="Times New Roman" w:hAnsi="Century Gothic" w:cs="Times New Roman"/>
          <w:color w:val="000000"/>
          <w:sz w:val="24"/>
          <w:szCs w:val="24"/>
        </w:rPr>
        <w:t>:</w:t>
      </w:r>
    </w:p>
    <w:p w14:paraId="08EFF561" w14:textId="3028829D" w:rsidR="004A4758" w:rsidRDefault="004A4758"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Name of the contractor: ___________________________________________________________ </w:t>
      </w:r>
      <w:r w:rsidR="001D5763" w:rsidRPr="00BA0E59">
        <w:rPr>
          <w:rFonts w:ascii="Century Gothic" w:eastAsia="Times New Roman" w:hAnsi="Century Gothic" w:cs="Times New Roman"/>
          <w:color w:val="000000"/>
          <w:sz w:val="24"/>
          <w:szCs w:val="24"/>
        </w:rPr>
        <w:t>Authorized Representative of the Contractor</w:t>
      </w:r>
      <w:r>
        <w:rPr>
          <w:rFonts w:ascii="Century Gothic" w:eastAsia="Times New Roman" w:hAnsi="Century Gothic" w:cs="Times New Roman"/>
          <w:color w:val="000000"/>
          <w:sz w:val="24"/>
          <w:szCs w:val="24"/>
        </w:rPr>
        <w:t>:</w:t>
      </w:r>
      <w:r>
        <w:rPr>
          <w:rFonts w:ascii="Century Gothic" w:eastAsia="Times New Roman" w:hAnsi="Century Gothic" w:cs="Times New Roman"/>
          <w:color w:val="000000"/>
          <w:sz w:val="24"/>
          <w:szCs w:val="24"/>
        </w:rPr>
        <w:br/>
        <w:t>N</w:t>
      </w:r>
      <w:r w:rsidR="001D5763" w:rsidRPr="00BA0E59">
        <w:rPr>
          <w:rFonts w:ascii="Century Gothic" w:eastAsia="Times New Roman" w:hAnsi="Century Gothic" w:cs="Times New Roman"/>
          <w:color w:val="000000"/>
          <w:sz w:val="24"/>
          <w:szCs w:val="24"/>
        </w:rPr>
        <w:t>ame</w:t>
      </w:r>
      <w:r>
        <w:rPr>
          <w:rFonts w:ascii="Century Gothic" w:eastAsia="Times New Roman" w:hAnsi="Century Gothic" w:cs="Times New Roman"/>
          <w:color w:val="000000"/>
          <w:sz w:val="24"/>
          <w:szCs w:val="24"/>
        </w:rPr>
        <w:t>: ____________________________________________________________________________</w:t>
      </w:r>
    </w:p>
    <w:p w14:paraId="3AEC4F02" w14:textId="06C705E3" w:rsidR="001D5763" w:rsidRPr="00BA0E59" w:rsidRDefault="004A4758"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w:t>
      </w:r>
      <w:r w:rsidR="001D5763" w:rsidRPr="00BA0E59">
        <w:rPr>
          <w:rFonts w:ascii="Century Gothic" w:eastAsia="Times New Roman" w:hAnsi="Century Gothic" w:cs="Times New Roman"/>
          <w:color w:val="000000"/>
          <w:sz w:val="24"/>
          <w:szCs w:val="24"/>
        </w:rPr>
        <w:t>ignature</w:t>
      </w:r>
      <w:r>
        <w:rPr>
          <w:rFonts w:ascii="Century Gothic" w:eastAsia="Times New Roman" w:hAnsi="Century Gothic" w:cs="Times New Roman"/>
          <w:color w:val="000000"/>
          <w:sz w:val="24"/>
          <w:szCs w:val="24"/>
        </w:rPr>
        <w:t>: _________________________________________________________________________</w:t>
      </w:r>
      <w:r w:rsidR="001D5763" w:rsidRPr="00BA0E59">
        <w:rPr>
          <w:rFonts w:ascii="Century Gothic" w:eastAsia="Times New Roman" w:hAnsi="Century Gothic" w:cs="Times New Roman"/>
          <w:color w:val="000000"/>
          <w:sz w:val="24"/>
          <w:szCs w:val="24"/>
        </w:rPr>
        <w:t> </w:t>
      </w:r>
    </w:p>
    <w:p w14:paraId="169FDAEB"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0D9E1F06" w14:textId="77777777" w:rsidR="001D5763" w:rsidRPr="004A4758" w:rsidRDefault="001D5763" w:rsidP="00BA0E59">
      <w:pPr>
        <w:spacing w:after="0" w:line="276" w:lineRule="auto"/>
        <w:rPr>
          <w:rFonts w:ascii="Century Gothic" w:eastAsia="Times New Roman" w:hAnsi="Century Gothic" w:cs="Times New Roman"/>
          <w:b/>
          <w:bCs/>
          <w:color w:val="000000"/>
          <w:sz w:val="24"/>
          <w:szCs w:val="24"/>
        </w:rPr>
      </w:pPr>
      <w:r w:rsidRPr="004A4758">
        <w:rPr>
          <w:rFonts w:ascii="Century Gothic" w:eastAsia="Times New Roman" w:hAnsi="Century Gothic" w:cs="Times New Roman"/>
          <w:b/>
          <w:bCs/>
          <w:color w:val="000000"/>
          <w:sz w:val="24"/>
          <w:szCs w:val="24"/>
        </w:rPr>
        <w:lastRenderedPageBreak/>
        <w:t>[Note:  For a joint venture, either all members shall sign or only the lead member, in which case the power of attorney to sign on behalf of all members shall be attached.]</w:t>
      </w:r>
    </w:p>
    <w:p w14:paraId="0618DEC2" w14:textId="1A039240" w:rsidR="001D5763" w:rsidRPr="004A4758" w:rsidRDefault="004A4758"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1D5763" w:rsidRPr="004A4758">
        <w:rPr>
          <w:rFonts w:ascii="Century Gothic" w:eastAsia="Times New Roman" w:hAnsi="Century Gothic" w:cs="Times New Roman"/>
          <w:color w:val="000000"/>
          <w:sz w:val="24"/>
          <w:szCs w:val="24"/>
        </w:rPr>
        <w:t>For and on behalf of each of the members of the Contractor</w:t>
      </w:r>
      <w:r>
        <w:rPr>
          <w:rFonts w:ascii="Century Gothic" w:eastAsia="Times New Roman" w:hAnsi="Century Gothic" w:cs="Times New Roman"/>
          <w:color w:val="000000"/>
          <w:sz w:val="24"/>
          <w:szCs w:val="24"/>
        </w:rPr>
        <w:t>:</w:t>
      </w:r>
      <w:r>
        <w:rPr>
          <w:rFonts w:ascii="Century Gothic" w:eastAsia="Times New Roman" w:hAnsi="Century Gothic" w:cs="Times New Roman"/>
          <w:color w:val="000000"/>
          <w:sz w:val="24"/>
          <w:szCs w:val="24"/>
        </w:rPr>
        <w:br/>
        <w:t>N</w:t>
      </w:r>
      <w:r w:rsidR="001D5763" w:rsidRPr="004A4758">
        <w:rPr>
          <w:rFonts w:ascii="Century Gothic" w:eastAsia="Times New Roman" w:hAnsi="Century Gothic" w:cs="Times New Roman"/>
          <w:color w:val="000000"/>
          <w:sz w:val="24"/>
          <w:szCs w:val="24"/>
        </w:rPr>
        <w:t>ame of the Joint Venture</w:t>
      </w:r>
      <w:r>
        <w:rPr>
          <w:rFonts w:ascii="Century Gothic" w:eastAsia="Times New Roman" w:hAnsi="Century Gothic" w:cs="Times New Roman"/>
          <w:color w:val="000000"/>
          <w:sz w:val="24"/>
          <w:szCs w:val="24"/>
        </w:rPr>
        <w:t>:  ________________________________________________________</w:t>
      </w:r>
    </w:p>
    <w:p w14:paraId="7BDD908F" w14:textId="13B55C0C"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Name of the lead member</w:t>
      </w:r>
      <w:r w:rsidR="004A4758">
        <w:rPr>
          <w:rFonts w:ascii="Century Gothic" w:eastAsia="Times New Roman" w:hAnsi="Century Gothic" w:cs="Times New Roman"/>
          <w:color w:val="000000"/>
          <w:sz w:val="24"/>
          <w:szCs w:val="24"/>
        </w:rPr>
        <w:t>: ________________________________________________________</w:t>
      </w:r>
      <w:r w:rsidRPr="00BA0E59">
        <w:rPr>
          <w:rFonts w:ascii="Century Gothic" w:eastAsia="Times New Roman" w:hAnsi="Century Gothic" w:cs="Times New Roman"/>
          <w:color w:val="000000"/>
          <w:sz w:val="24"/>
          <w:szCs w:val="24"/>
        </w:rPr>
        <w:t> </w:t>
      </w:r>
    </w:p>
    <w:p w14:paraId="7DFFB143" w14:textId="227E48A6"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Authorized Representative on behalf of a Joint Venture</w:t>
      </w:r>
      <w:r w:rsidR="004A4758">
        <w:rPr>
          <w:rFonts w:ascii="Century Gothic" w:eastAsia="Times New Roman" w:hAnsi="Century Gothic" w:cs="Times New Roman"/>
          <w:color w:val="000000"/>
          <w:sz w:val="24"/>
          <w:szCs w:val="24"/>
        </w:rPr>
        <w:t>: _____________________________</w:t>
      </w:r>
    </w:p>
    <w:p w14:paraId="1DD05F40" w14:textId="0FA4C88F" w:rsidR="001D5763" w:rsidRDefault="004A4758"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Signature of lead member: _________________________________________________________</w:t>
      </w:r>
    </w:p>
    <w:p w14:paraId="3FAEDEEE" w14:textId="32AB2727" w:rsidR="004A4758" w:rsidRDefault="004A4758" w:rsidP="00BA0E59">
      <w:pPr>
        <w:spacing w:after="0" w:line="276" w:lineRule="auto"/>
        <w:rPr>
          <w:rFonts w:ascii="Century Gothic" w:eastAsia="Times New Roman" w:hAnsi="Century Gothic" w:cs="Times New Roman"/>
          <w:color w:val="000000"/>
          <w:sz w:val="24"/>
          <w:szCs w:val="24"/>
        </w:rPr>
      </w:pPr>
    </w:p>
    <w:p w14:paraId="6B09E313" w14:textId="6966F204" w:rsidR="004A4758" w:rsidRPr="00BA0E59" w:rsidRDefault="004A4758" w:rsidP="00BA0E59">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If all members are signing:</w:t>
      </w:r>
      <w:r>
        <w:rPr>
          <w:rFonts w:ascii="Century Gothic" w:eastAsia="Times New Roman" w:hAnsi="Century Gothic" w:cs="Times New Roman"/>
          <w:color w:val="000000"/>
          <w:sz w:val="24"/>
          <w:szCs w:val="24"/>
        </w:rPr>
        <w:br/>
        <w:t>Name: ____________________________________________________________________________</w:t>
      </w:r>
      <w:r>
        <w:rPr>
          <w:rFonts w:ascii="Century Gothic" w:eastAsia="Times New Roman" w:hAnsi="Century Gothic" w:cs="Times New Roman"/>
          <w:color w:val="000000"/>
          <w:sz w:val="24"/>
          <w:szCs w:val="24"/>
        </w:rPr>
        <w:br/>
        <w:t>Signature: _________________________________________________________________________</w:t>
      </w:r>
    </w:p>
    <w:p w14:paraId="5DE2D13F" w14:textId="1CBCA7C2"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r w:rsidR="004A4758">
        <w:rPr>
          <w:rFonts w:ascii="Century Gothic" w:eastAsia="Times New Roman" w:hAnsi="Century Gothic" w:cs="Times New Roman"/>
          <w:color w:val="000000"/>
          <w:sz w:val="24"/>
          <w:szCs w:val="24"/>
        </w:rPr>
        <w:br/>
      </w:r>
      <w:r w:rsidR="00921484">
        <w:rPr>
          <w:rFonts w:ascii="Century Gothic" w:eastAsia="Times New Roman" w:hAnsi="Century Gothic" w:cs="Times New Roman"/>
          <w:color w:val="000000"/>
          <w:sz w:val="24"/>
          <w:szCs w:val="24"/>
        </w:rPr>
        <w:t>Name: ____________________________________________________________________________</w:t>
      </w:r>
      <w:r w:rsidR="00921484">
        <w:rPr>
          <w:rFonts w:ascii="Century Gothic" w:eastAsia="Times New Roman" w:hAnsi="Century Gothic" w:cs="Times New Roman"/>
          <w:color w:val="000000"/>
          <w:sz w:val="24"/>
          <w:szCs w:val="24"/>
        </w:rPr>
        <w:br/>
        <w:t>Signature: _________________________________________________________________________</w:t>
      </w:r>
      <w:r w:rsidR="00921484">
        <w:rPr>
          <w:rFonts w:ascii="Century Gothic" w:eastAsia="Times New Roman" w:hAnsi="Century Gothic" w:cs="Times New Roman"/>
          <w:color w:val="000000"/>
          <w:sz w:val="24"/>
          <w:szCs w:val="24"/>
        </w:rPr>
        <w:br/>
      </w:r>
      <w:r w:rsidR="00921484">
        <w:rPr>
          <w:rFonts w:ascii="Century Gothic" w:eastAsia="Times New Roman" w:hAnsi="Century Gothic" w:cs="Times New Roman"/>
          <w:color w:val="000000"/>
          <w:sz w:val="24"/>
          <w:szCs w:val="24"/>
        </w:rPr>
        <w:br/>
        <w:t>Name: ____________________________________________________________________________</w:t>
      </w:r>
      <w:r w:rsidR="00921484">
        <w:rPr>
          <w:rFonts w:ascii="Century Gothic" w:eastAsia="Times New Roman" w:hAnsi="Century Gothic" w:cs="Times New Roman"/>
          <w:color w:val="000000"/>
          <w:sz w:val="24"/>
          <w:szCs w:val="24"/>
        </w:rPr>
        <w:br/>
        <w:t>Signature: _________________________________________________________________________</w:t>
      </w:r>
    </w:p>
    <w:p w14:paraId="6182442A" w14:textId="77777777" w:rsidR="001D5763" w:rsidRPr="00BA0E59" w:rsidRDefault="001D5763" w:rsidP="00BA0E59">
      <w:pPr>
        <w:spacing w:after="0" w:line="276" w:lineRule="auto"/>
        <w:ind w:left="720"/>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5D7DD6C6" w14:textId="77777777" w:rsidR="001D5763" w:rsidRPr="00BA09B2" w:rsidRDefault="001D5763" w:rsidP="00BA09B2">
      <w:pPr>
        <w:numPr>
          <w:ilvl w:val="0"/>
          <w:numId w:val="1"/>
        </w:numPr>
        <w:tabs>
          <w:tab w:val="clear" w:pos="720"/>
          <w:tab w:val="num" w:pos="0"/>
        </w:tabs>
        <w:spacing w:after="0" w:line="276" w:lineRule="auto"/>
        <w:ind w:left="0" w:firstLine="0"/>
        <w:rPr>
          <w:rFonts w:ascii="Century Gothic" w:eastAsia="Times New Roman" w:hAnsi="Century Gothic" w:cs="Times New Roman"/>
          <w:b/>
          <w:bCs/>
          <w:color w:val="000000"/>
          <w:sz w:val="28"/>
          <w:szCs w:val="28"/>
        </w:rPr>
      </w:pPr>
      <w:r w:rsidRPr="00BA09B2">
        <w:rPr>
          <w:rFonts w:ascii="Century Gothic" w:eastAsia="Times New Roman" w:hAnsi="Century Gothic" w:cs="Times New Roman"/>
          <w:b/>
          <w:bCs/>
          <w:color w:val="000000"/>
          <w:sz w:val="28"/>
          <w:szCs w:val="28"/>
        </w:rPr>
        <w:t> Background Information </w:t>
      </w:r>
    </w:p>
    <w:p w14:paraId="465E0EB4" w14:textId="77777777" w:rsidR="00910808" w:rsidRDefault="00910808" w:rsidP="00BA0E59">
      <w:pPr>
        <w:spacing w:after="0" w:line="276" w:lineRule="auto"/>
        <w:ind w:left="1440"/>
        <w:rPr>
          <w:rFonts w:ascii="Century Gothic" w:eastAsia="Times New Roman" w:hAnsi="Century Gothic" w:cs="Times New Roman"/>
          <w:color w:val="000000"/>
          <w:sz w:val="24"/>
          <w:szCs w:val="24"/>
        </w:rPr>
      </w:pPr>
    </w:p>
    <w:tbl>
      <w:tblPr>
        <w:tblStyle w:val="TableGrid"/>
        <w:tblW w:w="5000" w:type="pct"/>
        <w:tblBorders>
          <w:top w:val="none" w:sz="0" w:space="0" w:color="auto"/>
          <w:left w:val="none" w:sz="0" w:space="0" w:color="auto"/>
          <w:bottom w:val="single" w:sz="4" w:space="0" w:color="7030A0"/>
          <w:right w:val="none" w:sz="0" w:space="0" w:color="auto"/>
          <w:insideH w:val="single" w:sz="4" w:space="0" w:color="7030A0"/>
          <w:insideV w:val="none" w:sz="0" w:space="0" w:color="auto"/>
        </w:tblBorders>
        <w:tblCellMar>
          <w:top w:w="101" w:type="dxa"/>
          <w:bottom w:w="101" w:type="dxa"/>
        </w:tblCellMar>
        <w:tblLook w:val="04A0" w:firstRow="1" w:lastRow="0" w:firstColumn="1" w:lastColumn="0" w:noHBand="0" w:noVBand="1"/>
      </w:tblPr>
      <w:tblGrid>
        <w:gridCol w:w="3689"/>
        <w:gridCol w:w="6391"/>
      </w:tblGrid>
      <w:tr w:rsidR="00910808" w14:paraId="314C6C24" w14:textId="77777777" w:rsidTr="001E0975">
        <w:trPr>
          <w:trHeight w:val="864"/>
        </w:trPr>
        <w:tc>
          <w:tcPr>
            <w:tcW w:w="1830" w:type="pct"/>
            <w:shd w:val="clear" w:color="auto" w:fill="BFACE0"/>
            <w:vAlign w:val="center"/>
          </w:tcPr>
          <w:p w14:paraId="598D8D68" w14:textId="19B37192" w:rsidR="00910808" w:rsidRPr="00393B45" w:rsidRDefault="00910808" w:rsidP="00393B45">
            <w:pPr>
              <w:spacing w:line="276" w:lineRule="auto"/>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a)  Contract Data</w:t>
            </w:r>
          </w:p>
        </w:tc>
        <w:tc>
          <w:tcPr>
            <w:tcW w:w="3170" w:type="pct"/>
            <w:vAlign w:val="center"/>
          </w:tcPr>
          <w:p w14:paraId="2676A95F"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52B45B32" w14:textId="77777777" w:rsidTr="001E0975">
        <w:trPr>
          <w:trHeight w:val="864"/>
        </w:trPr>
        <w:tc>
          <w:tcPr>
            <w:tcW w:w="1830" w:type="pct"/>
            <w:shd w:val="clear" w:color="auto" w:fill="EBC7E8"/>
            <w:vAlign w:val="center"/>
          </w:tcPr>
          <w:p w14:paraId="5BDD779E" w14:textId="2461945E" w:rsidR="00910808" w:rsidRPr="00393B45" w:rsidRDefault="00910808"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Name of Contract</w:t>
            </w:r>
          </w:p>
        </w:tc>
        <w:tc>
          <w:tcPr>
            <w:tcW w:w="3170" w:type="pct"/>
            <w:vAlign w:val="center"/>
          </w:tcPr>
          <w:p w14:paraId="5A42E0BB"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54D1D4C1" w14:textId="77777777" w:rsidTr="001E0975">
        <w:trPr>
          <w:trHeight w:val="864"/>
        </w:trPr>
        <w:tc>
          <w:tcPr>
            <w:tcW w:w="1830" w:type="pct"/>
            <w:shd w:val="clear" w:color="auto" w:fill="EBC7E8"/>
            <w:vAlign w:val="center"/>
          </w:tcPr>
          <w:p w14:paraId="6C1B7144" w14:textId="6D13440F" w:rsidR="00910808" w:rsidRPr="00393B45" w:rsidRDefault="00910808"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Contractor:</w:t>
            </w:r>
          </w:p>
        </w:tc>
        <w:tc>
          <w:tcPr>
            <w:tcW w:w="3170" w:type="pct"/>
            <w:vAlign w:val="center"/>
          </w:tcPr>
          <w:p w14:paraId="73D53151"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06599536" w14:textId="77777777" w:rsidTr="001E0975">
        <w:trPr>
          <w:trHeight w:val="864"/>
        </w:trPr>
        <w:tc>
          <w:tcPr>
            <w:tcW w:w="1830" w:type="pct"/>
            <w:shd w:val="clear" w:color="auto" w:fill="EBC7E8"/>
            <w:vAlign w:val="center"/>
          </w:tcPr>
          <w:p w14:paraId="10DBD259" w14:textId="3BB0E34D" w:rsidR="00910808" w:rsidRPr="00393B45" w:rsidRDefault="00393B45"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Contract Signature Date:</w:t>
            </w:r>
          </w:p>
        </w:tc>
        <w:tc>
          <w:tcPr>
            <w:tcW w:w="3170" w:type="pct"/>
            <w:vAlign w:val="center"/>
          </w:tcPr>
          <w:p w14:paraId="5C2158D4"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45BA616B" w14:textId="77777777" w:rsidTr="001E0975">
        <w:trPr>
          <w:trHeight w:val="864"/>
        </w:trPr>
        <w:tc>
          <w:tcPr>
            <w:tcW w:w="1830" w:type="pct"/>
            <w:shd w:val="clear" w:color="auto" w:fill="EBC7E8"/>
            <w:vAlign w:val="center"/>
          </w:tcPr>
          <w:p w14:paraId="35BDE414" w14:textId="077858E3" w:rsidR="00910808" w:rsidRPr="00393B45" w:rsidRDefault="00393B45"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Commencement date:</w:t>
            </w:r>
          </w:p>
        </w:tc>
        <w:tc>
          <w:tcPr>
            <w:tcW w:w="3170" w:type="pct"/>
            <w:vAlign w:val="center"/>
          </w:tcPr>
          <w:p w14:paraId="50E3943A"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6523303B" w14:textId="77777777" w:rsidTr="001E0975">
        <w:trPr>
          <w:trHeight w:val="864"/>
        </w:trPr>
        <w:tc>
          <w:tcPr>
            <w:tcW w:w="1830" w:type="pct"/>
            <w:shd w:val="clear" w:color="auto" w:fill="EBC7E8"/>
            <w:vAlign w:val="center"/>
          </w:tcPr>
          <w:p w14:paraId="1A381260" w14:textId="343AB8AF" w:rsidR="00910808" w:rsidRPr="00393B45" w:rsidRDefault="00393B45"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lastRenderedPageBreak/>
              <w:t>Duration of Contract:</w:t>
            </w:r>
          </w:p>
        </w:tc>
        <w:tc>
          <w:tcPr>
            <w:tcW w:w="3170" w:type="pct"/>
            <w:vAlign w:val="center"/>
          </w:tcPr>
          <w:p w14:paraId="7425B1CE"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357ADD0B" w14:textId="77777777" w:rsidTr="001E0975">
        <w:trPr>
          <w:trHeight w:val="864"/>
        </w:trPr>
        <w:tc>
          <w:tcPr>
            <w:tcW w:w="1830" w:type="pct"/>
            <w:shd w:val="clear" w:color="auto" w:fill="EBC7E8"/>
            <w:vAlign w:val="center"/>
          </w:tcPr>
          <w:p w14:paraId="11FE4624" w14:textId="5986F5BA" w:rsidR="00910808" w:rsidRPr="00393B45" w:rsidRDefault="00393B45"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Contract End date:</w:t>
            </w:r>
          </w:p>
        </w:tc>
        <w:tc>
          <w:tcPr>
            <w:tcW w:w="3170" w:type="pct"/>
            <w:vAlign w:val="center"/>
          </w:tcPr>
          <w:p w14:paraId="62D58C79"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910808" w14:paraId="2E2CC0C8" w14:textId="77777777" w:rsidTr="001E0975">
        <w:trPr>
          <w:trHeight w:val="864"/>
        </w:trPr>
        <w:tc>
          <w:tcPr>
            <w:tcW w:w="1830" w:type="pct"/>
            <w:shd w:val="clear" w:color="auto" w:fill="EBC7E8"/>
            <w:vAlign w:val="center"/>
          </w:tcPr>
          <w:p w14:paraId="457EB5BA" w14:textId="6F502AC1" w:rsidR="00910808" w:rsidRPr="00393B45" w:rsidRDefault="00393B45" w:rsidP="00F64A1D">
            <w:pPr>
              <w:spacing w:line="276" w:lineRule="auto"/>
              <w:ind w:left="720"/>
              <w:rPr>
                <w:rFonts w:ascii="Century Gothic" w:eastAsia="Times New Roman" w:hAnsi="Century Gothic" w:cs="Times New Roman"/>
                <w:b/>
                <w:bCs/>
                <w:color w:val="000000"/>
                <w:sz w:val="24"/>
                <w:szCs w:val="24"/>
              </w:rPr>
            </w:pPr>
            <w:r w:rsidRPr="00393B45">
              <w:rPr>
                <w:rFonts w:ascii="Century Gothic" w:eastAsia="Times New Roman" w:hAnsi="Century Gothic" w:cs="Times New Roman"/>
                <w:b/>
                <w:bCs/>
                <w:sz w:val="20"/>
                <w:szCs w:val="20"/>
              </w:rPr>
              <w:t>Amount of Contract:</w:t>
            </w:r>
          </w:p>
        </w:tc>
        <w:tc>
          <w:tcPr>
            <w:tcW w:w="3170" w:type="pct"/>
            <w:vAlign w:val="center"/>
          </w:tcPr>
          <w:p w14:paraId="290E8C65" w14:textId="77777777" w:rsidR="00910808" w:rsidRDefault="00910808" w:rsidP="00393B45">
            <w:pPr>
              <w:spacing w:line="276" w:lineRule="auto"/>
              <w:jc w:val="center"/>
              <w:rPr>
                <w:rFonts w:ascii="Century Gothic" w:eastAsia="Times New Roman" w:hAnsi="Century Gothic" w:cs="Times New Roman"/>
                <w:color w:val="000000"/>
                <w:sz w:val="24"/>
                <w:szCs w:val="24"/>
              </w:rPr>
            </w:pPr>
          </w:p>
        </w:tc>
      </w:tr>
      <w:tr w:rsidR="00393B45" w14:paraId="2FF3564E" w14:textId="77777777" w:rsidTr="001E0975">
        <w:trPr>
          <w:trHeight w:val="864"/>
        </w:trPr>
        <w:tc>
          <w:tcPr>
            <w:tcW w:w="1830" w:type="pct"/>
            <w:shd w:val="clear" w:color="auto" w:fill="EBC7E8"/>
            <w:vAlign w:val="center"/>
          </w:tcPr>
          <w:p w14:paraId="3431D34A" w14:textId="748A67A0" w:rsidR="00393B45" w:rsidRPr="00393B45" w:rsidRDefault="00393B45" w:rsidP="00F64A1D">
            <w:pPr>
              <w:spacing w:line="276" w:lineRule="auto"/>
              <w:ind w:left="720"/>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Physical progress</w:t>
            </w:r>
          </w:p>
        </w:tc>
        <w:tc>
          <w:tcPr>
            <w:tcW w:w="3170" w:type="pct"/>
            <w:vAlign w:val="center"/>
          </w:tcPr>
          <w:p w14:paraId="76838E34"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6065AD10" w14:textId="77777777" w:rsidTr="001E0975">
        <w:trPr>
          <w:trHeight w:val="864"/>
        </w:trPr>
        <w:tc>
          <w:tcPr>
            <w:tcW w:w="1830" w:type="pct"/>
            <w:shd w:val="clear" w:color="auto" w:fill="EBC7E8"/>
            <w:vAlign w:val="center"/>
          </w:tcPr>
          <w:p w14:paraId="23EA2DC3" w14:textId="6A6615F1" w:rsidR="00393B45" w:rsidRPr="00393B45" w:rsidRDefault="00393B45" w:rsidP="00F64A1D">
            <w:pPr>
              <w:spacing w:line="276" w:lineRule="auto"/>
              <w:ind w:left="720"/>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Financial progress</w:t>
            </w:r>
          </w:p>
        </w:tc>
        <w:tc>
          <w:tcPr>
            <w:tcW w:w="3170" w:type="pct"/>
            <w:vAlign w:val="center"/>
          </w:tcPr>
          <w:p w14:paraId="69EA665B"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71D9A145" w14:textId="77777777" w:rsidTr="001E0975">
        <w:trPr>
          <w:trHeight w:val="864"/>
        </w:trPr>
        <w:tc>
          <w:tcPr>
            <w:tcW w:w="1830" w:type="pct"/>
            <w:shd w:val="clear" w:color="auto" w:fill="BFACE0"/>
            <w:vAlign w:val="center"/>
          </w:tcPr>
          <w:p w14:paraId="302D7E8E" w14:textId="72E2EE31" w:rsidR="00393B45" w:rsidRPr="00393B45" w:rsidRDefault="00393B45" w:rsidP="00393B45">
            <w:pPr>
              <w:spacing w:line="276" w:lineRule="auto"/>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b) The rationale for the proposed Contract Amendment</w:t>
            </w:r>
          </w:p>
        </w:tc>
        <w:tc>
          <w:tcPr>
            <w:tcW w:w="3170" w:type="pct"/>
            <w:vAlign w:val="center"/>
          </w:tcPr>
          <w:p w14:paraId="5C5CDEBB"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0274702E" w14:textId="77777777" w:rsidTr="001E0975">
        <w:trPr>
          <w:trHeight w:val="864"/>
        </w:trPr>
        <w:tc>
          <w:tcPr>
            <w:tcW w:w="1830" w:type="pct"/>
            <w:shd w:val="clear" w:color="auto" w:fill="BFACE0"/>
            <w:vAlign w:val="center"/>
          </w:tcPr>
          <w:p w14:paraId="448B62C1" w14:textId="46B09EE4" w:rsidR="00393B45" w:rsidRPr="00393B45" w:rsidRDefault="00393B45" w:rsidP="00393B45">
            <w:pPr>
              <w:spacing w:line="276" w:lineRule="auto"/>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c)  Assessment of Contractor’s performance to date</w:t>
            </w:r>
          </w:p>
        </w:tc>
        <w:tc>
          <w:tcPr>
            <w:tcW w:w="3170" w:type="pct"/>
            <w:vAlign w:val="center"/>
          </w:tcPr>
          <w:p w14:paraId="325859A9"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09D0969D" w14:textId="77777777" w:rsidTr="001E0975">
        <w:trPr>
          <w:trHeight w:val="864"/>
        </w:trPr>
        <w:tc>
          <w:tcPr>
            <w:tcW w:w="1830" w:type="pct"/>
            <w:shd w:val="clear" w:color="auto" w:fill="BFACE0"/>
            <w:vAlign w:val="center"/>
          </w:tcPr>
          <w:p w14:paraId="74CF3CE8" w14:textId="438CB290" w:rsidR="00393B45" w:rsidRPr="00393B45" w:rsidRDefault="00393B45" w:rsidP="00393B45">
            <w:pPr>
              <w:spacing w:line="276" w:lineRule="auto"/>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d) Brief description and amounts of previous Contract Amendments (if any)</w:t>
            </w:r>
          </w:p>
        </w:tc>
        <w:tc>
          <w:tcPr>
            <w:tcW w:w="3170" w:type="pct"/>
            <w:vAlign w:val="center"/>
          </w:tcPr>
          <w:p w14:paraId="4D607E0D"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128D4102" w14:textId="77777777" w:rsidTr="001E0975">
        <w:trPr>
          <w:trHeight w:val="864"/>
        </w:trPr>
        <w:tc>
          <w:tcPr>
            <w:tcW w:w="1830" w:type="pct"/>
            <w:shd w:val="clear" w:color="auto" w:fill="BFACE0"/>
            <w:vAlign w:val="center"/>
          </w:tcPr>
          <w:p w14:paraId="3889835D" w14:textId="7E468C42" w:rsidR="00393B45" w:rsidRPr="00393B45" w:rsidRDefault="00393B45" w:rsidP="00393B45">
            <w:pPr>
              <w:spacing w:line="276" w:lineRule="auto"/>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e)  If the time for completion is proposed to be extended, explain it will be within the original LDD or not</w:t>
            </w:r>
          </w:p>
        </w:tc>
        <w:tc>
          <w:tcPr>
            <w:tcW w:w="3170" w:type="pct"/>
            <w:vAlign w:val="center"/>
          </w:tcPr>
          <w:p w14:paraId="0E815457"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r w:rsidR="00393B45" w14:paraId="0ECC5E8B" w14:textId="77777777" w:rsidTr="001E0975">
        <w:trPr>
          <w:trHeight w:val="864"/>
        </w:trPr>
        <w:tc>
          <w:tcPr>
            <w:tcW w:w="1830" w:type="pct"/>
            <w:shd w:val="clear" w:color="auto" w:fill="BFACE0"/>
            <w:vAlign w:val="center"/>
          </w:tcPr>
          <w:p w14:paraId="2ACA98CF" w14:textId="16934178" w:rsidR="00393B45" w:rsidRPr="00393B45" w:rsidRDefault="00393B45" w:rsidP="00393B45">
            <w:pPr>
              <w:spacing w:line="276" w:lineRule="auto"/>
              <w:rPr>
                <w:rFonts w:ascii="Century Gothic" w:eastAsia="Times New Roman" w:hAnsi="Century Gothic" w:cs="Times New Roman"/>
                <w:b/>
                <w:bCs/>
                <w:sz w:val="20"/>
                <w:szCs w:val="20"/>
              </w:rPr>
            </w:pPr>
            <w:r w:rsidRPr="00393B45">
              <w:rPr>
                <w:rFonts w:ascii="Century Gothic" w:eastAsia="Times New Roman" w:hAnsi="Century Gothic" w:cs="Times New Roman"/>
                <w:b/>
                <w:bCs/>
                <w:sz w:val="20"/>
                <w:szCs w:val="20"/>
              </w:rPr>
              <w:t>f)  If it is not first extension, then the number of past extensions and the cumulative period of such extensions.</w:t>
            </w:r>
          </w:p>
        </w:tc>
        <w:tc>
          <w:tcPr>
            <w:tcW w:w="3170" w:type="pct"/>
            <w:vAlign w:val="center"/>
          </w:tcPr>
          <w:p w14:paraId="39550C79" w14:textId="77777777" w:rsidR="00393B45" w:rsidRDefault="00393B45" w:rsidP="00393B45">
            <w:pPr>
              <w:spacing w:line="276" w:lineRule="auto"/>
              <w:jc w:val="center"/>
              <w:rPr>
                <w:rFonts w:ascii="Century Gothic" w:eastAsia="Times New Roman" w:hAnsi="Century Gothic" w:cs="Times New Roman"/>
                <w:color w:val="000000"/>
                <w:sz w:val="24"/>
                <w:szCs w:val="24"/>
              </w:rPr>
            </w:pPr>
          </w:p>
        </w:tc>
      </w:tr>
    </w:tbl>
    <w:p w14:paraId="11393604" w14:textId="1A79EE46" w:rsidR="001D5763" w:rsidRPr="00BA0E59" w:rsidRDefault="001D5763" w:rsidP="001E0975">
      <w:pPr>
        <w:spacing w:after="0" w:line="276" w:lineRule="auto"/>
        <w:rPr>
          <w:rFonts w:ascii="Century Gothic" w:eastAsia="Times New Roman" w:hAnsi="Century Gothic" w:cs="Times New Roman"/>
          <w:color w:val="000000"/>
          <w:sz w:val="24"/>
          <w:szCs w:val="24"/>
        </w:rPr>
      </w:pPr>
      <w:bookmarkStart w:id="8" w:name="table01"/>
      <w:bookmarkEnd w:id="8"/>
    </w:p>
    <w:p w14:paraId="5AD9EB27" w14:textId="2DD2027B" w:rsidR="001D5763" w:rsidRPr="001E0975" w:rsidRDefault="001D5763" w:rsidP="001E0975">
      <w:pPr>
        <w:numPr>
          <w:ilvl w:val="0"/>
          <w:numId w:val="2"/>
        </w:numPr>
        <w:tabs>
          <w:tab w:val="clear" w:pos="720"/>
          <w:tab w:val="num" w:pos="0"/>
        </w:tabs>
        <w:spacing w:after="0" w:line="276" w:lineRule="auto"/>
        <w:ind w:left="0" w:firstLine="0"/>
        <w:rPr>
          <w:rFonts w:ascii="Century Gothic" w:eastAsia="Times New Roman" w:hAnsi="Century Gothic" w:cs="Times New Roman"/>
          <w:b/>
          <w:bCs/>
          <w:color w:val="000000"/>
          <w:sz w:val="24"/>
          <w:szCs w:val="24"/>
        </w:rPr>
      </w:pPr>
      <w:r w:rsidRPr="001E0975">
        <w:rPr>
          <w:rFonts w:ascii="Century Gothic" w:eastAsia="Times New Roman" w:hAnsi="Century Gothic" w:cs="Times New Roman"/>
          <w:b/>
          <w:bCs/>
          <w:color w:val="000000"/>
          <w:sz w:val="28"/>
          <w:szCs w:val="28"/>
        </w:rPr>
        <w:t> Amended Particular Conditions of the Contract </w:t>
      </w:r>
    </w:p>
    <w:p w14:paraId="751F1DBE" w14:textId="74CD6633"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xml:space="preserve">[Note: Please refer to each Clause of contract to be amended. See samples </w:t>
      </w:r>
      <w:r w:rsidR="001E0975">
        <w:rPr>
          <w:rFonts w:ascii="Century Gothic" w:eastAsia="Times New Roman" w:hAnsi="Century Gothic" w:cs="Times New Roman"/>
          <w:color w:val="000000"/>
          <w:sz w:val="24"/>
          <w:szCs w:val="24"/>
        </w:rPr>
        <w:t>in next table.</w:t>
      </w:r>
      <w:r w:rsidRPr="00BA0E59">
        <w:rPr>
          <w:rFonts w:ascii="Century Gothic" w:eastAsia="Times New Roman" w:hAnsi="Century Gothic" w:cs="Times New Roman"/>
          <w:color w:val="000000"/>
          <w:sz w:val="24"/>
          <w:szCs w:val="24"/>
        </w:rPr>
        <w:t>]</w:t>
      </w:r>
    </w:p>
    <w:p w14:paraId="701B3061" w14:textId="77777777" w:rsidR="00973929"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lastRenderedPageBreak/>
        <w:t> </w:t>
      </w:r>
      <w:bookmarkStart w:id="9" w:name="table02"/>
      <w:bookmarkEnd w:id="9"/>
    </w:p>
    <w:tbl>
      <w:tblPr>
        <w:tblStyle w:val="TableGrid"/>
        <w:tblW w:w="5000" w:type="pct"/>
        <w:tblBorders>
          <w:top w:val="none" w:sz="0" w:space="0" w:color="auto"/>
          <w:left w:val="none" w:sz="0" w:space="0" w:color="auto"/>
          <w:bottom w:val="single" w:sz="4" w:space="0" w:color="7030A0"/>
          <w:right w:val="none" w:sz="0" w:space="0" w:color="auto"/>
          <w:insideH w:val="single" w:sz="4" w:space="0" w:color="7030A0"/>
          <w:insideV w:val="none" w:sz="0" w:space="0" w:color="auto"/>
        </w:tblBorders>
        <w:tblCellMar>
          <w:top w:w="115" w:type="dxa"/>
          <w:bottom w:w="115" w:type="dxa"/>
        </w:tblCellMar>
        <w:tblLook w:val="04A0" w:firstRow="1" w:lastRow="0" w:firstColumn="1" w:lastColumn="0" w:noHBand="0" w:noVBand="1"/>
      </w:tblPr>
      <w:tblGrid>
        <w:gridCol w:w="3360"/>
        <w:gridCol w:w="3359"/>
        <w:gridCol w:w="3361"/>
      </w:tblGrid>
      <w:tr w:rsidR="00973929" w14:paraId="160664EA" w14:textId="77777777" w:rsidTr="00005A95">
        <w:trPr>
          <w:trHeight w:val="576"/>
        </w:trPr>
        <w:tc>
          <w:tcPr>
            <w:tcW w:w="1666" w:type="pct"/>
            <w:tcBorders>
              <w:top w:val="nil"/>
              <w:right w:val="single" w:sz="4" w:space="0" w:color="DFC9EF"/>
            </w:tcBorders>
            <w:shd w:val="clear" w:color="auto" w:fill="BFACE0"/>
            <w:vAlign w:val="center"/>
          </w:tcPr>
          <w:p w14:paraId="4FA85148" w14:textId="773E3FB8" w:rsidR="00973929" w:rsidRPr="00973929" w:rsidRDefault="00973929" w:rsidP="00973929">
            <w:pPr>
              <w:spacing w:line="276" w:lineRule="auto"/>
              <w:jc w:val="center"/>
              <w:rPr>
                <w:rFonts w:ascii="Century Gothic" w:eastAsia="Times New Roman" w:hAnsi="Century Gothic" w:cs="Times New Roman"/>
                <w:b/>
                <w:bCs/>
                <w:color w:val="000000"/>
                <w:sz w:val="24"/>
                <w:szCs w:val="24"/>
              </w:rPr>
            </w:pPr>
            <w:r w:rsidRPr="00973929">
              <w:rPr>
                <w:rFonts w:ascii="Century Gothic" w:eastAsia="Times New Roman" w:hAnsi="Century Gothic" w:cs="Times New Roman"/>
                <w:b/>
                <w:bCs/>
                <w:sz w:val="20"/>
                <w:szCs w:val="20"/>
              </w:rPr>
              <w:t>Contract Document Reference</w:t>
            </w:r>
          </w:p>
        </w:tc>
        <w:tc>
          <w:tcPr>
            <w:tcW w:w="1666" w:type="pct"/>
            <w:tcBorders>
              <w:top w:val="nil"/>
              <w:left w:val="single" w:sz="4" w:space="0" w:color="DFC9EF"/>
              <w:right w:val="single" w:sz="4" w:space="0" w:color="DFC9EF"/>
            </w:tcBorders>
            <w:shd w:val="clear" w:color="auto" w:fill="BFACE0"/>
            <w:vAlign w:val="center"/>
          </w:tcPr>
          <w:p w14:paraId="074309BB" w14:textId="4BAEDE2E" w:rsidR="00973929" w:rsidRPr="00973929" w:rsidRDefault="00973929" w:rsidP="00973929">
            <w:pPr>
              <w:spacing w:line="276" w:lineRule="auto"/>
              <w:jc w:val="center"/>
              <w:rPr>
                <w:rFonts w:ascii="Century Gothic" w:eastAsia="Times New Roman" w:hAnsi="Century Gothic" w:cs="Times New Roman"/>
                <w:b/>
                <w:bCs/>
                <w:color w:val="000000"/>
                <w:sz w:val="24"/>
                <w:szCs w:val="24"/>
              </w:rPr>
            </w:pPr>
            <w:r w:rsidRPr="00973929">
              <w:rPr>
                <w:rFonts w:ascii="Century Gothic" w:eastAsia="Times New Roman" w:hAnsi="Century Gothic" w:cs="Times New Roman"/>
                <w:b/>
                <w:bCs/>
                <w:sz w:val="20"/>
                <w:szCs w:val="20"/>
              </w:rPr>
              <w:t>Original Clause</w:t>
            </w:r>
          </w:p>
        </w:tc>
        <w:tc>
          <w:tcPr>
            <w:tcW w:w="1667" w:type="pct"/>
            <w:tcBorders>
              <w:top w:val="nil"/>
              <w:left w:val="single" w:sz="4" w:space="0" w:color="DFC9EF"/>
            </w:tcBorders>
            <w:shd w:val="clear" w:color="auto" w:fill="BFACE0"/>
            <w:vAlign w:val="center"/>
          </w:tcPr>
          <w:p w14:paraId="31D904DB" w14:textId="4FB3B39D" w:rsidR="00973929" w:rsidRPr="00973929" w:rsidRDefault="00973929" w:rsidP="00973929">
            <w:pPr>
              <w:spacing w:line="276" w:lineRule="auto"/>
              <w:jc w:val="center"/>
              <w:rPr>
                <w:rFonts w:ascii="Century Gothic" w:eastAsia="Times New Roman" w:hAnsi="Century Gothic" w:cs="Times New Roman"/>
                <w:b/>
                <w:bCs/>
                <w:color w:val="000000"/>
                <w:sz w:val="24"/>
                <w:szCs w:val="24"/>
              </w:rPr>
            </w:pPr>
            <w:r w:rsidRPr="00973929">
              <w:rPr>
                <w:rFonts w:ascii="Century Gothic" w:eastAsia="Times New Roman" w:hAnsi="Century Gothic" w:cs="Times New Roman"/>
                <w:b/>
                <w:bCs/>
                <w:sz w:val="20"/>
                <w:szCs w:val="20"/>
              </w:rPr>
              <w:t>Amended Clause</w:t>
            </w:r>
          </w:p>
        </w:tc>
      </w:tr>
      <w:tr w:rsidR="00973929" w14:paraId="2AA461C7" w14:textId="77777777" w:rsidTr="00005A95">
        <w:trPr>
          <w:trHeight w:val="2160"/>
        </w:trPr>
        <w:tc>
          <w:tcPr>
            <w:tcW w:w="1666" w:type="pct"/>
            <w:shd w:val="clear" w:color="auto" w:fill="EBC7E8"/>
            <w:vAlign w:val="center"/>
          </w:tcPr>
          <w:p w14:paraId="0E5A2D2B" w14:textId="4AC48D34"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Particular Conditions of Contract GCC 1.1 (k) is added as</w:t>
            </w:r>
          </w:p>
        </w:tc>
        <w:tc>
          <w:tcPr>
            <w:tcW w:w="1666" w:type="pct"/>
            <w:vAlign w:val="center"/>
          </w:tcPr>
          <w:p w14:paraId="34837B07" w14:textId="658DA914" w:rsidR="00973929" w:rsidRDefault="00973929" w:rsidP="00973929">
            <w:pPr>
              <w:spacing w:line="276" w:lineRule="auto"/>
              <w:jc w:val="center"/>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w:t>
            </w:r>
          </w:p>
        </w:tc>
        <w:tc>
          <w:tcPr>
            <w:tcW w:w="1667" w:type="pct"/>
            <w:vAlign w:val="center"/>
          </w:tcPr>
          <w:p w14:paraId="33137C0F" w14:textId="7651E835"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 xml:space="preserve">Original contract price was ………whereas Contract Price is revised to be ……… </w:t>
            </w:r>
            <w:r w:rsidRPr="00973929">
              <w:rPr>
                <w:rFonts w:ascii="Century Gothic" w:eastAsia="Times New Roman" w:hAnsi="Century Gothic" w:cs="Times New Roman"/>
                <w:b/>
                <w:bCs/>
                <w:sz w:val="20"/>
                <w:szCs w:val="20"/>
              </w:rPr>
              <w:t>[indicate the revised amount(s) of contract and its currency (currencies)]</w:t>
            </w:r>
            <w:r w:rsidRPr="001E0975">
              <w:rPr>
                <w:rFonts w:ascii="Century Gothic" w:eastAsia="Times New Roman" w:hAnsi="Century Gothic" w:cs="Times New Roman"/>
                <w:sz w:val="20"/>
                <w:szCs w:val="20"/>
              </w:rPr>
              <w:t xml:space="preserve"> as stated in the Grand Summary below.</w:t>
            </w:r>
          </w:p>
        </w:tc>
      </w:tr>
      <w:tr w:rsidR="00973929" w14:paraId="4C38D1CA" w14:textId="77777777" w:rsidTr="00005A95">
        <w:trPr>
          <w:trHeight w:val="2160"/>
        </w:trPr>
        <w:tc>
          <w:tcPr>
            <w:tcW w:w="1666" w:type="pct"/>
            <w:shd w:val="clear" w:color="auto" w:fill="EBC7E8"/>
            <w:vAlign w:val="center"/>
          </w:tcPr>
          <w:p w14:paraId="7F47D1FA" w14:textId="5ED600F5"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Particular Conditions of Contract GCC 1.1 (v) is revised as</w:t>
            </w:r>
          </w:p>
        </w:tc>
        <w:tc>
          <w:tcPr>
            <w:tcW w:w="1666" w:type="pct"/>
            <w:vAlign w:val="center"/>
          </w:tcPr>
          <w:p w14:paraId="014F56FD" w14:textId="01F638AD"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The Intended Completion Date for the whole of the Works shall be </w:t>
            </w:r>
            <w:r w:rsidRPr="00973929">
              <w:rPr>
                <w:rFonts w:ascii="Century Gothic" w:eastAsia="Times New Roman" w:hAnsi="Century Gothic" w:cs="Times New Roman"/>
                <w:b/>
                <w:bCs/>
                <w:sz w:val="20"/>
                <w:szCs w:val="20"/>
              </w:rPr>
              <w:t>[date]</w:t>
            </w:r>
          </w:p>
        </w:tc>
        <w:tc>
          <w:tcPr>
            <w:tcW w:w="1667" w:type="pct"/>
            <w:vAlign w:val="center"/>
          </w:tcPr>
          <w:p w14:paraId="5BC8E26E" w14:textId="043644A6"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The Intended Completion Date for the whole of the Works shall be </w:t>
            </w:r>
            <w:r w:rsidRPr="00973929">
              <w:rPr>
                <w:rFonts w:ascii="Century Gothic" w:eastAsia="Times New Roman" w:hAnsi="Century Gothic" w:cs="Times New Roman"/>
                <w:b/>
                <w:bCs/>
                <w:sz w:val="20"/>
                <w:szCs w:val="20"/>
              </w:rPr>
              <w:t>[date]</w:t>
            </w:r>
          </w:p>
        </w:tc>
      </w:tr>
      <w:tr w:rsidR="00973929" w14:paraId="3E7D34FC" w14:textId="77777777" w:rsidTr="00005A95">
        <w:trPr>
          <w:trHeight w:val="2160"/>
        </w:trPr>
        <w:tc>
          <w:tcPr>
            <w:tcW w:w="1666" w:type="pct"/>
            <w:shd w:val="clear" w:color="auto" w:fill="EBC7E8"/>
            <w:vAlign w:val="center"/>
          </w:tcPr>
          <w:p w14:paraId="3AD51BCF" w14:textId="06234075"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Particular Conditions of Contract GCC 1.1 (hh) is revised as</w:t>
            </w:r>
          </w:p>
        </w:tc>
        <w:tc>
          <w:tcPr>
            <w:tcW w:w="1666" w:type="pct"/>
            <w:vAlign w:val="center"/>
          </w:tcPr>
          <w:p w14:paraId="1C989D7B" w14:textId="7B15711C"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The Works consist of ……………</w:t>
            </w:r>
          </w:p>
        </w:tc>
        <w:tc>
          <w:tcPr>
            <w:tcW w:w="1667" w:type="pct"/>
            <w:vAlign w:val="center"/>
          </w:tcPr>
          <w:p w14:paraId="25DE43E3" w14:textId="5F1456D2"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The Works consist of ……………</w:t>
            </w:r>
          </w:p>
        </w:tc>
      </w:tr>
      <w:tr w:rsidR="00973929" w14:paraId="6C304764" w14:textId="77777777" w:rsidTr="00005A95">
        <w:trPr>
          <w:trHeight w:val="2160"/>
        </w:trPr>
        <w:tc>
          <w:tcPr>
            <w:tcW w:w="1666" w:type="pct"/>
            <w:shd w:val="clear" w:color="auto" w:fill="EBC7E8"/>
            <w:vAlign w:val="center"/>
          </w:tcPr>
          <w:p w14:paraId="64667E50" w14:textId="60A561BD"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Particular Conditions of Contract GCC 2.2 is revised as</w:t>
            </w:r>
          </w:p>
        </w:tc>
        <w:tc>
          <w:tcPr>
            <w:tcW w:w="1666" w:type="pct"/>
            <w:vAlign w:val="center"/>
          </w:tcPr>
          <w:p w14:paraId="4B08A9F0" w14:textId="4CD52F5D"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Sectional Completions are: </w:t>
            </w:r>
            <w:r w:rsidRPr="00005A95">
              <w:rPr>
                <w:rFonts w:ascii="Century Gothic" w:eastAsia="Times New Roman" w:hAnsi="Century Gothic" w:cs="Times New Roman"/>
                <w:b/>
                <w:bCs/>
                <w:sz w:val="20"/>
                <w:szCs w:val="20"/>
              </w:rPr>
              <w:t>[insert nature and dates, if appropriate]</w:t>
            </w:r>
          </w:p>
        </w:tc>
        <w:tc>
          <w:tcPr>
            <w:tcW w:w="1667" w:type="pct"/>
            <w:vAlign w:val="center"/>
          </w:tcPr>
          <w:p w14:paraId="266C4517" w14:textId="4CB86F83" w:rsidR="00973929" w:rsidRDefault="00973929" w:rsidP="00973929">
            <w:pPr>
              <w:spacing w:line="276" w:lineRule="auto"/>
              <w:jc w:val="center"/>
              <w:rPr>
                <w:rFonts w:ascii="Century Gothic" w:eastAsia="Times New Roman" w:hAnsi="Century Gothic" w:cs="Times New Roman"/>
                <w:color w:val="000000"/>
                <w:sz w:val="24"/>
                <w:szCs w:val="24"/>
              </w:rPr>
            </w:pPr>
            <w:r w:rsidRPr="001E0975">
              <w:rPr>
                <w:rFonts w:ascii="Century Gothic" w:eastAsia="Times New Roman" w:hAnsi="Century Gothic" w:cs="Times New Roman"/>
                <w:sz w:val="20"/>
                <w:szCs w:val="20"/>
              </w:rPr>
              <w:t>Sectional Completions are: </w:t>
            </w:r>
            <w:r w:rsidRPr="00005A95">
              <w:rPr>
                <w:rFonts w:ascii="Century Gothic" w:eastAsia="Times New Roman" w:hAnsi="Century Gothic" w:cs="Times New Roman"/>
                <w:b/>
                <w:bCs/>
                <w:sz w:val="20"/>
                <w:szCs w:val="20"/>
              </w:rPr>
              <w:t>[insert nature and dates, if appropriate]</w:t>
            </w:r>
          </w:p>
        </w:tc>
      </w:tr>
    </w:tbl>
    <w:p w14:paraId="524C28E8" w14:textId="74B7805B" w:rsidR="001D5763" w:rsidRPr="00BA0E59" w:rsidRDefault="001D5763" w:rsidP="00BA0E59">
      <w:pPr>
        <w:spacing w:after="0" w:line="276" w:lineRule="auto"/>
        <w:rPr>
          <w:rFonts w:ascii="Century Gothic" w:eastAsia="Times New Roman" w:hAnsi="Century Gothic" w:cs="Times New Roman"/>
          <w:color w:val="000000"/>
          <w:sz w:val="24"/>
          <w:szCs w:val="24"/>
        </w:rPr>
      </w:pPr>
    </w:p>
    <w:p w14:paraId="4ECA1DCD" w14:textId="77777777" w:rsidR="001D5763" w:rsidRPr="002936A5" w:rsidRDefault="001D5763" w:rsidP="002936A5">
      <w:pPr>
        <w:numPr>
          <w:ilvl w:val="0"/>
          <w:numId w:val="3"/>
        </w:numPr>
        <w:tabs>
          <w:tab w:val="clear" w:pos="720"/>
          <w:tab w:val="num" w:pos="0"/>
        </w:tabs>
        <w:spacing w:after="0" w:line="276" w:lineRule="auto"/>
        <w:ind w:left="0" w:firstLine="0"/>
        <w:rPr>
          <w:rFonts w:ascii="Century Gothic" w:eastAsia="Times New Roman" w:hAnsi="Century Gothic" w:cs="Times New Roman"/>
          <w:b/>
          <w:bCs/>
          <w:color w:val="000000"/>
          <w:sz w:val="28"/>
          <w:szCs w:val="28"/>
        </w:rPr>
      </w:pPr>
      <w:r w:rsidRPr="002936A5">
        <w:rPr>
          <w:rFonts w:ascii="Century Gothic" w:eastAsia="Times New Roman" w:hAnsi="Century Gothic" w:cs="Times New Roman"/>
          <w:b/>
          <w:bCs/>
          <w:color w:val="000000"/>
          <w:sz w:val="28"/>
          <w:szCs w:val="28"/>
        </w:rPr>
        <w:t> Grand Summary of BoQ</w:t>
      </w:r>
    </w:p>
    <w:p w14:paraId="3AE6334A" w14:textId="77CDF7A6" w:rsidR="001D5763" w:rsidRDefault="001D5763" w:rsidP="002936A5">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xml:space="preserve">Referring </w:t>
      </w:r>
      <w:r w:rsidR="002936A5">
        <w:rPr>
          <w:rFonts w:ascii="Century Gothic" w:eastAsia="Times New Roman" w:hAnsi="Century Gothic" w:cs="Times New Roman"/>
          <w:color w:val="000000"/>
          <w:sz w:val="24"/>
          <w:szCs w:val="24"/>
        </w:rPr>
        <w:t>______________</w:t>
      </w:r>
      <w:r w:rsidR="002936A5" w:rsidRPr="00BA0E59">
        <w:rPr>
          <w:rFonts w:ascii="Century Gothic" w:eastAsia="Times New Roman" w:hAnsi="Century Gothic" w:cs="Times New Roman"/>
          <w:color w:val="000000"/>
          <w:sz w:val="24"/>
          <w:szCs w:val="24"/>
        </w:rPr>
        <w:t xml:space="preserve"> </w:t>
      </w:r>
      <w:r w:rsidRPr="00BA0E59">
        <w:rPr>
          <w:rFonts w:ascii="Century Gothic" w:eastAsia="Times New Roman" w:hAnsi="Century Gothic" w:cs="Times New Roman"/>
          <w:color w:val="000000"/>
          <w:sz w:val="24"/>
          <w:szCs w:val="24"/>
        </w:rPr>
        <w:t xml:space="preserve">of General Conditions of Contract, </w:t>
      </w:r>
      <w:r w:rsidRPr="002936A5">
        <w:rPr>
          <w:rFonts w:ascii="Century Gothic" w:eastAsia="Times New Roman" w:hAnsi="Century Gothic" w:cs="Times New Roman"/>
          <w:b/>
          <w:bCs/>
          <w:color w:val="000000"/>
          <w:sz w:val="24"/>
          <w:szCs w:val="24"/>
        </w:rPr>
        <w:t>[Bill of Quantities]</w:t>
      </w:r>
      <w:r w:rsidR="002936A5" w:rsidRPr="00BA0E59">
        <w:rPr>
          <w:rFonts w:ascii="Century Gothic" w:eastAsia="Times New Roman" w:hAnsi="Century Gothic" w:cs="Times New Roman"/>
          <w:color w:val="000000"/>
          <w:sz w:val="24"/>
          <w:szCs w:val="24"/>
        </w:rPr>
        <w:t xml:space="preserve"> </w:t>
      </w:r>
      <w:r w:rsidRPr="00BA0E59">
        <w:rPr>
          <w:rFonts w:ascii="Century Gothic" w:eastAsia="Times New Roman" w:hAnsi="Century Gothic" w:cs="Times New Roman"/>
          <w:color w:val="000000"/>
          <w:sz w:val="24"/>
          <w:szCs w:val="24"/>
        </w:rPr>
        <w:t>Grand Summary is changed due to</w:t>
      </w:r>
      <w:r w:rsidR="002936A5">
        <w:rPr>
          <w:rFonts w:ascii="Century Gothic" w:eastAsia="Times New Roman" w:hAnsi="Century Gothic" w:cs="Times New Roman"/>
          <w:color w:val="000000"/>
          <w:sz w:val="24"/>
          <w:szCs w:val="24"/>
        </w:rPr>
        <w:t xml:space="preserve"> _________________________________</w:t>
      </w:r>
      <w:r w:rsidRPr="00BA0E59">
        <w:rPr>
          <w:rFonts w:ascii="Century Gothic" w:eastAsia="Times New Roman" w:hAnsi="Century Gothic" w:cs="Times New Roman"/>
          <w:color w:val="000000"/>
          <w:sz w:val="24"/>
          <w:szCs w:val="24"/>
        </w:rPr>
        <w:t> as below:</w:t>
      </w:r>
      <w:r w:rsidR="002936A5">
        <w:rPr>
          <w:rFonts w:ascii="Century Gothic" w:eastAsia="Times New Roman" w:hAnsi="Century Gothic" w:cs="Times New Roman"/>
          <w:color w:val="000000"/>
          <w:sz w:val="24"/>
          <w:szCs w:val="24"/>
        </w:rPr>
        <w:br/>
      </w:r>
    </w:p>
    <w:p w14:paraId="33A2907E" w14:textId="77777777" w:rsidR="002936A5" w:rsidRPr="00BA0E59" w:rsidRDefault="002936A5" w:rsidP="002936A5">
      <w:pPr>
        <w:spacing w:after="0" w:line="276" w:lineRule="auto"/>
        <w:rPr>
          <w:rFonts w:ascii="Century Gothic" w:eastAsia="Times New Roman" w:hAnsi="Century Gothic" w:cs="Times New Roman"/>
          <w:color w:val="000000"/>
          <w:sz w:val="24"/>
          <w:szCs w:val="24"/>
        </w:rPr>
      </w:pPr>
    </w:p>
    <w:p w14:paraId="2C4A745A" w14:textId="682FEFD7" w:rsidR="001D5763" w:rsidRDefault="001D5763" w:rsidP="00BA0E59">
      <w:pPr>
        <w:spacing w:after="0" w:line="276" w:lineRule="auto"/>
        <w:rPr>
          <w:rFonts w:ascii="Century Gothic" w:eastAsia="Times New Roman" w:hAnsi="Century Gothic" w:cs="Times New Roman"/>
          <w:b/>
          <w:bCs/>
          <w:color w:val="000000"/>
          <w:sz w:val="24"/>
          <w:szCs w:val="24"/>
        </w:rPr>
      </w:pPr>
      <w:r w:rsidRPr="002936A5">
        <w:rPr>
          <w:rFonts w:ascii="Century Gothic" w:eastAsia="Times New Roman" w:hAnsi="Century Gothic" w:cs="Times New Roman"/>
          <w:b/>
          <w:bCs/>
          <w:color w:val="000000"/>
          <w:sz w:val="24"/>
          <w:szCs w:val="24"/>
        </w:rPr>
        <w:lastRenderedPageBreak/>
        <w:t>Grand Summary:</w:t>
      </w:r>
      <w:r w:rsidR="002936A5">
        <w:rPr>
          <w:rFonts w:ascii="Century Gothic" w:eastAsia="Times New Roman" w:hAnsi="Century Gothic" w:cs="Times New Roman"/>
          <w:b/>
          <w:bCs/>
          <w:color w:val="000000"/>
          <w:sz w:val="24"/>
          <w:szCs w:val="24"/>
        </w:rPr>
        <w:br/>
      </w:r>
    </w:p>
    <w:tbl>
      <w:tblPr>
        <w:tblStyle w:val="TableGrid"/>
        <w:tblW w:w="5000" w:type="pct"/>
        <w:tblBorders>
          <w:top w:val="none" w:sz="0" w:space="0" w:color="auto"/>
          <w:left w:val="none" w:sz="0" w:space="0" w:color="auto"/>
          <w:bottom w:val="single" w:sz="4" w:space="0" w:color="7030A0"/>
          <w:right w:val="none" w:sz="0" w:space="0" w:color="auto"/>
          <w:insideH w:val="single" w:sz="4" w:space="0" w:color="7030A0"/>
          <w:insideV w:val="none" w:sz="0" w:space="0" w:color="auto"/>
        </w:tblBorders>
        <w:tblCellMar>
          <w:top w:w="101" w:type="dxa"/>
          <w:bottom w:w="101" w:type="dxa"/>
        </w:tblCellMar>
        <w:tblLook w:val="04A0" w:firstRow="1" w:lastRow="0" w:firstColumn="1" w:lastColumn="0" w:noHBand="0" w:noVBand="1"/>
      </w:tblPr>
      <w:tblGrid>
        <w:gridCol w:w="3358"/>
        <w:gridCol w:w="3361"/>
        <w:gridCol w:w="3361"/>
      </w:tblGrid>
      <w:tr w:rsidR="002936A5" w:rsidRPr="002936A5" w14:paraId="51FF5C18" w14:textId="77777777" w:rsidTr="002936A5">
        <w:trPr>
          <w:trHeight w:val="720"/>
        </w:trPr>
        <w:tc>
          <w:tcPr>
            <w:tcW w:w="1666" w:type="pct"/>
            <w:tcBorders>
              <w:top w:val="nil"/>
              <w:right w:val="single" w:sz="4" w:space="0" w:color="EBC7E8"/>
            </w:tcBorders>
            <w:shd w:val="clear" w:color="auto" w:fill="BFACE0"/>
            <w:vAlign w:val="center"/>
          </w:tcPr>
          <w:p w14:paraId="61492BAD" w14:textId="79E3D6DE"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Description of Works</w:t>
            </w:r>
          </w:p>
        </w:tc>
        <w:tc>
          <w:tcPr>
            <w:tcW w:w="1667" w:type="pct"/>
            <w:tcBorders>
              <w:top w:val="nil"/>
              <w:left w:val="single" w:sz="4" w:space="0" w:color="EBC7E8"/>
              <w:right w:val="single" w:sz="4" w:space="0" w:color="EBC7E8"/>
            </w:tcBorders>
            <w:shd w:val="clear" w:color="auto" w:fill="BFACE0"/>
            <w:vAlign w:val="center"/>
          </w:tcPr>
          <w:p w14:paraId="13BEB6A6" w14:textId="77777777" w:rsidR="002936A5" w:rsidRPr="002936A5" w:rsidRDefault="002936A5" w:rsidP="002936A5">
            <w:pPr>
              <w:spacing w:line="276" w:lineRule="auto"/>
              <w:jc w:val="center"/>
              <w:rPr>
                <w:rFonts w:ascii="Century Gothic" w:eastAsia="Times New Roman" w:hAnsi="Century Gothic" w:cs="Times New Roman"/>
                <w:b/>
                <w:bCs/>
                <w:sz w:val="20"/>
                <w:szCs w:val="20"/>
              </w:rPr>
            </w:pPr>
            <w:r w:rsidRPr="002936A5">
              <w:rPr>
                <w:rFonts w:ascii="Century Gothic" w:eastAsia="Times New Roman" w:hAnsi="Century Gothic" w:cs="Times New Roman"/>
                <w:b/>
                <w:bCs/>
                <w:sz w:val="20"/>
                <w:szCs w:val="20"/>
              </w:rPr>
              <w:t>Original Amount in</w:t>
            </w:r>
          </w:p>
          <w:p w14:paraId="4F1D87EE" w14:textId="1671B00F"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[insert currency]</w:t>
            </w:r>
          </w:p>
        </w:tc>
        <w:tc>
          <w:tcPr>
            <w:tcW w:w="1667" w:type="pct"/>
            <w:tcBorders>
              <w:top w:val="nil"/>
              <w:left w:val="single" w:sz="4" w:space="0" w:color="EBC7E8"/>
            </w:tcBorders>
            <w:shd w:val="clear" w:color="auto" w:fill="BFACE0"/>
            <w:vAlign w:val="center"/>
          </w:tcPr>
          <w:p w14:paraId="72A70D1C" w14:textId="77777777" w:rsidR="002936A5" w:rsidRPr="002936A5" w:rsidRDefault="002936A5" w:rsidP="002936A5">
            <w:pPr>
              <w:spacing w:line="276" w:lineRule="auto"/>
              <w:jc w:val="center"/>
              <w:rPr>
                <w:rFonts w:ascii="Century Gothic" w:eastAsia="Times New Roman" w:hAnsi="Century Gothic" w:cs="Times New Roman"/>
                <w:b/>
                <w:bCs/>
                <w:sz w:val="20"/>
                <w:szCs w:val="20"/>
              </w:rPr>
            </w:pPr>
            <w:r w:rsidRPr="002936A5">
              <w:rPr>
                <w:rFonts w:ascii="Century Gothic" w:eastAsia="Times New Roman" w:hAnsi="Century Gothic" w:cs="Times New Roman"/>
                <w:b/>
                <w:bCs/>
                <w:sz w:val="20"/>
                <w:szCs w:val="20"/>
              </w:rPr>
              <w:t>Revised Amount in</w:t>
            </w:r>
          </w:p>
          <w:p w14:paraId="3AF48782" w14:textId="0DAED859"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[insert currency]</w:t>
            </w:r>
          </w:p>
        </w:tc>
      </w:tr>
      <w:tr w:rsidR="002936A5" w:rsidRPr="002936A5" w14:paraId="14CBFD19" w14:textId="77777777" w:rsidTr="002936A5">
        <w:trPr>
          <w:trHeight w:val="864"/>
        </w:trPr>
        <w:tc>
          <w:tcPr>
            <w:tcW w:w="1666" w:type="pct"/>
            <w:vAlign w:val="center"/>
          </w:tcPr>
          <w:p w14:paraId="4C7CE4B4"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6E5E9B04"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3E6DC930"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6905AB11" w14:textId="77777777" w:rsidTr="002936A5">
        <w:trPr>
          <w:trHeight w:val="864"/>
        </w:trPr>
        <w:tc>
          <w:tcPr>
            <w:tcW w:w="1666" w:type="pct"/>
            <w:vAlign w:val="center"/>
          </w:tcPr>
          <w:p w14:paraId="70B96692"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13A0DB9D"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1D15D128"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5D4C5FD0" w14:textId="77777777" w:rsidTr="002936A5">
        <w:trPr>
          <w:trHeight w:val="864"/>
        </w:trPr>
        <w:tc>
          <w:tcPr>
            <w:tcW w:w="1666" w:type="pct"/>
            <w:vAlign w:val="center"/>
          </w:tcPr>
          <w:p w14:paraId="1980AC94"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786977D6"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0127574A"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057F08F7" w14:textId="77777777" w:rsidTr="002936A5">
        <w:trPr>
          <w:trHeight w:val="864"/>
        </w:trPr>
        <w:tc>
          <w:tcPr>
            <w:tcW w:w="1666" w:type="pct"/>
            <w:vAlign w:val="center"/>
          </w:tcPr>
          <w:p w14:paraId="1B5FD91C"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4718B973"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1A8F460C"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57D667C5" w14:textId="77777777" w:rsidTr="002936A5">
        <w:trPr>
          <w:trHeight w:val="864"/>
        </w:trPr>
        <w:tc>
          <w:tcPr>
            <w:tcW w:w="1666" w:type="pct"/>
            <w:vAlign w:val="center"/>
          </w:tcPr>
          <w:p w14:paraId="43D8FFEE"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76DF3203"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6B8E9426"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31F1B61E" w14:textId="77777777" w:rsidTr="002936A5">
        <w:trPr>
          <w:trHeight w:val="864"/>
        </w:trPr>
        <w:tc>
          <w:tcPr>
            <w:tcW w:w="1666" w:type="pct"/>
            <w:vAlign w:val="center"/>
          </w:tcPr>
          <w:p w14:paraId="2911EC6D"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2FA7DC27"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55B593BE"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3C2879DC" w14:textId="77777777" w:rsidTr="002936A5">
        <w:trPr>
          <w:trHeight w:val="864"/>
        </w:trPr>
        <w:tc>
          <w:tcPr>
            <w:tcW w:w="1666" w:type="pct"/>
            <w:vAlign w:val="center"/>
          </w:tcPr>
          <w:p w14:paraId="3F2AE6D3"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6BE60105"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71C20AE2"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7F921AC5" w14:textId="77777777" w:rsidTr="002936A5">
        <w:trPr>
          <w:trHeight w:val="864"/>
        </w:trPr>
        <w:tc>
          <w:tcPr>
            <w:tcW w:w="1666" w:type="pct"/>
            <w:shd w:val="clear" w:color="auto" w:fill="EBC7E8"/>
            <w:vAlign w:val="center"/>
          </w:tcPr>
          <w:p w14:paraId="560495AA" w14:textId="6F74CE3D"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Grand Sum</w:t>
            </w:r>
          </w:p>
        </w:tc>
        <w:tc>
          <w:tcPr>
            <w:tcW w:w="1667" w:type="pct"/>
            <w:vAlign w:val="center"/>
          </w:tcPr>
          <w:p w14:paraId="08EE7DAB"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4057B39B"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646AF7C4" w14:textId="77777777" w:rsidTr="002936A5">
        <w:trPr>
          <w:trHeight w:val="864"/>
        </w:trPr>
        <w:tc>
          <w:tcPr>
            <w:tcW w:w="1666" w:type="pct"/>
            <w:shd w:val="clear" w:color="auto" w:fill="EBC7E8"/>
            <w:vAlign w:val="center"/>
          </w:tcPr>
          <w:p w14:paraId="2319F320" w14:textId="721731A1"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Change in contract price (%) as per Amendment</w:t>
            </w:r>
          </w:p>
        </w:tc>
        <w:tc>
          <w:tcPr>
            <w:tcW w:w="1667" w:type="pct"/>
            <w:vAlign w:val="center"/>
          </w:tcPr>
          <w:p w14:paraId="3590DA55"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1114C234"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r w:rsidR="002936A5" w:rsidRPr="002936A5" w14:paraId="7B530A5B" w14:textId="77777777" w:rsidTr="002936A5">
        <w:trPr>
          <w:trHeight w:val="864"/>
        </w:trPr>
        <w:tc>
          <w:tcPr>
            <w:tcW w:w="1666" w:type="pct"/>
            <w:shd w:val="clear" w:color="auto" w:fill="EBC7E8"/>
            <w:vAlign w:val="center"/>
          </w:tcPr>
          <w:p w14:paraId="76B000DA" w14:textId="02238386"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r w:rsidRPr="002936A5">
              <w:rPr>
                <w:rFonts w:ascii="Century Gothic" w:eastAsia="Times New Roman" w:hAnsi="Century Gothic" w:cs="Times New Roman"/>
                <w:b/>
                <w:bCs/>
                <w:sz w:val="20"/>
                <w:szCs w:val="20"/>
              </w:rPr>
              <w:t>Cumulative change in original contract price (%)</w:t>
            </w:r>
          </w:p>
        </w:tc>
        <w:tc>
          <w:tcPr>
            <w:tcW w:w="1667" w:type="pct"/>
            <w:vAlign w:val="center"/>
          </w:tcPr>
          <w:p w14:paraId="591DA58D"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c>
          <w:tcPr>
            <w:tcW w:w="1667" w:type="pct"/>
            <w:vAlign w:val="center"/>
          </w:tcPr>
          <w:p w14:paraId="616503E3" w14:textId="77777777" w:rsidR="002936A5" w:rsidRPr="002936A5" w:rsidRDefault="002936A5" w:rsidP="002936A5">
            <w:pPr>
              <w:spacing w:line="276" w:lineRule="auto"/>
              <w:jc w:val="center"/>
              <w:rPr>
                <w:rFonts w:ascii="Century Gothic" w:eastAsia="Times New Roman" w:hAnsi="Century Gothic" w:cs="Times New Roman"/>
                <w:b/>
                <w:bCs/>
                <w:color w:val="000000"/>
                <w:sz w:val="20"/>
                <w:szCs w:val="20"/>
              </w:rPr>
            </w:pPr>
          </w:p>
        </w:tc>
      </w:tr>
    </w:tbl>
    <w:p w14:paraId="422FC083" w14:textId="7BAE3217" w:rsidR="001D5763" w:rsidRPr="00BA0E59" w:rsidRDefault="001D5763" w:rsidP="00BA0E59">
      <w:pPr>
        <w:spacing w:after="0" w:line="276" w:lineRule="auto"/>
        <w:rPr>
          <w:rFonts w:ascii="Century Gothic" w:eastAsia="Times New Roman" w:hAnsi="Century Gothic" w:cs="Times New Roman"/>
          <w:color w:val="000000"/>
          <w:sz w:val="24"/>
          <w:szCs w:val="24"/>
        </w:rPr>
      </w:pPr>
      <w:bookmarkStart w:id="10" w:name="table03"/>
      <w:bookmarkEnd w:id="10"/>
    </w:p>
    <w:p w14:paraId="3F83C6FB" w14:textId="7CFDDD35" w:rsidR="001D5763" w:rsidRPr="00C07534" w:rsidRDefault="001D5763" w:rsidP="00C07534">
      <w:pPr>
        <w:numPr>
          <w:ilvl w:val="0"/>
          <w:numId w:val="4"/>
        </w:numPr>
        <w:tabs>
          <w:tab w:val="clear" w:pos="720"/>
          <w:tab w:val="left" w:pos="0"/>
        </w:tabs>
        <w:spacing w:after="0" w:line="276" w:lineRule="auto"/>
        <w:ind w:left="0" w:firstLine="0"/>
        <w:rPr>
          <w:rFonts w:ascii="Century Gothic" w:eastAsia="Times New Roman" w:hAnsi="Century Gothic" w:cs="Times New Roman"/>
          <w:b/>
          <w:bCs/>
          <w:color w:val="000000"/>
          <w:sz w:val="28"/>
          <w:szCs w:val="28"/>
        </w:rPr>
      </w:pPr>
      <w:r w:rsidRPr="002936A5">
        <w:rPr>
          <w:rFonts w:ascii="Century Gothic" w:eastAsia="Times New Roman" w:hAnsi="Century Gothic" w:cs="Times New Roman"/>
          <w:b/>
          <w:bCs/>
          <w:color w:val="000000"/>
          <w:sz w:val="28"/>
          <w:szCs w:val="28"/>
        </w:rPr>
        <w:lastRenderedPageBreak/>
        <w:t> New Items on BoQ</w:t>
      </w:r>
      <w:r w:rsidR="002936A5">
        <w:rPr>
          <w:rFonts w:ascii="Century Gothic" w:eastAsia="Times New Roman" w:hAnsi="Century Gothic" w:cs="Times New Roman"/>
          <w:b/>
          <w:bCs/>
          <w:color w:val="000000"/>
          <w:sz w:val="28"/>
          <w:szCs w:val="28"/>
        </w:rPr>
        <w:br/>
      </w:r>
      <w:r w:rsidRPr="00C07534">
        <w:rPr>
          <w:rFonts w:ascii="Century Gothic" w:eastAsia="Times New Roman" w:hAnsi="Century Gothic" w:cs="Times New Roman"/>
          <w:color w:val="000000"/>
          <w:sz w:val="24"/>
          <w:szCs w:val="24"/>
        </w:rPr>
        <w:t>The BoQ table of corresponding works shall be given here.</w:t>
      </w:r>
      <w:r w:rsidR="00C07534">
        <w:rPr>
          <w:rFonts w:ascii="Century Gothic" w:eastAsia="Times New Roman" w:hAnsi="Century Gothic" w:cs="Times New Roman"/>
          <w:color w:val="000000"/>
          <w:sz w:val="24"/>
          <w:szCs w:val="24"/>
        </w:rPr>
        <w:br/>
      </w:r>
    </w:p>
    <w:tbl>
      <w:tblPr>
        <w:tblStyle w:val="TableGrid"/>
        <w:tblW w:w="5000" w:type="pct"/>
        <w:tblBorders>
          <w:top w:val="none" w:sz="0" w:space="0" w:color="auto"/>
          <w:left w:val="none" w:sz="0" w:space="0" w:color="auto"/>
          <w:bottom w:val="single" w:sz="4" w:space="0" w:color="7030A0"/>
          <w:right w:val="none" w:sz="0" w:space="0" w:color="auto"/>
          <w:insideH w:val="single" w:sz="4" w:space="0" w:color="7030A0"/>
          <w:insideV w:val="none" w:sz="0" w:space="0" w:color="auto"/>
        </w:tblBorders>
        <w:tblLook w:val="04A0" w:firstRow="1" w:lastRow="0" w:firstColumn="1" w:lastColumn="0" w:noHBand="0" w:noVBand="1"/>
      </w:tblPr>
      <w:tblGrid>
        <w:gridCol w:w="1677"/>
        <w:gridCol w:w="1677"/>
        <w:gridCol w:w="1678"/>
        <w:gridCol w:w="1678"/>
        <w:gridCol w:w="1680"/>
        <w:gridCol w:w="1680"/>
      </w:tblGrid>
      <w:tr w:rsidR="00C07534" w:rsidRPr="00C07534" w14:paraId="4E77B77C" w14:textId="77777777" w:rsidTr="00C07534">
        <w:trPr>
          <w:trHeight w:val="576"/>
        </w:trPr>
        <w:tc>
          <w:tcPr>
            <w:tcW w:w="833" w:type="pct"/>
            <w:tcBorders>
              <w:top w:val="nil"/>
              <w:left w:val="single" w:sz="4" w:space="0" w:color="C39BE1"/>
              <w:right w:val="single" w:sz="4" w:space="0" w:color="C39BE1"/>
            </w:tcBorders>
            <w:shd w:val="clear" w:color="auto" w:fill="BFACE0"/>
            <w:vAlign w:val="center"/>
          </w:tcPr>
          <w:p w14:paraId="48AC4C8E" w14:textId="694DCDC6"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Item no.</w:t>
            </w:r>
          </w:p>
        </w:tc>
        <w:tc>
          <w:tcPr>
            <w:tcW w:w="833" w:type="pct"/>
            <w:tcBorders>
              <w:top w:val="nil"/>
              <w:left w:val="single" w:sz="4" w:space="0" w:color="C39BE1"/>
              <w:right w:val="single" w:sz="4" w:space="0" w:color="C39BE1"/>
            </w:tcBorders>
            <w:shd w:val="clear" w:color="auto" w:fill="BFACE0"/>
            <w:vAlign w:val="center"/>
          </w:tcPr>
          <w:p w14:paraId="1501B9AE" w14:textId="6025E670"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Description</w:t>
            </w:r>
          </w:p>
        </w:tc>
        <w:tc>
          <w:tcPr>
            <w:tcW w:w="833" w:type="pct"/>
            <w:tcBorders>
              <w:top w:val="nil"/>
              <w:left w:val="single" w:sz="4" w:space="0" w:color="C39BE1"/>
              <w:right w:val="single" w:sz="4" w:space="0" w:color="C39BE1"/>
            </w:tcBorders>
            <w:shd w:val="clear" w:color="auto" w:fill="BFACE0"/>
            <w:vAlign w:val="center"/>
          </w:tcPr>
          <w:p w14:paraId="7E3D16BB" w14:textId="2134EF7D"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Unit</w:t>
            </w:r>
          </w:p>
        </w:tc>
        <w:tc>
          <w:tcPr>
            <w:tcW w:w="833" w:type="pct"/>
            <w:tcBorders>
              <w:top w:val="nil"/>
              <w:left w:val="single" w:sz="4" w:space="0" w:color="C39BE1"/>
              <w:right w:val="single" w:sz="4" w:space="0" w:color="C39BE1"/>
            </w:tcBorders>
            <w:shd w:val="clear" w:color="auto" w:fill="BFACE0"/>
            <w:vAlign w:val="center"/>
          </w:tcPr>
          <w:p w14:paraId="089E11ED" w14:textId="41391818"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Quantity</w:t>
            </w:r>
          </w:p>
        </w:tc>
        <w:tc>
          <w:tcPr>
            <w:tcW w:w="834" w:type="pct"/>
            <w:tcBorders>
              <w:top w:val="nil"/>
              <w:left w:val="single" w:sz="4" w:space="0" w:color="C39BE1"/>
              <w:right w:val="single" w:sz="4" w:space="0" w:color="C39BE1"/>
            </w:tcBorders>
            <w:shd w:val="clear" w:color="auto" w:fill="BFACE0"/>
            <w:vAlign w:val="center"/>
          </w:tcPr>
          <w:p w14:paraId="33226CAB" w14:textId="34437A90"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Rate</w:t>
            </w:r>
          </w:p>
        </w:tc>
        <w:tc>
          <w:tcPr>
            <w:tcW w:w="834" w:type="pct"/>
            <w:tcBorders>
              <w:top w:val="nil"/>
              <w:left w:val="single" w:sz="4" w:space="0" w:color="C39BE1"/>
              <w:right w:val="single" w:sz="4" w:space="0" w:color="C39BE1"/>
            </w:tcBorders>
            <w:shd w:val="clear" w:color="auto" w:fill="BFACE0"/>
            <w:vAlign w:val="center"/>
          </w:tcPr>
          <w:p w14:paraId="4AAF9F1B" w14:textId="6665C7D9"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Amount</w:t>
            </w:r>
          </w:p>
        </w:tc>
      </w:tr>
      <w:tr w:rsidR="00C07534" w:rsidRPr="00C07534" w14:paraId="2DEBFBCD"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61C6E05E"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259A6B90"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301D3EFE"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6D065B48"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27E8BE29"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26D3FF0A"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6E7A360A"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5127A0CB"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785063DC"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3F13E024"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788A8A3C"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75E612BC"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1669A8B7"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041992DD"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61781B5C"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57BE90D5"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44C7113F"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23ED7DDF"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6902A1A3"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24FFCAF3"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791E4A68"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6423DFCE"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4F4DD287"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77926612"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4662C95C"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56D39BF9"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0F137939"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1EB1476D"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1A197BA8"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5EA9A9E1"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2DE71261"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14B8CD76"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10AEE084"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1FE7E7B8"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56C1CB72" w14:textId="77777777" w:rsidTr="00C07534">
        <w:trPr>
          <w:trHeight w:val="576"/>
        </w:trPr>
        <w:tc>
          <w:tcPr>
            <w:tcW w:w="833" w:type="pct"/>
            <w:tcBorders>
              <w:top w:val="single" w:sz="4" w:space="0" w:color="7030A0"/>
              <w:left w:val="single" w:sz="4" w:space="0" w:color="C39BE1"/>
              <w:right w:val="single" w:sz="4" w:space="0" w:color="C39BE1"/>
            </w:tcBorders>
            <w:vAlign w:val="center"/>
          </w:tcPr>
          <w:p w14:paraId="120DE250"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39AFD601"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29B1AE05"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3" w:type="pct"/>
            <w:tcBorders>
              <w:top w:val="single" w:sz="4" w:space="0" w:color="7030A0"/>
              <w:left w:val="single" w:sz="4" w:space="0" w:color="C39BE1"/>
              <w:right w:val="single" w:sz="4" w:space="0" w:color="C39BE1"/>
            </w:tcBorders>
            <w:vAlign w:val="center"/>
          </w:tcPr>
          <w:p w14:paraId="206DBE80"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2D31EF52"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c>
          <w:tcPr>
            <w:tcW w:w="834" w:type="pct"/>
            <w:tcBorders>
              <w:top w:val="single" w:sz="4" w:space="0" w:color="7030A0"/>
              <w:left w:val="single" w:sz="4" w:space="0" w:color="C39BE1"/>
              <w:right w:val="single" w:sz="4" w:space="0" w:color="C39BE1"/>
            </w:tcBorders>
            <w:vAlign w:val="center"/>
          </w:tcPr>
          <w:p w14:paraId="6FB6E6D1"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r w:rsidR="00C07534" w:rsidRPr="00C07534" w14:paraId="33B01EE1" w14:textId="77777777" w:rsidTr="00C07534">
        <w:trPr>
          <w:trHeight w:val="576"/>
        </w:trPr>
        <w:tc>
          <w:tcPr>
            <w:tcW w:w="4166" w:type="pct"/>
            <w:gridSpan w:val="5"/>
            <w:tcBorders>
              <w:top w:val="single" w:sz="4" w:space="0" w:color="7030A0"/>
              <w:left w:val="single" w:sz="4" w:space="0" w:color="C39BE1"/>
              <w:right w:val="single" w:sz="4" w:space="0" w:color="C39BE1"/>
            </w:tcBorders>
            <w:shd w:val="clear" w:color="auto" w:fill="EBC7E8"/>
            <w:vAlign w:val="center"/>
          </w:tcPr>
          <w:p w14:paraId="3F3F64BF" w14:textId="067A5250" w:rsidR="00C07534" w:rsidRPr="00C07534" w:rsidRDefault="00C07534" w:rsidP="00C07534">
            <w:pPr>
              <w:tabs>
                <w:tab w:val="left" w:pos="0"/>
              </w:tabs>
              <w:spacing w:line="276" w:lineRule="auto"/>
              <w:jc w:val="right"/>
              <w:rPr>
                <w:rFonts w:ascii="Century Gothic" w:eastAsia="Times New Roman" w:hAnsi="Century Gothic" w:cs="Times New Roman"/>
                <w:b/>
                <w:bCs/>
                <w:color w:val="000000"/>
                <w:sz w:val="20"/>
                <w:szCs w:val="20"/>
              </w:rPr>
            </w:pPr>
            <w:r w:rsidRPr="00C07534">
              <w:rPr>
                <w:rFonts w:ascii="Century Gothic" w:eastAsia="Times New Roman" w:hAnsi="Century Gothic" w:cs="Times New Roman"/>
                <w:b/>
                <w:bCs/>
                <w:sz w:val="20"/>
                <w:szCs w:val="20"/>
              </w:rPr>
              <w:t>Total</w:t>
            </w:r>
          </w:p>
        </w:tc>
        <w:tc>
          <w:tcPr>
            <w:tcW w:w="834" w:type="pct"/>
            <w:tcBorders>
              <w:top w:val="single" w:sz="4" w:space="0" w:color="7030A0"/>
              <w:left w:val="single" w:sz="4" w:space="0" w:color="C39BE1"/>
              <w:right w:val="single" w:sz="4" w:space="0" w:color="C39BE1"/>
            </w:tcBorders>
            <w:vAlign w:val="center"/>
          </w:tcPr>
          <w:p w14:paraId="7E08D3BE" w14:textId="77777777" w:rsidR="00C07534" w:rsidRPr="00C07534" w:rsidRDefault="00C07534" w:rsidP="00C07534">
            <w:pPr>
              <w:tabs>
                <w:tab w:val="left" w:pos="0"/>
              </w:tabs>
              <w:spacing w:line="276" w:lineRule="auto"/>
              <w:jc w:val="center"/>
              <w:rPr>
                <w:rFonts w:ascii="Century Gothic" w:eastAsia="Times New Roman" w:hAnsi="Century Gothic" w:cs="Times New Roman"/>
                <w:b/>
                <w:bCs/>
                <w:color w:val="000000"/>
                <w:sz w:val="20"/>
                <w:szCs w:val="20"/>
              </w:rPr>
            </w:pPr>
          </w:p>
        </w:tc>
      </w:tr>
    </w:tbl>
    <w:p w14:paraId="7276598D" w14:textId="77777777" w:rsidR="00C07534" w:rsidRPr="00C07534" w:rsidRDefault="00C07534" w:rsidP="00C07534">
      <w:pPr>
        <w:tabs>
          <w:tab w:val="left" w:pos="0"/>
        </w:tabs>
        <w:spacing w:after="0" w:line="276" w:lineRule="auto"/>
        <w:rPr>
          <w:rFonts w:ascii="Century Gothic" w:eastAsia="Times New Roman" w:hAnsi="Century Gothic" w:cs="Times New Roman"/>
          <w:b/>
          <w:bCs/>
          <w:color w:val="000000"/>
          <w:sz w:val="28"/>
          <w:szCs w:val="28"/>
        </w:rPr>
      </w:pPr>
    </w:p>
    <w:p w14:paraId="3833E152" w14:textId="77777777" w:rsidR="001D5763" w:rsidRPr="00BA0E59" w:rsidRDefault="001D5763" w:rsidP="00C07534">
      <w:pPr>
        <w:spacing w:after="0" w:line="276" w:lineRule="auto"/>
        <w:rPr>
          <w:rFonts w:ascii="Century Gothic" w:eastAsia="Times New Roman" w:hAnsi="Century Gothic" w:cs="Times New Roman"/>
          <w:color w:val="000000"/>
          <w:sz w:val="24"/>
          <w:szCs w:val="24"/>
        </w:rPr>
      </w:pPr>
      <w:bookmarkStart w:id="11" w:name="table04"/>
      <w:bookmarkEnd w:id="11"/>
      <w:r w:rsidRPr="00BA0E59">
        <w:rPr>
          <w:rFonts w:ascii="Century Gothic" w:eastAsia="Times New Roman" w:hAnsi="Century Gothic" w:cs="Times New Roman"/>
          <w:color w:val="000000"/>
          <w:sz w:val="24"/>
          <w:szCs w:val="24"/>
        </w:rPr>
        <w:t>The price analysis and justification of new BoQ items shall also be given here.</w:t>
      </w:r>
    </w:p>
    <w:p w14:paraId="3957E294"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7B9C0ECB" w14:textId="300FEED5" w:rsidR="001D5763" w:rsidRPr="00A63083" w:rsidRDefault="001D5763" w:rsidP="00A63083">
      <w:pPr>
        <w:numPr>
          <w:ilvl w:val="0"/>
          <w:numId w:val="5"/>
        </w:numPr>
        <w:tabs>
          <w:tab w:val="clear" w:pos="720"/>
          <w:tab w:val="num" w:pos="0"/>
        </w:tabs>
        <w:spacing w:after="0" w:line="276" w:lineRule="auto"/>
        <w:ind w:left="0" w:firstLine="0"/>
        <w:rPr>
          <w:rFonts w:ascii="Century Gothic" w:eastAsia="Times New Roman" w:hAnsi="Century Gothic" w:cs="Times New Roman"/>
          <w:b/>
          <w:bCs/>
          <w:color w:val="000000"/>
          <w:sz w:val="28"/>
          <w:szCs w:val="28"/>
        </w:rPr>
      </w:pPr>
      <w:r w:rsidRPr="00A63083">
        <w:rPr>
          <w:rFonts w:ascii="Century Gothic" w:eastAsia="Times New Roman" w:hAnsi="Century Gothic" w:cs="Times New Roman"/>
          <w:b/>
          <w:bCs/>
          <w:color w:val="000000"/>
          <w:sz w:val="28"/>
          <w:szCs w:val="28"/>
        </w:rPr>
        <w:t>Amended Items on BoQ</w:t>
      </w:r>
    </w:p>
    <w:p w14:paraId="7A1A2F5E" w14:textId="77777777" w:rsidR="002224D9"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bookmarkStart w:id="12" w:name="table05"/>
      <w:bookmarkEnd w:id="12"/>
    </w:p>
    <w:tbl>
      <w:tblPr>
        <w:tblStyle w:val="TableGrid"/>
        <w:tblW w:w="0" w:type="auto"/>
        <w:tblBorders>
          <w:top w:val="none" w:sz="0" w:space="0" w:color="auto"/>
          <w:left w:val="single" w:sz="4" w:space="0" w:color="BFACE0"/>
          <w:bottom w:val="single" w:sz="4" w:space="0" w:color="7030A0"/>
          <w:right w:val="single" w:sz="4" w:space="0" w:color="BFACE0"/>
          <w:insideH w:val="single" w:sz="4" w:space="0" w:color="C39BE1"/>
          <w:insideV w:val="single" w:sz="4" w:space="0" w:color="C39BE1"/>
        </w:tblBorders>
        <w:tblCellMar>
          <w:top w:w="101" w:type="dxa"/>
          <w:bottom w:w="72" w:type="dxa"/>
        </w:tblCellMar>
        <w:tblLook w:val="04A0" w:firstRow="1" w:lastRow="0" w:firstColumn="1" w:lastColumn="0" w:noHBand="0" w:noVBand="1"/>
      </w:tblPr>
      <w:tblGrid>
        <w:gridCol w:w="729"/>
        <w:gridCol w:w="1426"/>
        <w:gridCol w:w="900"/>
        <w:gridCol w:w="1043"/>
        <w:gridCol w:w="1215"/>
        <w:gridCol w:w="1252"/>
        <w:gridCol w:w="1098"/>
        <w:gridCol w:w="1422"/>
        <w:gridCol w:w="985"/>
      </w:tblGrid>
      <w:tr w:rsidR="002224D9" w:rsidRPr="002224D9" w14:paraId="7C4C3770" w14:textId="77777777" w:rsidTr="00491F79">
        <w:trPr>
          <w:trHeight w:val="864"/>
        </w:trPr>
        <w:tc>
          <w:tcPr>
            <w:tcW w:w="729" w:type="dxa"/>
            <w:shd w:val="clear" w:color="auto" w:fill="BFACE0"/>
            <w:vAlign w:val="center"/>
          </w:tcPr>
          <w:p w14:paraId="72840EB5" w14:textId="1DB39E9A"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Item no.</w:t>
            </w:r>
          </w:p>
        </w:tc>
        <w:tc>
          <w:tcPr>
            <w:tcW w:w="1426" w:type="dxa"/>
            <w:shd w:val="clear" w:color="auto" w:fill="BFACE0"/>
            <w:vAlign w:val="center"/>
          </w:tcPr>
          <w:p w14:paraId="4F351E34" w14:textId="0ED8378A"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Description</w:t>
            </w:r>
          </w:p>
        </w:tc>
        <w:tc>
          <w:tcPr>
            <w:tcW w:w="900" w:type="dxa"/>
            <w:shd w:val="clear" w:color="auto" w:fill="BFACE0"/>
            <w:vAlign w:val="center"/>
          </w:tcPr>
          <w:p w14:paraId="43D492D2" w14:textId="6DC22B69"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Unit</w:t>
            </w:r>
          </w:p>
        </w:tc>
        <w:tc>
          <w:tcPr>
            <w:tcW w:w="1043" w:type="dxa"/>
            <w:shd w:val="clear" w:color="auto" w:fill="BFACE0"/>
            <w:vAlign w:val="center"/>
          </w:tcPr>
          <w:p w14:paraId="4D116BA3" w14:textId="4D085414"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Original Quantity</w:t>
            </w:r>
          </w:p>
        </w:tc>
        <w:tc>
          <w:tcPr>
            <w:tcW w:w="1215" w:type="dxa"/>
            <w:shd w:val="clear" w:color="auto" w:fill="BFACE0"/>
            <w:vAlign w:val="center"/>
          </w:tcPr>
          <w:p w14:paraId="305B34E4" w14:textId="538E63B3"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Revised Quantity</w:t>
            </w:r>
          </w:p>
        </w:tc>
        <w:tc>
          <w:tcPr>
            <w:tcW w:w="1252" w:type="dxa"/>
            <w:shd w:val="clear" w:color="auto" w:fill="BFACE0"/>
            <w:vAlign w:val="center"/>
          </w:tcPr>
          <w:p w14:paraId="3608DF27" w14:textId="072C8811"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Original Rate</w:t>
            </w:r>
          </w:p>
        </w:tc>
        <w:tc>
          <w:tcPr>
            <w:tcW w:w="1098" w:type="dxa"/>
            <w:shd w:val="clear" w:color="auto" w:fill="BFACE0"/>
            <w:vAlign w:val="center"/>
          </w:tcPr>
          <w:p w14:paraId="0D65AA39" w14:textId="71B1FC73"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Adjusted Rate</w:t>
            </w:r>
          </w:p>
        </w:tc>
        <w:tc>
          <w:tcPr>
            <w:tcW w:w="1422" w:type="dxa"/>
            <w:shd w:val="clear" w:color="auto" w:fill="BFACE0"/>
            <w:vAlign w:val="center"/>
          </w:tcPr>
          <w:p w14:paraId="103FF206" w14:textId="542EB6F8"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Amount in the Contract</w:t>
            </w:r>
          </w:p>
        </w:tc>
        <w:tc>
          <w:tcPr>
            <w:tcW w:w="985" w:type="dxa"/>
            <w:shd w:val="clear" w:color="auto" w:fill="BFACE0"/>
            <w:vAlign w:val="center"/>
          </w:tcPr>
          <w:p w14:paraId="00349531" w14:textId="1F2E3737" w:rsidR="002224D9" w:rsidRPr="002224D9" w:rsidRDefault="002224D9" w:rsidP="002224D9">
            <w:pPr>
              <w:spacing w:line="276" w:lineRule="auto"/>
              <w:jc w:val="center"/>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sz w:val="20"/>
                <w:szCs w:val="20"/>
              </w:rPr>
              <w:t>Revised Amount</w:t>
            </w:r>
          </w:p>
        </w:tc>
      </w:tr>
      <w:tr w:rsidR="002224D9" w:rsidRPr="002224D9" w14:paraId="5FFCE5DA" w14:textId="77777777" w:rsidTr="00491F79">
        <w:trPr>
          <w:trHeight w:val="720"/>
        </w:trPr>
        <w:tc>
          <w:tcPr>
            <w:tcW w:w="729" w:type="dxa"/>
            <w:vAlign w:val="center"/>
          </w:tcPr>
          <w:p w14:paraId="12F7BE33"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vAlign w:val="center"/>
          </w:tcPr>
          <w:p w14:paraId="45486BCA"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vAlign w:val="center"/>
          </w:tcPr>
          <w:p w14:paraId="065C063E"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vAlign w:val="center"/>
          </w:tcPr>
          <w:p w14:paraId="1368348B"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vAlign w:val="center"/>
          </w:tcPr>
          <w:p w14:paraId="1FB47EEE"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vAlign w:val="center"/>
          </w:tcPr>
          <w:p w14:paraId="6A76406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vAlign w:val="center"/>
          </w:tcPr>
          <w:p w14:paraId="5591CEB7"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vAlign w:val="center"/>
          </w:tcPr>
          <w:p w14:paraId="55B422C3"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vAlign w:val="center"/>
          </w:tcPr>
          <w:p w14:paraId="7AA67C56"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0D22A2B1" w14:textId="77777777" w:rsidTr="00491F79">
        <w:trPr>
          <w:trHeight w:val="720"/>
        </w:trPr>
        <w:tc>
          <w:tcPr>
            <w:tcW w:w="729" w:type="dxa"/>
            <w:vAlign w:val="center"/>
          </w:tcPr>
          <w:p w14:paraId="040ACAB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vAlign w:val="center"/>
          </w:tcPr>
          <w:p w14:paraId="2D0FA540"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vAlign w:val="center"/>
          </w:tcPr>
          <w:p w14:paraId="4C4348C3"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vAlign w:val="center"/>
          </w:tcPr>
          <w:p w14:paraId="4C4B49BD"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vAlign w:val="center"/>
          </w:tcPr>
          <w:p w14:paraId="7F58BCE2"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vAlign w:val="center"/>
          </w:tcPr>
          <w:p w14:paraId="0A533985"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vAlign w:val="center"/>
          </w:tcPr>
          <w:p w14:paraId="35D249E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vAlign w:val="center"/>
          </w:tcPr>
          <w:p w14:paraId="5F6A11A9"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vAlign w:val="center"/>
          </w:tcPr>
          <w:p w14:paraId="03346C12"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7A20751E" w14:textId="77777777" w:rsidTr="00491F79">
        <w:trPr>
          <w:trHeight w:val="720"/>
        </w:trPr>
        <w:tc>
          <w:tcPr>
            <w:tcW w:w="729" w:type="dxa"/>
            <w:vAlign w:val="center"/>
          </w:tcPr>
          <w:p w14:paraId="04C823F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vAlign w:val="center"/>
          </w:tcPr>
          <w:p w14:paraId="0D188607"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vAlign w:val="center"/>
          </w:tcPr>
          <w:p w14:paraId="00DA73D2"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vAlign w:val="center"/>
          </w:tcPr>
          <w:p w14:paraId="5799F17B"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vAlign w:val="center"/>
          </w:tcPr>
          <w:p w14:paraId="47D1E117"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vAlign w:val="center"/>
          </w:tcPr>
          <w:p w14:paraId="59B512DC"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vAlign w:val="center"/>
          </w:tcPr>
          <w:p w14:paraId="12A1642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vAlign w:val="center"/>
          </w:tcPr>
          <w:p w14:paraId="548C0B07"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vAlign w:val="center"/>
          </w:tcPr>
          <w:p w14:paraId="1B8FE3BC"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7F1A6E89" w14:textId="77777777" w:rsidTr="00491F79">
        <w:trPr>
          <w:trHeight w:val="720"/>
        </w:trPr>
        <w:tc>
          <w:tcPr>
            <w:tcW w:w="729" w:type="dxa"/>
            <w:tcBorders>
              <w:bottom w:val="single" w:sz="4" w:space="0" w:color="BFACE0"/>
            </w:tcBorders>
            <w:vAlign w:val="center"/>
          </w:tcPr>
          <w:p w14:paraId="4A39E739"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tcBorders>
              <w:bottom w:val="single" w:sz="4" w:space="0" w:color="BFACE0"/>
            </w:tcBorders>
            <w:vAlign w:val="center"/>
          </w:tcPr>
          <w:p w14:paraId="2A686221"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tcBorders>
              <w:bottom w:val="single" w:sz="4" w:space="0" w:color="BFACE0"/>
            </w:tcBorders>
            <w:vAlign w:val="center"/>
          </w:tcPr>
          <w:p w14:paraId="01895F76"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tcBorders>
              <w:bottom w:val="single" w:sz="4" w:space="0" w:color="BFACE0"/>
            </w:tcBorders>
            <w:vAlign w:val="center"/>
          </w:tcPr>
          <w:p w14:paraId="0E1FF2AF"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tcBorders>
              <w:bottom w:val="single" w:sz="4" w:space="0" w:color="BFACE0"/>
            </w:tcBorders>
            <w:vAlign w:val="center"/>
          </w:tcPr>
          <w:p w14:paraId="7AADDB9E"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tcBorders>
              <w:bottom w:val="single" w:sz="4" w:space="0" w:color="BFACE0"/>
            </w:tcBorders>
            <w:vAlign w:val="center"/>
          </w:tcPr>
          <w:p w14:paraId="7ACF4301"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tcBorders>
              <w:bottom w:val="single" w:sz="4" w:space="0" w:color="BFACE0"/>
            </w:tcBorders>
            <w:vAlign w:val="center"/>
          </w:tcPr>
          <w:p w14:paraId="7C4A76AB"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tcBorders>
              <w:bottom w:val="single" w:sz="4" w:space="0" w:color="BFACE0"/>
            </w:tcBorders>
            <w:vAlign w:val="center"/>
          </w:tcPr>
          <w:p w14:paraId="4FB78152"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tcBorders>
              <w:bottom w:val="single" w:sz="4" w:space="0" w:color="BFACE0"/>
            </w:tcBorders>
            <w:vAlign w:val="center"/>
          </w:tcPr>
          <w:p w14:paraId="4DE902BA"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53B4984D" w14:textId="77777777" w:rsidTr="00491F79">
        <w:trPr>
          <w:trHeight w:val="720"/>
        </w:trPr>
        <w:tc>
          <w:tcPr>
            <w:tcW w:w="729" w:type="dxa"/>
            <w:tcBorders>
              <w:top w:val="single" w:sz="4" w:space="0" w:color="BFACE0"/>
              <w:bottom w:val="single" w:sz="4" w:space="0" w:color="C39BE1"/>
            </w:tcBorders>
            <w:vAlign w:val="center"/>
          </w:tcPr>
          <w:p w14:paraId="340F7D39"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tcBorders>
              <w:top w:val="single" w:sz="4" w:space="0" w:color="BFACE0"/>
              <w:bottom w:val="single" w:sz="4" w:space="0" w:color="C39BE1"/>
            </w:tcBorders>
            <w:vAlign w:val="center"/>
          </w:tcPr>
          <w:p w14:paraId="5143CC7F"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tcBorders>
              <w:top w:val="single" w:sz="4" w:space="0" w:color="BFACE0"/>
              <w:bottom w:val="single" w:sz="4" w:space="0" w:color="C39BE1"/>
            </w:tcBorders>
            <w:vAlign w:val="center"/>
          </w:tcPr>
          <w:p w14:paraId="3109075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tcBorders>
              <w:top w:val="single" w:sz="4" w:space="0" w:color="BFACE0"/>
              <w:bottom w:val="single" w:sz="4" w:space="0" w:color="C39BE1"/>
            </w:tcBorders>
            <w:vAlign w:val="center"/>
          </w:tcPr>
          <w:p w14:paraId="426B8154"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tcBorders>
              <w:top w:val="single" w:sz="4" w:space="0" w:color="BFACE0"/>
              <w:bottom w:val="single" w:sz="4" w:space="0" w:color="C39BE1"/>
            </w:tcBorders>
            <w:vAlign w:val="center"/>
          </w:tcPr>
          <w:p w14:paraId="314D3C7F"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tcBorders>
              <w:top w:val="single" w:sz="4" w:space="0" w:color="BFACE0"/>
              <w:bottom w:val="single" w:sz="4" w:space="0" w:color="C39BE1"/>
            </w:tcBorders>
            <w:vAlign w:val="center"/>
          </w:tcPr>
          <w:p w14:paraId="7B16AAD3"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tcBorders>
              <w:top w:val="single" w:sz="4" w:space="0" w:color="BFACE0"/>
              <w:bottom w:val="single" w:sz="4" w:space="0" w:color="C39BE1"/>
            </w:tcBorders>
            <w:vAlign w:val="center"/>
          </w:tcPr>
          <w:p w14:paraId="2FA466ED"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tcBorders>
              <w:top w:val="single" w:sz="4" w:space="0" w:color="BFACE0"/>
              <w:bottom w:val="single" w:sz="4" w:space="0" w:color="C39BE1"/>
            </w:tcBorders>
            <w:vAlign w:val="center"/>
          </w:tcPr>
          <w:p w14:paraId="510D58C1"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tcBorders>
              <w:top w:val="single" w:sz="4" w:space="0" w:color="BFACE0"/>
              <w:bottom w:val="single" w:sz="4" w:space="0" w:color="C39BE1"/>
            </w:tcBorders>
            <w:vAlign w:val="center"/>
          </w:tcPr>
          <w:p w14:paraId="0812C8F8"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72DF4F58" w14:textId="77777777" w:rsidTr="00491F79">
        <w:trPr>
          <w:trHeight w:val="720"/>
        </w:trPr>
        <w:tc>
          <w:tcPr>
            <w:tcW w:w="729" w:type="dxa"/>
            <w:tcBorders>
              <w:top w:val="single" w:sz="4" w:space="0" w:color="C39BE1"/>
            </w:tcBorders>
            <w:vAlign w:val="center"/>
          </w:tcPr>
          <w:p w14:paraId="5243A361"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6" w:type="dxa"/>
            <w:tcBorders>
              <w:top w:val="single" w:sz="4" w:space="0" w:color="C39BE1"/>
            </w:tcBorders>
            <w:vAlign w:val="center"/>
          </w:tcPr>
          <w:p w14:paraId="07DF9F2D"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00" w:type="dxa"/>
            <w:tcBorders>
              <w:top w:val="single" w:sz="4" w:space="0" w:color="C39BE1"/>
            </w:tcBorders>
            <w:vAlign w:val="center"/>
          </w:tcPr>
          <w:p w14:paraId="28EA3A25"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43" w:type="dxa"/>
            <w:tcBorders>
              <w:top w:val="single" w:sz="4" w:space="0" w:color="C39BE1"/>
            </w:tcBorders>
            <w:vAlign w:val="center"/>
          </w:tcPr>
          <w:p w14:paraId="3CC56B24"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15" w:type="dxa"/>
            <w:tcBorders>
              <w:top w:val="single" w:sz="4" w:space="0" w:color="C39BE1"/>
            </w:tcBorders>
            <w:vAlign w:val="center"/>
          </w:tcPr>
          <w:p w14:paraId="7CAC2BC7"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252" w:type="dxa"/>
            <w:tcBorders>
              <w:top w:val="single" w:sz="4" w:space="0" w:color="C39BE1"/>
            </w:tcBorders>
            <w:vAlign w:val="center"/>
          </w:tcPr>
          <w:p w14:paraId="74185A1D"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098" w:type="dxa"/>
            <w:tcBorders>
              <w:top w:val="single" w:sz="4" w:space="0" w:color="C39BE1"/>
            </w:tcBorders>
            <w:vAlign w:val="center"/>
          </w:tcPr>
          <w:p w14:paraId="65460F3B"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1422" w:type="dxa"/>
            <w:tcBorders>
              <w:top w:val="single" w:sz="4" w:space="0" w:color="C39BE1"/>
            </w:tcBorders>
            <w:vAlign w:val="center"/>
          </w:tcPr>
          <w:p w14:paraId="4BC33EA6"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tcBorders>
              <w:top w:val="single" w:sz="4" w:space="0" w:color="C39BE1"/>
            </w:tcBorders>
            <w:vAlign w:val="center"/>
          </w:tcPr>
          <w:p w14:paraId="1C473595"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r w:rsidR="002224D9" w:rsidRPr="002224D9" w14:paraId="6EE90241" w14:textId="77777777" w:rsidTr="00491F79">
        <w:trPr>
          <w:trHeight w:val="720"/>
        </w:trPr>
        <w:tc>
          <w:tcPr>
            <w:tcW w:w="7663" w:type="dxa"/>
            <w:gridSpan w:val="7"/>
            <w:shd w:val="clear" w:color="auto" w:fill="EBC7E8"/>
            <w:vAlign w:val="center"/>
          </w:tcPr>
          <w:p w14:paraId="384F7971" w14:textId="380CE53F" w:rsidR="002224D9" w:rsidRPr="002224D9" w:rsidRDefault="002224D9" w:rsidP="002224D9">
            <w:pPr>
              <w:spacing w:line="276" w:lineRule="auto"/>
              <w:jc w:val="right"/>
              <w:rPr>
                <w:rFonts w:ascii="Century Gothic" w:eastAsia="Times New Roman" w:hAnsi="Century Gothic" w:cs="Times New Roman"/>
                <w:b/>
                <w:bCs/>
                <w:color w:val="000000"/>
                <w:sz w:val="20"/>
                <w:szCs w:val="20"/>
              </w:rPr>
            </w:pPr>
            <w:r w:rsidRPr="002224D9">
              <w:rPr>
                <w:rFonts w:ascii="Century Gothic" w:eastAsia="Times New Roman" w:hAnsi="Century Gothic" w:cs="Times New Roman"/>
                <w:b/>
                <w:bCs/>
                <w:color w:val="000000"/>
                <w:sz w:val="20"/>
                <w:szCs w:val="20"/>
              </w:rPr>
              <w:t>Total</w:t>
            </w:r>
          </w:p>
        </w:tc>
        <w:tc>
          <w:tcPr>
            <w:tcW w:w="1422" w:type="dxa"/>
            <w:vAlign w:val="center"/>
          </w:tcPr>
          <w:p w14:paraId="5BF2AC81"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c>
          <w:tcPr>
            <w:tcW w:w="985" w:type="dxa"/>
            <w:vAlign w:val="center"/>
          </w:tcPr>
          <w:p w14:paraId="07D0C382" w14:textId="77777777" w:rsidR="002224D9" w:rsidRPr="002224D9" w:rsidRDefault="002224D9" w:rsidP="002224D9">
            <w:pPr>
              <w:spacing w:line="276" w:lineRule="auto"/>
              <w:jc w:val="center"/>
              <w:rPr>
                <w:rFonts w:ascii="Century Gothic" w:eastAsia="Times New Roman" w:hAnsi="Century Gothic" w:cs="Times New Roman"/>
                <w:color w:val="000000"/>
                <w:sz w:val="20"/>
                <w:szCs w:val="20"/>
              </w:rPr>
            </w:pPr>
          </w:p>
        </w:tc>
      </w:tr>
    </w:tbl>
    <w:p w14:paraId="41B33425" w14:textId="0B580F25" w:rsidR="001D5763" w:rsidRPr="00BA0E59" w:rsidRDefault="001D5763" w:rsidP="00BA0E59">
      <w:pPr>
        <w:spacing w:after="0" w:line="276" w:lineRule="auto"/>
        <w:rPr>
          <w:rFonts w:ascii="Century Gothic" w:eastAsia="Times New Roman" w:hAnsi="Century Gothic" w:cs="Times New Roman"/>
          <w:color w:val="000000"/>
          <w:sz w:val="24"/>
          <w:szCs w:val="24"/>
        </w:rPr>
      </w:pPr>
    </w:p>
    <w:p w14:paraId="12E444B6" w14:textId="77777777" w:rsidR="001D5763" w:rsidRPr="00491F79" w:rsidRDefault="001D5763" w:rsidP="00491F79">
      <w:pPr>
        <w:numPr>
          <w:ilvl w:val="0"/>
          <w:numId w:val="6"/>
        </w:numPr>
        <w:tabs>
          <w:tab w:val="clear" w:pos="720"/>
          <w:tab w:val="num" w:pos="-360"/>
        </w:tabs>
        <w:spacing w:after="0" w:line="276" w:lineRule="auto"/>
        <w:ind w:left="0" w:firstLine="0"/>
        <w:rPr>
          <w:rFonts w:ascii="Century Gothic" w:eastAsia="Times New Roman" w:hAnsi="Century Gothic" w:cs="Times New Roman"/>
          <w:b/>
          <w:bCs/>
          <w:color w:val="000000"/>
          <w:sz w:val="28"/>
          <w:szCs w:val="28"/>
        </w:rPr>
      </w:pPr>
      <w:r w:rsidRPr="00491F79">
        <w:rPr>
          <w:rFonts w:ascii="Century Gothic" w:eastAsia="Times New Roman" w:hAnsi="Century Gothic" w:cs="Times New Roman"/>
          <w:b/>
          <w:bCs/>
          <w:color w:val="000000"/>
          <w:sz w:val="28"/>
          <w:szCs w:val="28"/>
        </w:rPr>
        <w:t>Other terms  </w:t>
      </w:r>
    </w:p>
    <w:p w14:paraId="0B0BCDA4" w14:textId="25A6A0C3" w:rsidR="001D5763" w:rsidRPr="00BA0E59" w:rsidRDefault="001D5763" w:rsidP="00491F7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r w:rsidR="00491F79" w:rsidRPr="00BA0E59">
        <w:rPr>
          <w:rFonts w:ascii="Century Gothic" w:eastAsia="Times New Roman" w:hAnsi="Century Gothic" w:cs="Times New Roman"/>
          <w:color w:val="000000"/>
          <w:sz w:val="24"/>
          <w:szCs w:val="24"/>
        </w:rPr>
        <w:t>Annexes of the amendment</w:t>
      </w:r>
      <w:r w:rsidR="00491F79">
        <w:rPr>
          <w:rFonts w:ascii="Century Gothic" w:eastAsia="Times New Roman" w:hAnsi="Century Gothic" w:cs="Times New Roman"/>
          <w:color w:val="000000"/>
          <w:sz w:val="24"/>
          <w:szCs w:val="24"/>
        </w:rPr>
        <w:t>:</w:t>
      </w:r>
      <w:r w:rsidR="00491F79">
        <w:rPr>
          <w:rFonts w:ascii="Century Gothic" w:eastAsia="Times New Roman" w:hAnsi="Century Gothic" w:cs="Times New Roman"/>
          <w:color w:val="000000"/>
          <w:sz w:val="24"/>
          <w:szCs w:val="24"/>
        </w:rPr>
        <w:br/>
      </w:r>
    </w:p>
    <w:tbl>
      <w:tblPr>
        <w:tblStyle w:val="TableGrid"/>
        <w:tblW w:w="5000" w:type="pct"/>
        <w:tblBorders>
          <w:top w:val="none" w:sz="0" w:space="0" w:color="auto"/>
          <w:left w:val="none" w:sz="0" w:space="0" w:color="auto"/>
          <w:bottom w:val="single" w:sz="4" w:space="0" w:color="7030A0"/>
          <w:right w:val="none" w:sz="0" w:space="0" w:color="auto"/>
          <w:insideH w:val="single" w:sz="4" w:space="0" w:color="7030A0"/>
          <w:insideV w:val="none" w:sz="0" w:space="0" w:color="auto"/>
        </w:tblBorders>
        <w:tblCellMar>
          <w:top w:w="101" w:type="dxa"/>
          <w:bottom w:w="101" w:type="dxa"/>
        </w:tblCellMar>
        <w:tblLook w:val="04A0" w:firstRow="1" w:lastRow="0" w:firstColumn="1" w:lastColumn="0" w:noHBand="0" w:noVBand="1"/>
      </w:tblPr>
      <w:tblGrid>
        <w:gridCol w:w="3419"/>
        <w:gridCol w:w="6661"/>
      </w:tblGrid>
      <w:tr w:rsidR="00491F79" w:rsidRPr="00491F79" w14:paraId="6F8D482C" w14:textId="77777777" w:rsidTr="00491F79">
        <w:trPr>
          <w:trHeight w:val="432"/>
        </w:trPr>
        <w:tc>
          <w:tcPr>
            <w:tcW w:w="1696" w:type="pct"/>
            <w:tcBorders>
              <w:top w:val="nil"/>
              <w:right w:val="single" w:sz="4" w:space="0" w:color="EBC7E8"/>
            </w:tcBorders>
            <w:shd w:val="clear" w:color="auto" w:fill="BFACE0"/>
            <w:vAlign w:val="center"/>
          </w:tcPr>
          <w:p w14:paraId="7F2B39BC" w14:textId="7D102EE0" w:rsidR="00491F79" w:rsidRPr="00491F79" w:rsidRDefault="00491F79" w:rsidP="00491F79">
            <w:pPr>
              <w:spacing w:line="276" w:lineRule="auto"/>
              <w:jc w:val="center"/>
              <w:rPr>
                <w:rFonts w:ascii="Century Gothic" w:eastAsia="Times New Roman" w:hAnsi="Century Gothic" w:cs="Times New Roman"/>
                <w:b/>
                <w:bCs/>
                <w:sz w:val="20"/>
                <w:szCs w:val="20"/>
              </w:rPr>
            </w:pPr>
            <w:r w:rsidRPr="00491F79">
              <w:rPr>
                <w:rFonts w:ascii="Century Gothic" w:eastAsia="Times New Roman" w:hAnsi="Century Gothic" w:cs="Times New Roman"/>
                <w:b/>
                <w:bCs/>
                <w:sz w:val="20"/>
                <w:szCs w:val="20"/>
              </w:rPr>
              <w:t>Number</w:t>
            </w:r>
          </w:p>
        </w:tc>
        <w:tc>
          <w:tcPr>
            <w:tcW w:w="3304" w:type="pct"/>
            <w:tcBorders>
              <w:top w:val="nil"/>
              <w:left w:val="single" w:sz="4" w:space="0" w:color="EBC7E8"/>
            </w:tcBorders>
            <w:shd w:val="clear" w:color="auto" w:fill="BFACE0"/>
            <w:vAlign w:val="center"/>
          </w:tcPr>
          <w:p w14:paraId="3852D4E9" w14:textId="70E34C4C" w:rsidR="00491F79" w:rsidRPr="00491F79" w:rsidRDefault="00491F79" w:rsidP="00491F79">
            <w:pPr>
              <w:spacing w:line="276" w:lineRule="auto"/>
              <w:jc w:val="center"/>
              <w:rPr>
                <w:rFonts w:ascii="Century Gothic" w:eastAsia="Times New Roman" w:hAnsi="Century Gothic" w:cs="Times New Roman"/>
                <w:b/>
                <w:bCs/>
                <w:sz w:val="20"/>
                <w:szCs w:val="20"/>
              </w:rPr>
            </w:pPr>
            <w:r w:rsidRPr="00491F79">
              <w:rPr>
                <w:rFonts w:ascii="Century Gothic" w:eastAsia="Times New Roman" w:hAnsi="Century Gothic" w:cs="Times New Roman"/>
                <w:b/>
                <w:bCs/>
                <w:sz w:val="20"/>
                <w:szCs w:val="20"/>
              </w:rPr>
              <w:t>Title of supporting documents</w:t>
            </w:r>
          </w:p>
        </w:tc>
      </w:tr>
      <w:tr w:rsidR="00491F79" w:rsidRPr="00491F79" w14:paraId="5A3A9A37" w14:textId="77777777" w:rsidTr="00491F79">
        <w:trPr>
          <w:trHeight w:val="432"/>
        </w:trPr>
        <w:tc>
          <w:tcPr>
            <w:tcW w:w="1696" w:type="pct"/>
            <w:shd w:val="clear" w:color="auto" w:fill="EBC7E8"/>
            <w:vAlign w:val="center"/>
          </w:tcPr>
          <w:p w14:paraId="1FB07C9E" w14:textId="5AF2E270"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1</w:t>
            </w:r>
          </w:p>
        </w:tc>
        <w:tc>
          <w:tcPr>
            <w:tcW w:w="3304" w:type="pct"/>
            <w:vAlign w:val="center"/>
          </w:tcPr>
          <w:p w14:paraId="50A96AED" w14:textId="32E5D302"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Justification report of the amendment, including a value for money analysis</w:t>
            </w:r>
          </w:p>
        </w:tc>
      </w:tr>
      <w:tr w:rsidR="00491F79" w:rsidRPr="00491F79" w14:paraId="6D51B322" w14:textId="77777777" w:rsidTr="00491F79">
        <w:trPr>
          <w:trHeight w:val="432"/>
        </w:trPr>
        <w:tc>
          <w:tcPr>
            <w:tcW w:w="1696" w:type="pct"/>
            <w:shd w:val="clear" w:color="auto" w:fill="EBC7E8"/>
            <w:vAlign w:val="center"/>
          </w:tcPr>
          <w:p w14:paraId="2835A798" w14:textId="35DCB1EB"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2</w:t>
            </w:r>
          </w:p>
        </w:tc>
        <w:tc>
          <w:tcPr>
            <w:tcW w:w="3304" w:type="pct"/>
            <w:vAlign w:val="center"/>
          </w:tcPr>
          <w:p w14:paraId="2D6B36B4" w14:textId="6EA25511"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CV of personnel</w:t>
            </w:r>
          </w:p>
        </w:tc>
      </w:tr>
      <w:tr w:rsidR="00491F79" w:rsidRPr="00491F79" w14:paraId="421D4443" w14:textId="77777777" w:rsidTr="00491F79">
        <w:trPr>
          <w:trHeight w:val="432"/>
        </w:trPr>
        <w:tc>
          <w:tcPr>
            <w:tcW w:w="1696" w:type="pct"/>
            <w:shd w:val="clear" w:color="auto" w:fill="EBC7E8"/>
            <w:vAlign w:val="center"/>
          </w:tcPr>
          <w:p w14:paraId="7C0774CF" w14:textId="64A65F11"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3</w:t>
            </w:r>
          </w:p>
        </w:tc>
        <w:tc>
          <w:tcPr>
            <w:tcW w:w="3304" w:type="pct"/>
            <w:vAlign w:val="center"/>
          </w:tcPr>
          <w:p w14:paraId="4519261B" w14:textId="5D99EC9C"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Total implementation plan, work schedule</w:t>
            </w:r>
          </w:p>
        </w:tc>
      </w:tr>
      <w:tr w:rsidR="00491F79" w:rsidRPr="00491F79" w14:paraId="53B26FFB" w14:textId="77777777" w:rsidTr="00491F79">
        <w:trPr>
          <w:trHeight w:val="432"/>
        </w:trPr>
        <w:tc>
          <w:tcPr>
            <w:tcW w:w="1696" w:type="pct"/>
            <w:shd w:val="clear" w:color="auto" w:fill="EBC7E8"/>
            <w:vAlign w:val="center"/>
          </w:tcPr>
          <w:p w14:paraId="1CE8C66E" w14:textId="751709EA"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4</w:t>
            </w:r>
          </w:p>
        </w:tc>
        <w:tc>
          <w:tcPr>
            <w:tcW w:w="3304" w:type="pct"/>
            <w:vAlign w:val="center"/>
          </w:tcPr>
          <w:p w14:paraId="291123BB" w14:textId="0FE44FC5"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Variation Orders, additional cost etc</w:t>
            </w:r>
          </w:p>
        </w:tc>
      </w:tr>
      <w:tr w:rsidR="00491F79" w:rsidRPr="00491F79" w14:paraId="2CAFB90E" w14:textId="77777777" w:rsidTr="00491F79">
        <w:trPr>
          <w:trHeight w:val="432"/>
        </w:trPr>
        <w:tc>
          <w:tcPr>
            <w:tcW w:w="1696" w:type="pct"/>
            <w:shd w:val="clear" w:color="auto" w:fill="EBC7E8"/>
            <w:vAlign w:val="center"/>
          </w:tcPr>
          <w:p w14:paraId="0CAB18A1" w14:textId="44D4F27C"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5</w:t>
            </w:r>
          </w:p>
        </w:tc>
        <w:tc>
          <w:tcPr>
            <w:tcW w:w="3304" w:type="pct"/>
            <w:vAlign w:val="center"/>
          </w:tcPr>
          <w:p w14:paraId="1ADC9FD3" w14:textId="3867688C" w:rsidR="00491F79" w:rsidRPr="00491F79" w:rsidRDefault="00491F79" w:rsidP="00491F79">
            <w:pPr>
              <w:spacing w:line="276" w:lineRule="auto"/>
              <w:jc w:val="center"/>
              <w:rPr>
                <w:rFonts w:ascii="Century Gothic" w:eastAsia="Times New Roman" w:hAnsi="Century Gothic" w:cs="Times New Roman"/>
                <w:sz w:val="20"/>
                <w:szCs w:val="20"/>
              </w:rPr>
            </w:pPr>
            <w:r w:rsidRPr="00491F79">
              <w:rPr>
                <w:rFonts w:ascii="Century Gothic" w:eastAsia="Times New Roman" w:hAnsi="Century Gothic" w:cs="Times New Roman"/>
                <w:sz w:val="20"/>
                <w:szCs w:val="20"/>
              </w:rPr>
              <w:t>Other supporting documents</w:t>
            </w:r>
          </w:p>
        </w:tc>
      </w:tr>
    </w:tbl>
    <w:p w14:paraId="5EDCC8F9" w14:textId="77777777" w:rsidR="001D5763" w:rsidRPr="00BA0E59" w:rsidRDefault="001D5763" w:rsidP="00BA0E59">
      <w:pPr>
        <w:spacing w:after="0" w:line="276" w:lineRule="auto"/>
        <w:ind w:left="720"/>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4019E585" w14:textId="1EE081AD" w:rsidR="001D5763" w:rsidRPr="00491F79" w:rsidRDefault="00491F79" w:rsidP="00491F79">
      <w:pPr>
        <w:spacing w:after="0" w:line="276" w:lineRule="auto"/>
        <w:rPr>
          <w:rFonts w:ascii="Century Gothic" w:eastAsia="Times New Roman" w:hAnsi="Century Gothic" w:cs="Times New Roman"/>
          <w:b/>
          <w:bCs/>
          <w:color w:val="000000"/>
          <w:sz w:val="28"/>
          <w:szCs w:val="28"/>
        </w:rPr>
      </w:pPr>
      <w:bookmarkStart w:id="13" w:name="table06"/>
      <w:bookmarkEnd w:id="13"/>
      <w:r w:rsidRPr="00491F79">
        <w:rPr>
          <w:rFonts w:ascii="Century Gothic" w:eastAsia="Times New Roman" w:hAnsi="Century Gothic" w:cs="Times New Roman"/>
          <w:b/>
          <w:bCs/>
          <w:color w:val="000000"/>
          <w:sz w:val="28"/>
          <w:szCs w:val="28"/>
        </w:rPr>
        <w:t>Guidance For Preparation of Amendment</w:t>
      </w:r>
    </w:p>
    <w:p w14:paraId="3C86E633" w14:textId="385E6CE9" w:rsidR="001D5763" w:rsidRPr="00491F79" w:rsidRDefault="00491F79" w:rsidP="00BA0E59">
      <w:pPr>
        <w:spacing w:after="0" w:line="276" w:lineRule="auto"/>
        <w:rPr>
          <w:rFonts w:ascii="Century Gothic" w:eastAsia="Times New Roman" w:hAnsi="Century Gothic" w:cs="Times New Roman"/>
          <w:b/>
          <w:bCs/>
          <w:color w:val="000000"/>
          <w:sz w:val="28"/>
          <w:szCs w:val="28"/>
        </w:rPr>
      </w:pPr>
      <w:r w:rsidRPr="00491F79">
        <w:rPr>
          <w:rFonts w:ascii="Century Gothic" w:eastAsia="Times New Roman" w:hAnsi="Century Gothic" w:cs="Times New Roman"/>
          <w:b/>
          <w:bCs/>
          <w:color w:val="000000"/>
          <w:sz w:val="28"/>
          <w:szCs w:val="28"/>
        </w:rPr>
        <w:t> </w:t>
      </w:r>
    </w:p>
    <w:p w14:paraId="1E3A05ED"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1.</w:t>
      </w:r>
      <w:r w:rsidRPr="00BA0E59">
        <w:rPr>
          <w:rFonts w:ascii="Century Gothic" w:eastAsia="Times New Roman" w:hAnsi="Century Gothic" w:cs="Times New Roman"/>
          <w:color w:val="000000"/>
          <w:sz w:val="24"/>
          <w:szCs w:val="24"/>
        </w:rPr>
        <w:t> When preparing this Amendment, it is very important to assess thoroughly the various implications and to link them to relevant provisions of the original Contract being amended.</w:t>
      </w:r>
    </w:p>
    <w:p w14:paraId="33020EF2"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71041614"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2.</w:t>
      </w:r>
      <w:r w:rsidRPr="00BA0E59">
        <w:rPr>
          <w:rFonts w:ascii="Century Gothic" w:eastAsia="Times New Roman" w:hAnsi="Century Gothic" w:cs="Times New Roman"/>
          <w:color w:val="000000"/>
          <w:sz w:val="24"/>
          <w:szCs w:val="24"/>
        </w:rPr>
        <w:t> </w:t>
      </w:r>
      <w:bookmarkStart w:id="14" w:name="_Hlk80219351"/>
      <w:bookmarkEnd w:id="14"/>
      <w:r w:rsidRPr="00BA0E59">
        <w:rPr>
          <w:rFonts w:ascii="Century Gothic" w:eastAsia="Times New Roman" w:hAnsi="Century Gothic" w:cs="Times New Roman"/>
          <w:color w:val="000000"/>
          <w:sz w:val="24"/>
          <w:szCs w:val="24"/>
        </w:rPr>
        <w:t>This template is only suitable for use when the bidding process is based on the IsDB’s Standard Bidding Document for Small Works.</w:t>
      </w:r>
    </w:p>
    <w:p w14:paraId="44CFF800"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02E06A93" w14:textId="77777777" w:rsidR="009E1D0E" w:rsidRDefault="001D5763" w:rsidP="009E1D0E">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3.</w:t>
      </w:r>
      <w:r w:rsidRPr="00BA0E59">
        <w:rPr>
          <w:rFonts w:ascii="Century Gothic" w:eastAsia="Times New Roman" w:hAnsi="Century Gothic" w:cs="Times New Roman"/>
          <w:color w:val="000000"/>
          <w:sz w:val="24"/>
          <w:szCs w:val="24"/>
        </w:rPr>
        <w:t> It is suggested to consider describing the following, as applicable in the table provided above:</w:t>
      </w:r>
    </w:p>
    <w:p w14:paraId="6DBDB5D0" w14:textId="13B61577"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T</w:t>
      </w:r>
      <w:r w:rsidR="001D5763" w:rsidRPr="009E1D0E">
        <w:rPr>
          <w:rFonts w:ascii="Century Gothic" w:eastAsia="Times New Roman" w:hAnsi="Century Gothic" w:cs="Times New Roman"/>
          <w:color w:val="000000"/>
          <w:sz w:val="24"/>
          <w:szCs w:val="24"/>
        </w:rPr>
        <w:t>he contract data</w:t>
      </w:r>
    </w:p>
    <w:p w14:paraId="21F4E413" w14:textId="5174E07F"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T</w:t>
      </w:r>
      <w:r w:rsidR="001D5763" w:rsidRPr="009E1D0E">
        <w:rPr>
          <w:rFonts w:ascii="Century Gothic" w:eastAsia="Times New Roman" w:hAnsi="Century Gothic" w:cs="Times New Roman"/>
          <w:color w:val="000000"/>
          <w:sz w:val="24"/>
          <w:szCs w:val="24"/>
        </w:rPr>
        <w:t xml:space="preserve">he physical and financial status of </w:t>
      </w:r>
      <w:r w:rsidR="00491F79" w:rsidRPr="009E1D0E">
        <w:rPr>
          <w:rFonts w:ascii="Century Gothic" w:eastAsia="Times New Roman" w:hAnsi="Century Gothic" w:cs="Times New Roman"/>
          <w:color w:val="000000"/>
          <w:sz w:val="24"/>
          <w:szCs w:val="24"/>
        </w:rPr>
        <w:t>contract</w:t>
      </w:r>
    </w:p>
    <w:p w14:paraId="4ADE7BF4" w14:textId="0175939F"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lastRenderedPageBreak/>
        <w:t>T</w:t>
      </w:r>
      <w:r w:rsidR="001D5763" w:rsidRPr="009E1D0E">
        <w:rPr>
          <w:rFonts w:ascii="Century Gothic" w:eastAsia="Times New Roman" w:hAnsi="Century Gothic" w:cs="Times New Roman"/>
          <w:color w:val="000000"/>
          <w:sz w:val="24"/>
          <w:szCs w:val="24"/>
        </w:rPr>
        <w:t>he rationale for proposed contract amendment including the reason for which a fresh competitive procurement exercise for the additional scope is not being proposed</w:t>
      </w:r>
    </w:p>
    <w:p w14:paraId="54460B51" w14:textId="555D27B7"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A</w:t>
      </w:r>
      <w:r w:rsidR="001D5763" w:rsidRPr="009E1D0E">
        <w:rPr>
          <w:rFonts w:ascii="Century Gothic" w:eastAsia="Times New Roman" w:hAnsi="Century Gothic" w:cs="Times New Roman"/>
          <w:color w:val="000000"/>
          <w:sz w:val="24"/>
          <w:szCs w:val="24"/>
        </w:rPr>
        <w:t>ssessment of Contractor’s performance to date</w:t>
      </w:r>
    </w:p>
    <w:p w14:paraId="09E5FF63" w14:textId="532494AA" w:rsidR="009E1D0E"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B</w:t>
      </w:r>
      <w:r w:rsidR="001D5763" w:rsidRPr="009E1D0E">
        <w:rPr>
          <w:rFonts w:ascii="Century Gothic" w:eastAsia="Times New Roman" w:hAnsi="Century Gothic" w:cs="Times New Roman"/>
          <w:color w:val="000000"/>
          <w:sz w:val="24"/>
          <w:szCs w:val="24"/>
        </w:rPr>
        <w:t>rief description and amounts of previous Contract Amendments (if any)</w:t>
      </w:r>
    </w:p>
    <w:p w14:paraId="4177301D" w14:textId="57833E33"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I</w:t>
      </w:r>
      <w:r w:rsidR="001D5763" w:rsidRPr="009E1D0E">
        <w:rPr>
          <w:rFonts w:ascii="Century Gothic" w:eastAsia="Times New Roman" w:hAnsi="Century Gothic" w:cs="Times New Roman"/>
          <w:color w:val="000000"/>
          <w:sz w:val="24"/>
          <w:szCs w:val="24"/>
        </w:rPr>
        <w:t>f the time for completion is proposed to be extended, then needs to explain it will be within original Last Disbursement Date (LDD) or not</w:t>
      </w:r>
    </w:p>
    <w:p w14:paraId="147D9CAF" w14:textId="05487AB1" w:rsidR="001D5763" w:rsidRPr="009E1D0E" w:rsidRDefault="009E1D0E" w:rsidP="009E1D0E">
      <w:pPr>
        <w:pStyle w:val="ListParagraph"/>
        <w:numPr>
          <w:ilvl w:val="0"/>
          <w:numId w:val="9"/>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I</w:t>
      </w:r>
      <w:r w:rsidR="001D5763" w:rsidRPr="009E1D0E">
        <w:rPr>
          <w:rFonts w:ascii="Century Gothic" w:eastAsia="Times New Roman" w:hAnsi="Century Gothic" w:cs="Times New Roman"/>
          <w:color w:val="000000"/>
          <w:sz w:val="24"/>
          <w:szCs w:val="24"/>
        </w:rPr>
        <w:t>f it is not first extension, then the number of past extensions and the cumulative period of such extensions.</w:t>
      </w:r>
    </w:p>
    <w:p w14:paraId="31F09860"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76127A8E"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4.</w:t>
      </w:r>
      <w:r w:rsidRPr="00BA0E59">
        <w:rPr>
          <w:rFonts w:ascii="Century Gothic" w:eastAsia="Times New Roman" w:hAnsi="Century Gothic" w:cs="Times New Roman"/>
          <w:color w:val="000000"/>
          <w:sz w:val="24"/>
          <w:szCs w:val="24"/>
        </w:rPr>
        <w:t xml:space="preserve">  The amendment format is used, for instance, when there are:</w:t>
      </w:r>
    </w:p>
    <w:p w14:paraId="3DF49811" w14:textId="563202DB" w:rsidR="001D5763" w:rsidRPr="009E1D0E" w:rsidRDefault="001D5763" w:rsidP="009E1D0E">
      <w:pPr>
        <w:pStyle w:val="ListParagraph"/>
        <w:numPr>
          <w:ilvl w:val="0"/>
          <w:numId w:val="10"/>
        </w:numPr>
        <w:spacing w:after="0" w:line="276" w:lineRule="auto"/>
        <w:ind w:left="720"/>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Changes to the scope</w:t>
      </w:r>
      <w:r w:rsidRPr="009E1D0E">
        <w:rPr>
          <w:rFonts w:ascii="Century Gothic" w:eastAsia="Times New Roman" w:hAnsi="Century Gothic" w:cs="Times New Roman"/>
          <w:color w:val="FF0000"/>
          <w:sz w:val="24"/>
          <w:szCs w:val="24"/>
        </w:rPr>
        <w:t> </w:t>
      </w:r>
      <w:r w:rsidRPr="009E1D0E">
        <w:rPr>
          <w:rFonts w:ascii="Century Gothic" w:eastAsia="Times New Roman" w:hAnsi="Century Gothic" w:cs="Times New Roman"/>
          <w:color w:val="000000"/>
          <w:sz w:val="24"/>
          <w:szCs w:val="24"/>
        </w:rPr>
        <w:t>of Works</w:t>
      </w:r>
    </w:p>
    <w:p w14:paraId="6B7A8F07" w14:textId="57A468D8" w:rsidR="001D5763" w:rsidRPr="009E1D0E" w:rsidRDefault="001D5763" w:rsidP="009E1D0E">
      <w:pPr>
        <w:pStyle w:val="ListParagraph"/>
        <w:numPr>
          <w:ilvl w:val="0"/>
          <w:numId w:val="10"/>
        </w:numPr>
        <w:spacing w:after="0" w:line="276" w:lineRule="auto"/>
        <w:ind w:left="720"/>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Modify or waive terms and conditions without a corresponding change in the original contract amount</w:t>
      </w:r>
    </w:p>
    <w:p w14:paraId="57CDEAFD" w14:textId="7A857EED" w:rsidR="001D5763" w:rsidRPr="009E1D0E" w:rsidRDefault="001D5763" w:rsidP="009E1D0E">
      <w:pPr>
        <w:pStyle w:val="ListParagraph"/>
        <w:numPr>
          <w:ilvl w:val="0"/>
          <w:numId w:val="10"/>
        </w:numPr>
        <w:tabs>
          <w:tab w:val="left" w:pos="630"/>
        </w:tabs>
        <w:spacing w:after="0" w:line="276" w:lineRule="auto"/>
        <w:ind w:left="720"/>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Modify or waive terms and conditions with corresponding decrease or increase in the original contract amount</w:t>
      </w:r>
    </w:p>
    <w:p w14:paraId="11BCD809" w14:textId="77777777" w:rsidR="001D5763" w:rsidRPr="009E1D0E" w:rsidRDefault="001D5763" w:rsidP="009E1D0E">
      <w:pPr>
        <w:pStyle w:val="ListParagraph"/>
        <w:numPr>
          <w:ilvl w:val="0"/>
          <w:numId w:val="10"/>
        </w:numPr>
        <w:spacing w:after="0" w:line="276" w:lineRule="auto"/>
        <w:ind w:left="720"/>
        <w:rPr>
          <w:rFonts w:ascii="Century Gothic" w:eastAsia="Times New Roman" w:hAnsi="Century Gothic" w:cs="Times New Roman"/>
          <w:color w:val="000000"/>
          <w:sz w:val="24"/>
          <w:szCs w:val="24"/>
        </w:rPr>
      </w:pPr>
      <w:r w:rsidRPr="009E1D0E">
        <w:rPr>
          <w:rFonts w:ascii="Century Gothic" w:eastAsia="Times New Roman" w:hAnsi="Century Gothic" w:cs="Times New Roman"/>
          <w:color w:val="000000"/>
          <w:sz w:val="24"/>
          <w:szCs w:val="24"/>
        </w:rPr>
        <w:t>Material extension of duration of the Contract for performance; extension of the stipulated time for execution of a contract that has an impact on the planned completion time of the project.</w:t>
      </w:r>
    </w:p>
    <w:p w14:paraId="14B888DF"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06677DF3" w14:textId="72FDD418"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5.</w:t>
      </w:r>
      <w:r w:rsidRPr="00BA0E59">
        <w:rPr>
          <w:rFonts w:ascii="Century Gothic" w:eastAsia="Times New Roman" w:hAnsi="Century Gothic" w:cs="Times New Roman"/>
          <w:color w:val="000000"/>
          <w:sz w:val="24"/>
          <w:szCs w:val="24"/>
        </w:rPr>
        <w:t xml:space="preserve"> Contract amendments </w:t>
      </w:r>
      <w:r w:rsidR="00491F79" w:rsidRPr="00BA0E59">
        <w:rPr>
          <w:rFonts w:ascii="Century Gothic" w:eastAsia="Times New Roman" w:hAnsi="Century Gothic" w:cs="Times New Roman"/>
          <w:color w:val="000000"/>
          <w:sz w:val="24"/>
          <w:szCs w:val="24"/>
        </w:rPr>
        <w:t>include but</w:t>
      </w:r>
      <w:r w:rsidRPr="00BA0E59">
        <w:rPr>
          <w:rFonts w:ascii="Century Gothic" w:eastAsia="Times New Roman" w:hAnsi="Century Gothic" w:cs="Times New Roman"/>
          <w:color w:val="000000"/>
          <w:sz w:val="24"/>
          <w:szCs w:val="24"/>
        </w:rPr>
        <w:t xml:space="preserve"> is not limited to: changes to the cost and schedule of payments, and any other relevant provision(s) (e.g., duration of Contract, additional responsibilities of Contractor, special provisions, etc.).</w:t>
      </w:r>
    </w:p>
    <w:p w14:paraId="4B5789D3"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144FCCEE" w14:textId="30022AC3" w:rsidR="001D5763" w:rsidRPr="00BA0E59" w:rsidRDefault="001D5763" w:rsidP="00BA0E59">
      <w:pPr>
        <w:spacing w:after="0" w:line="276" w:lineRule="auto"/>
        <w:rPr>
          <w:rFonts w:ascii="Century Gothic" w:eastAsia="Times New Roman" w:hAnsi="Century Gothic" w:cs="Times New Roman"/>
          <w:color w:val="000000"/>
          <w:sz w:val="24"/>
          <w:szCs w:val="24"/>
        </w:rPr>
      </w:pPr>
      <w:r w:rsidRPr="00491F79">
        <w:rPr>
          <w:rFonts w:ascii="Century Gothic" w:eastAsia="Times New Roman" w:hAnsi="Century Gothic" w:cs="Times New Roman"/>
          <w:b/>
          <w:bCs/>
          <w:color w:val="000000"/>
          <w:sz w:val="24"/>
          <w:szCs w:val="24"/>
        </w:rPr>
        <w:t>6.</w:t>
      </w:r>
      <w:r w:rsidRPr="00BA0E59">
        <w:rPr>
          <w:rFonts w:ascii="Century Gothic" w:eastAsia="Times New Roman" w:hAnsi="Century Gothic" w:cs="Times New Roman"/>
          <w:color w:val="000000"/>
          <w:sz w:val="24"/>
          <w:szCs w:val="24"/>
        </w:rPr>
        <w:t>  General suggestion for OTL/PMS to consider:</w:t>
      </w:r>
      <w:r w:rsidR="00491F79">
        <w:rPr>
          <w:rFonts w:ascii="Century Gothic" w:eastAsia="Times New Roman" w:hAnsi="Century Gothic" w:cs="Times New Roman"/>
          <w:color w:val="000000"/>
          <w:sz w:val="24"/>
          <w:szCs w:val="24"/>
        </w:rPr>
        <w:t xml:space="preserve"> </w:t>
      </w:r>
      <w:r w:rsidR="009E1D0E">
        <w:rPr>
          <w:rFonts w:ascii="Century Gothic" w:eastAsia="Times New Roman" w:hAnsi="Century Gothic" w:cs="Times New Roman"/>
          <w:color w:val="000000"/>
          <w:sz w:val="24"/>
          <w:szCs w:val="24"/>
        </w:rPr>
        <w:t>s</w:t>
      </w:r>
      <w:r w:rsidRPr="00BA0E59">
        <w:rPr>
          <w:rFonts w:ascii="Century Gothic" w:eastAsia="Times New Roman" w:hAnsi="Century Gothic" w:cs="Times New Roman"/>
          <w:color w:val="000000"/>
          <w:sz w:val="24"/>
          <w:szCs w:val="24"/>
        </w:rPr>
        <w:t>eeking and obtaining the IED’s endorsement before providing NOL to any contract amendment (requesting to change the Contractor’s legal business name) involving a sanctioned firm or individual to ensure that the contract amendment is not considered an attempt to circumvent sanctions</w:t>
      </w:r>
    </w:p>
    <w:p w14:paraId="54757DD5"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BA0E59">
        <w:rPr>
          <w:rFonts w:ascii="Century Gothic" w:eastAsia="Times New Roman" w:hAnsi="Century Gothic" w:cs="Times New Roman"/>
          <w:color w:val="000000"/>
          <w:sz w:val="24"/>
          <w:szCs w:val="24"/>
        </w:rPr>
        <w:t> </w:t>
      </w:r>
    </w:p>
    <w:p w14:paraId="3A693723" w14:textId="77777777" w:rsidR="001D5763" w:rsidRPr="00BA0E59" w:rsidRDefault="001D5763" w:rsidP="00BA0E59">
      <w:p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Times New Roman"/>
          <w:b/>
          <w:bCs/>
          <w:color w:val="000000"/>
          <w:sz w:val="24"/>
          <w:szCs w:val="24"/>
        </w:rPr>
        <w:t>7.</w:t>
      </w:r>
      <w:r w:rsidRPr="00BA0E59">
        <w:rPr>
          <w:rFonts w:ascii="Century Gothic" w:eastAsia="Times New Roman" w:hAnsi="Century Gothic" w:cs="Times New Roman"/>
          <w:color w:val="000000"/>
          <w:sz w:val="24"/>
          <w:szCs w:val="24"/>
        </w:rPr>
        <w:t xml:space="preserve"> Rechecking eligibility by the EA and the Bank</w:t>
      </w:r>
    </w:p>
    <w:p w14:paraId="7174FCA0" w14:textId="545B3C39"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15" w:name="footnote1"/>
      <w:bookmarkEnd w:id="15"/>
      <w:r w:rsidRPr="009E1D0E">
        <w:rPr>
          <w:rFonts w:ascii="Century Gothic" w:eastAsia="Times New Roman" w:hAnsi="Century Gothic" w:cs="Calibri Light"/>
          <w:color w:val="000000"/>
          <w:sz w:val="24"/>
          <w:szCs w:val="24"/>
        </w:rPr>
        <w:t>If relevant, note the date of all previous amendments. If the contract has not been amended previously, remove bracketed text.</w:t>
      </w:r>
    </w:p>
    <w:p w14:paraId="300C67D5" w14:textId="7D53727F"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16" w:name="footnote2"/>
      <w:bookmarkEnd w:id="16"/>
      <w:r w:rsidRPr="009E1D0E">
        <w:rPr>
          <w:rFonts w:ascii="Century Gothic" w:eastAsia="Times New Roman" w:hAnsi="Century Gothic" w:cs="Calibri Light"/>
          <w:color w:val="000000"/>
          <w:sz w:val="24"/>
          <w:szCs w:val="24"/>
        </w:rPr>
        <w:t>Clauses 36 and 37 or any other relevant Clause.</w:t>
      </w:r>
    </w:p>
    <w:p w14:paraId="66F82AD2" w14:textId="470B6062"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17" w:name="footnote3"/>
      <w:bookmarkEnd w:id="17"/>
      <w:r w:rsidRPr="009E1D0E">
        <w:rPr>
          <w:rFonts w:ascii="Century Gothic" w:eastAsia="Times New Roman" w:hAnsi="Century Gothic" w:cs="Calibri Light"/>
          <w:color w:val="000000"/>
          <w:sz w:val="24"/>
          <w:szCs w:val="24"/>
        </w:rPr>
        <w:t>Briefly</w:t>
      </w:r>
      <w:r w:rsidRPr="009E1D0E">
        <w:rPr>
          <w:rFonts w:ascii="Century Gothic" w:eastAsia="Times New Roman" w:hAnsi="Century Gothic" w:cs="Calibri Light"/>
          <w:color w:val="FF0000"/>
          <w:sz w:val="24"/>
          <w:szCs w:val="24"/>
        </w:rPr>
        <w:t> </w:t>
      </w:r>
      <w:r w:rsidRPr="009E1D0E">
        <w:rPr>
          <w:rFonts w:ascii="Century Gothic" w:eastAsia="Times New Roman" w:hAnsi="Century Gothic" w:cs="Calibri Light"/>
          <w:color w:val="000000"/>
          <w:sz w:val="24"/>
          <w:szCs w:val="24"/>
        </w:rPr>
        <w:t>describe the purpose of the amendment, for example, “to extend the Intended Completion Date”. If the amendment is for more than one thing, then list the various reasons for amending the contract, for example “to extend the Intended Completion Date and to change contract price, etc.”</w:t>
      </w:r>
    </w:p>
    <w:p w14:paraId="598FAF53" w14:textId="59317AFD"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18" w:name="footnote4"/>
      <w:bookmarkEnd w:id="18"/>
      <w:r w:rsidRPr="009E1D0E">
        <w:rPr>
          <w:rFonts w:ascii="Century Gothic" w:eastAsia="Times New Roman" w:hAnsi="Century Gothic" w:cs="Calibri Light"/>
          <w:color w:val="000000"/>
          <w:sz w:val="24"/>
          <w:szCs w:val="24"/>
        </w:rPr>
        <w:lastRenderedPageBreak/>
        <w:t>Sub-Clause 35.1 for admeasurement contracts, sub-Clause 35.2 for lump sum contracts,</w:t>
      </w:r>
    </w:p>
    <w:p w14:paraId="7845F8B6" w14:textId="1AE193A4"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19" w:name="footnote5"/>
      <w:bookmarkEnd w:id="19"/>
      <w:r w:rsidRPr="009E1D0E">
        <w:rPr>
          <w:rFonts w:ascii="Century Gothic" w:eastAsia="Times New Roman" w:hAnsi="Century Gothic" w:cs="Calibri Light"/>
          <w:color w:val="000000"/>
          <w:sz w:val="24"/>
          <w:szCs w:val="24"/>
        </w:rPr>
        <w:t>In lump sum contracts, delete “Bill of Quantities” and replace with “Activity Schedule.”</w:t>
      </w:r>
    </w:p>
    <w:p w14:paraId="2F635E19" w14:textId="51DB3FDA"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20" w:name="footnote6"/>
      <w:bookmarkEnd w:id="20"/>
      <w:r w:rsidRPr="009E1D0E">
        <w:rPr>
          <w:rFonts w:ascii="Century Gothic" w:eastAsia="Times New Roman" w:hAnsi="Century Gothic" w:cs="Calibri Light"/>
          <w:color w:val="000000"/>
          <w:sz w:val="24"/>
          <w:szCs w:val="24"/>
        </w:rPr>
        <w:t>Complete with “Variation Order No …” and/or “change in contract price because of increase in provisional sum for price adjustment”.</w:t>
      </w:r>
    </w:p>
    <w:p w14:paraId="121DA1DA" w14:textId="6158C34B"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21" w:name="footnote7"/>
      <w:bookmarkEnd w:id="21"/>
      <w:r w:rsidRPr="009E1D0E">
        <w:rPr>
          <w:rFonts w:ascii="Century Gothic" w:eastAsia="Times New Roman" w:hAnsi="Century Gothic" w:cs="Calibri Light"/>
          <w:color w:val="000000"/>
          <w:sz w:val="24"/>
          <w:szCs w:val="24"/>
        </w:rPr>
        <w:t>In lump sum contracts, delete “BoQ” and replace with “Activity Schedule.”</w:t>
      </w:r>
    </w:p>
    <w:p w14:paraId="15D6E796" w14:textId="77777777"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r w:rsidRPr="009E1D0E">
        <w:rPr>
          <w:rFonts w:ascii="Century Gothic" w:eastAsia="Times New Roman" w:hAnsi="Century Gothic" w:cs="Calibri Light"/>
          <w:color w:val="000000"/>
          <w:sz w:val="24"/>
          <w:szCs w:val="24"/>
        </w:rPr>
        <w:t>If there is not any VO for new item(s), please delete.</w:t>
      </w:r>
    </w:p>
    <w:p w14:paraId="707F3297" w14:textId="79D4344F"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22" w:name="footnote8"/>
      <w:bookmarkEnd w:id="22"/>
      <w:r w:rsidRPr="009E1D0E">
        <w:rPr>
          <w:rFonts w:ascii="Century Gothic" w:eastAsia="Times New Roman" w:hAnsi="Century Gothic" w:cs="Calibri Light"/>
          <w:color w:val="000000"/>
          <w:sz w:val="24"/>
          <w:szCs w:val="24"/>
        </w:rPr>
        <w:t>If there is not any VO, please delete.</w:t>
      </w:r>
    </w:p>
    <w:p w14:paraId="5AC4C789" w14:textId="3E3F8104"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23" w:name="footnote9"/>
      <w:bookmarkEnd w:id="23"/>
      <w:r w:rsidRPr="009E1D0E">
        <w:rPr>
          <w:rFonts w:ascii="Century Gothic" w:eastAsia="Times New Roman" w:hAnsi="Century Gothic" w:cs="Calibri Light"/>
          <w:color w:val="000000"/>
          <w:sz w:val="24"/>
          <w:szCs w:val="24"/>
        </w:rPr>
        <w:t>Rate in the Contract.</w:t>
      </w:r>
    </w:p>
    <w:p w14:paraId="4A27B633" w14:textId="349B16D5" w:rsidR="001D5763" w:rsidRPr="009E1D0E" w:rsidRDefault="001D5763" w:rsidP="009E1D0E">
      <w:pPr>
        <w:pStyle w:val="ListParagraph"/>
        <w:numPr>
          <w:ilvl w:val="0"/>
          <w:numId w:val="8"/>
        </w:numPr>
        <w:spacing w:after="0" w:line="276" w:lineRule="auto"/>
        <w:rPr>
          <w:rFonts w:ascii="Century Gothic" w:eastAsia="Times New Roman" w:hAnsi="Century Gothic" w:cs="Times New Roman"/>
          <w:color w:val="000000"/>
          <w:sz w:val="24"/>
          <w:szCs w:val="24"/>
        </w:rPr>
      </w:pPr>
      <w:bookmarkStart w:id="24" w:name="footnote10"/>
      <w:bookmarkEnd w:id="24"/>
      <w:r w:rsidRPr="009E1D0E">
        <w:rPr>
          <w:rFonts w:ascii="Century Gothic" w:eastAsia="Times New Roman" w:hAnsi="Century Gothic" w:cs="Calibri Light"/>
          <w:color w:val="000000"/>
          <w:sz w:val="24"/>
          <w:szCs w:val="24"/>
        </w:rPr>
        <w:t>Changes in the contract price brought about by the application of the price adjustment mechanism specified in the contract are not considered as contract amendments (if no changes in agreed price adjustment provisions, price adjustment formula or items are proposed, and also in case provisional-sum/contingency covers the price adjustment).</w:t>
      </w:r>
    </w:p>
    <w:p w14:paraId="285F53D6" w14:textId="77777777" w:rsidR="007B182B" w:rsidRPr="00BA0E59" w:rsidRDefault="007B182B" w:rsidP="00BA0E59">
      <w:pPr>
        <w:spacing w:after="0" w:line="276" w:lineRule="auto"/>
        <w:rPr>
          <w:rFonts w:ascii="Century Gothic" w:hAnsi="Century Gothic"/>
          <w:sz w:val="24"/>
          <w:szCs w:val="24"/>
        </w:rPr>
      </w:pPr>
    </w:p>
    <w:sectPr w:rsidR="007B182B" w:rsidRPr="00BA0E59" w:rsidSect="00B25C4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93F3" w14:textId="77777777" w:rsidR="00971831" w:rsidRDefault="00971831" w:rsidP="009E1D0E">
      <w:pPr>
        <w:spacing w:after="0" w:line="240" w:lineRule="auto"/>
      </w:pPr>
      <w:r>
        <w:separator/>
      </w:r>
    </w:p>
  </w:endnote>
  <w:endnote w:type="continuationSeparator" w:id="0">
    <w:p w14:paraId="37A790AE" w14:textId="77777777" w:rsidR="00971831" w:rsidRDefault="00971831" w:rsidP="009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436233"/>
      <w:docPartObj>
        <w:docPartGallery w:val="Page Numbers (Bottom of Page)"/>
        <w:docPartUnique/>
      </w:docPartObj>
    </w:sdtPr>
    <w:sdtContent>
      <w:sdt>
        <w:sdtPr>
          <w:id w:val="-1769616900"/>
          <w:docPartObj>
            <w:docPartGallery w:val="Page Numbers (Top of Page)"/>
            <w:docPartUnique/>
          </w:docPartObj>
        </w:sdtPr>
        <w:sdtContent>
          <w:p w14:paraId="2416C06F" w14:textId="755E0F1B" w:rsidR="009E1D0E" w:rsidRDefault="009E1D0E">
            <w:pPr>
              <w:pStyle w:val="Footer"/>
              <w:jc w:val="right"/>
            </w:pPr>
            <w:r w:rsidRPr="009E1D0E">
              <w:rPr>
                <w:rFonts w:ascii="Century Gothic" w:hAnsi="Century Gothic"/>
                <w:sz w:val="16"/>
                <w:szCs w:val="16"/>
              </w:rPr>
              <w:t xml:space="preserve">Page </w:t>
            </w:r>
            <w:r w:rsidRPr="009E1D0E">
              <w:rPr>
                <w:rFonts w:ascii="Century Gothic" w:hAnsi="Century Gothic"/>
                <w:sz w:val="16"/>
                <w:szCs w:val="16"/>
              </w:rPr>
              <w:fldChar w:fldCharType="begin"/>
            </w:r>
            <w:r w:rsidRPr="009E1D0E">
              <w:rPr>
                <w:rFonts w:ascii="Century Gothic" w:hAnsi="Century Gothic"/>
                <w:sz w:val="16"/>
                <w:szCs w:val="16"/>
              </w:rPr>
              <w:instrText xml:space="preserve"> PAGE </w:instrText>
            </w:r>
            <w:r w:rsidRPr="009E1D0E">
              <w:rPr>
                <w:rFonts w:ascii="Century Gothic" w:hAnsi="Century Gothic"/>
                <w:sz w:val="16"/>
                <w:szCs w:val="16"/>
              </w:rPr>
              <w:fldChar w:fldCharType="separate"/>
            </w:r>
            <w:r w:rsidRPr="009E1D0E">
              <w:rPr>
                <w:rFonts w:ascii="Century Gothic" w:hAnsi="Century Gothic"/>
                <w:noProof/>
                <w:sz w:val="16"/>
                <w:szCs w:val="16"/>
              </w:rPr>
              <w:t>2</w:t>
            </w:r>
            <w:r w:rsidRPr="009E1D0E">
              <w:rPr>
                <w:rFonts w:ascii="Century Gothic" w:hAnsi="Century Gothic"/>
                <w:sz w:val="16"/>
                <w:szCs w:val="16"/>
              </w:rPr>
              <w:fldChar w:fldCharType="end"/>
            </w:r>
            <w:r w:rsidRPr="009E1D0E">
              <w:rPr>
                <w:rFonts w:ascii="Century Gothic" w:hAnsi="Century Gothic"/>
                <w:sz w:val="16"/>
                <w:szCs w:val="16"/>
              </w:rPr>
              <w:t xml:space="preserve"> of </w:t>
            </w:r>
            <w:r w:rsidRPr="009E1D0E">
              <w:rPr>
                <w:rFonts w:ascii="Century Gothic" w:hAnsi="Century Gothic"/>
                <w:sz w:val="16"/>
                <w:szCs w:val="16"/>
              </w:rPr>
              <w:fldChar w:fldCharType="begin"/>
            </w:r>
            <w:r w:rsidRPr="009E1D0E">
              <w:rPr>
                <w:rFonts w:ascii="Century Gothic" w:hAnsi="Century Gothic"/>
                <w:sz w:val="16"/>
                <w:szCs w:val="16"/>
              </w:rPr>
              <w:instrText xml:space="preserve"> NUMPAGES  </w:instrText>
            </w:r>
            <w:r w:rsidRPr="009E1D0E">
              <w:rPr>
                <w:rFonts w:ascii="Century Gothic" w:hAnsi="Century Gothic"/>
                <w:sz w:val="16"/>
                <w:szCs w:val="16"/>
              </w:rPr>
              <w:fldChar w:fldCharType="separate"/>
            </w:r>
            <w:r w:rsidRPr="009E1D0E">
              <w:rPr>
                <w:rFonts w:ascii="Century Gothic" w:hAnsi="Century Gothic"/>
                <w:noProof/>
                <w:sz w:val="16"/>
                <w:szCs w:val="16"/>
              </w:rPr>
              <w:t>2</w:t>
            </w:r>
            <w:r w:rsidRPr="009E1D0E">
              <w:rPr>
                <w:rFonts w:ascii="Century Gothic" w:hAnsi="Century Gothic"/>
                <w:sz w:val="16"/>
                <w:szCs w:val="16"/>
              </w:rPr>
              <w:fldChar w:fldCharType="end"/>
            </w:r>
          </w:p>
        </w:sdtContent>
      </w:sdt>
    </w:sdtContent>
  </w:sdt>
  <w:p w14:paraId="3FAE2BE9" w14:textId="77777777" w:rsidR="009E1D0E" w:rsidRDefault="009E1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09D5" w14:textId="77777777" w:rsidR="00971831" w:rsidRDefault="00971831" w:rsidP="009E1D0E">
      <w:pPr>
        <w:spacing w:after="0" w:line="240" w:lineRule="auto"/>
      </w:pPr>
      <w:r>
        <w:separator/>
      </w:r>
    </w:p>
  </w:footnote>
  <w:footnote w:type="continuationSeparator" w:id="0">
    <w:p w14:paraId="54B67EDE" w14:textId="77777777" w:rsidR="00971831" w:rsidRDefault="00971831" w:rsidP="009E1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331"/>
    <w:multiLevelType w:val="multilevel"/>
    <w:tmpl w:val="A9B40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41731"/>
    <w:multiLevelType w:val="hybridMultilevel"/>
    <w:tmpl w:val="AAE2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A6135"/>
    <w:multiLevelType w:val="multilevel"/>
    <w:tmpl w:val="EA9AC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8043D"/>
    <w:multiLevelType w:val="hybridMultilevel"/>
    <w:tmpl w:val="723E3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492F6A"/>
    <w:multiLevelType w:val="multilevel"/>
    <w:tmpl w:val="70DAC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D53C7"/>
    <w:multiLevelType w:val="multilevel"/>
    <w:tmpl w:val="857C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173B3"/>
    <w:multiLevelType w:val="multilevel"/>
    <w:tmpl w:val="B5564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9627C"/>
    <w:multiLevelType w:val="hybridMultilevel"/>
    <w:tmpl w:val="EBEC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B00F3"/>
    <w:multiLevelType w:val="multilevel"/>
    <w:tmpl w:val="4D12F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263FC"/>
    <w:multiLevelType w:val="multilevel"/>
    <w:tmpl w:val="20AC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7719682">
    <w:abstractNumId w:val="9"/>
  </w:num>
  <w:num w:numId="2" w16cid:durableId="42562328">
    <w:abstractNumId w:val="0"/>
  </w:num>
  <w:num w:numId="3" w16cid:durableId="910700713">
    <w:abstractNumId w:val="6"/>
  </w:num>
  <w:num w:numId="4" w16cid:durableId="157230631">
    <w:abstractNumId w:val="8"/>
  </w:num>
  <w:num w:numId="5" w16cid:durableId="1798064127">
    <w:abstractNumId w:val="4"/>
  </w:num>
  <w:num w:numId="6" w16cid:durableId="880485166">
    <w:abstractNumId w:val="2"/>
  </w:num>
  <w:num w:numId="7" w16cid:durableId="1189560724">
    <w:abstractNumId w:val="5"/>
  </w:num>
  <w:num w:numId="8" w16cid:durableId="1419055801">
    <w:abstractNumId w:val="7"/>
  </w:num>
  <w:num w:numId="9" w16cid:durableId="876964027">
    <w:abstractNumId w:val="1"/>
  </w:num>
  <w:num w:numId="10" w16cid:durableId="199907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63"/>
    <w:rsid w:val="00005A95"/>
    <w:rsid w:val="0005217A"/>
    <w:rsid w:val="000F72F7"/>
    <w:rsid w:val="001D5763"/>
    <w:rsid w:val="001E0975"/>
    <w:rsid w:val="002224D9"/>
    <w:rsid w:val="002924B2"/>
    <w:rsid w:val="002936A5"/>
    <w:rsid w:val="00393B45"/>
    <w:rsid w:val="00421EBB"/>
    <w:rsid w:val="00491F79"/>
    <w:rsid w:val="004A4758"/>
    <w:rsid w:val="00582C2E"/>
    <w:rsid w:val="007B182B"/>
    <w:rsid w:val="00910808"/>
    <w:rsid w:val="00921484"/>
    <w:rsid w:val="00971831"/>
    <w:rsid w:val="00973929"/>
    <w:rsid w:val="009E1D0E"/>
    <w:rsid w:val="00A63083"/>
    <w:rsid w:val="00AC14BF"/>
    <w:rsid w:val="00B03325"/>
    <w:rsid w:val="00B25C46"/>
    <w:rsid w:val="00BA09B2"/>
    <w:rsid w:val="00BA0E59"/>
    <w:rsid w:val="00BC3DEB"/>
    <w:rsid w:val="00C07534"/>
    <w:rsid w:val="00F64A1D"/>
    <w:rsid w:val="00FD017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AEA8"/>
  <w15:chartTrackingRefBased/>
  <w15:docId w15:val="{67684B16-C296-45E3-9591-C96CBFE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semiHidden/>
    <w:unhideWhenUsed/>
    <w:rsid w:val="001D5763"/>
    <w:rPr>
      <w:color w:val="0000FF"/>
      <w:u w:val="single"/>
    </w:rPr>
  </w:style>
  <w:style w:type="paragraph" w:styleId="NormalWeb">
    <w:name w:val="Normal (Web)"/>
    <w:basedOn w:val="Normal"/>
    <w:uiPriority w:val="99"/>
    <w:semiHidden/>
    <w:unhideWhenUsed/>
    <w:rsid w:val="001D57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0E"/>
    <w:pPr>
      <w:ind w:left="720"/>
      <w:contextualSpacing/>
    </w:pPr>
  </w:style>
  <w:style w:type="paragraph" w:styleId="Header">
    <w:name w:val="header"/>
    <w:basedOn w:val="Normal"/>
    <w:link w:val="HeaderChar"/>
    <w:uiPriority w:val="99"/>
    <w:unhideWhenUsed/>
    <w:rsid w:val="009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0E"/>
  </w:style>
  <w:style w:type="paragraph" w:styleId="Footer">
    <w:name w:val="footer"/>
    <w:basedOn w:val="Normal"/>
    <w:link w:val="FooterChar"/>
    <w:uiPriority w:val="99"/>
    <w:unhideWhenUsed/>
    <w:rsid w:val="009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17049">
      <w:bodyDiv w:val="1"/>
      <w:marLeft w:val="0"/>
      <w:marRight w:val="0"/>
      <w:marTop w:val="0"/>
      <w:marBottom w:val="0"/>
      <w:divBdr>
        <w:top w:val="none" w:sz="0" w:space="0" w:color="auto"/>
        <w:left w:val="none" w:sz="0" w:space="0" w:color="auto"/>
        <w:bottom w:val="none" w:sz="0" w:space="0" w:color="auto"/>
        <w:right w:val="none" w:sz="0" w:space="0" w:color="auto"/>
      </w:divBdr>
      <w:divsChild>
        <w:div w:id="1045715632">
          <w:marLeft w:val="0"/>
          <w:marRight w:val="0"/>
          <w:marTop w:val="0"/>
          <w:marBottom w:val="0"/>
          <w:divBdr>
            <w:top w:val="none" w:sz="0" w:space="12" w:color="auto"/>
            <w:left w:val="none" w:sz="0" w:space="21" w:color="auto"/>
            <w:bottom w:val="single" w:sz="6" w:space="18" w:color="DADCE0"/>
            <w:right w:val="none" w:sz="0" w:space="21" w:color="auto"/>
          </w:divBdr>
          <w:divsChild>
            <w:div w:id="68306443">
              <w:marLeft w:val="0"/>
              <w:marRight w:val="0"/>
              <w:marTop w:val="60"/>
              <w:marBottom w:val="0"/>
              <w:divBdr>
                <w:top w:val="none" w:sz="0" w:space="0" w:color="auto"/>
                <w:left w:val="none" w:sz="0" w:space="0" w:color="auto"/>
                <w:bottom w:val="none" w:sz="0" w:space="0" w:color="auto"/>
                <w:right w:val="none" w:sz="0" w:space="0" w:color="auto"/>
              </w:divBdr>
            </w:div>
          </w:divsChild>
        </w:div>
        <w:div w:id="1707176738">
          <w:marLeft w:val="0"/>
          <w:marRight w:val="0"/>
          <w:marTop w:val="0"/>
          <w:marBottom w:val="0"/>
          <w:divBdr>
            <w:top w:val="none" w:sz="0" w:space="0" w:color="auto"/>
            <w:left w:val="none" w:sz="0" w:space="0" w:color="auto"/>
            <w:bottom w:val="none" w:sz="0" w:space="0" w:color="auto"/>
            <w:right w:val="none" w:sz="0" w:space="0" w:color="auto"/>
          </w:divBdr>
          <w:divsChild>
            <w:div w:id="11981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12</cp:revision>
  <cp:lastPrinted>2022-10-06T05:27:00Z</cp:lastPrinted>
  <dcterms:created xsi:type="dcterms:W3CDTF">2022-09-02T08:06:00Z</dcterms:created>
  <dcterms:modified xsi:type="dcterms:W3CDTF">2022-10-06T05:27:00Z</dcterms:modified>
</cp:coreProperties>
</file>