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282C1" w14:textId="34513239" w:rsidR="00AF23C9" w:rsidRPr="00E106BA" w:rsidRDefault="007A7F45" w:rsidP="00E106BA">
      <w:pPr>
        <w:spacing w:before="78"/>
        <w:ind w:left="90" w:firstLine="180"/>
        <w:jc w:val="center"/>
        <w:rPr>
          <w:rFonts w:ascii="Century Gothic" w:hAnsi="Century Gothic"/>
          <w:b/>
          <w:sz w:val="36"/>
          <w:szCs w:val="32"/>
        </w:rPr>
      </w:pPr>
      <w:r w:rsidRPr="00E106BA">
        <w:rPr>
          <w:rFonts w:ascii="Century Gothic" w:hAnsi="Century Gothic"/>
          <w:b/>
          <w:sz w:val="36"/>
          <w:szCs w:val="32"/>
        </w:rPr>
        <w:t>TEMPLATE LETTER</w:t>
      </w:r>
    </w:p>
    <w:p w14:paraId="2BC7CCBA" w14:textId="2A0084F5" w:rsidR="007A7F45" w:rsidRPr="00E106BA" w:rsidRDefault="007A7F45" w:rsidP="00E106BA">
      <w:pPr>
        <w:tabs>
          <w:tab w:val="left" w:pos="1545"/>
        </w:tabs>
        <w:spacing w:before="78"/>
        <w:ind w:left="90" w:firstLine="180"/>
        <w:jc w:val="center"/>
        <w:rPr>
          <w:rFonts w:ascii="Century Gothic" w:hAnsi="Century Gothic"/>
          <w:b/>
          <w:sz w:val="36"/>
          <w:szCs w:val="32"/>
        </w:rPr>
      </w:pPr>
      <w:r w:rsidRPr="00E106BA">
        <w:rPr>
          <w:rFonts w:ascii="Century Gothic" w:hAnsi="Century Gothic"/>
          <w:b/>
          <w:sz w:val="36"/>
          <w:szCs w:val="32"/>
        </w:rPr>
        <w:t>FORMAL COMPLAINT LETTER</w:t>
      </w:r>
    </w:p>
    <w:p w14:paraId="6B3F1EE5" w14:textId="77777777" w:rsidR="00AF23C9" w:rsidRPr="00E106BA" w:rsidRDefault="00AF23C9" w:rsidP="00E106BA">
      <w:pPr>
        <w:pStyle w:val="BodyText"/>
        <w:tabs>
          <w:tab w:val="left" w:pos="1545"/>
        </w:tabs>
        <w:ind w:left="1545"/>
        <w:rPr>
          <w:rFonts w:ascii="Century Gothic" w:hAnsi="Century Gothic"/>
          <w:b/>
          <w:sz w:val="26"/>
        </w:rPr>
      </w:pPr>
    </w:p>
    <w:p w14:paraId="6F912FE6" w14:textId="77777777" w:rsidR="00AF23C9" w:rsidRPr="00E106BA" w:rsidRDefault="00AF23C9">
      <w:pPr>
        <w:pStyle w:val="BodyText"/>
        <w:rPr>
          <w:rFonts w:ascii="Century Gothic" w:hAnsi="Century Gothic"/>
          <w:b/>
          <w:sz w:val="22"/>
        </w:rPr>
      </w:pPr>
    </w:p>
    <w:p w14:paraId="5E9B1F0D" w14:textId="77777777" w:rsidR="00AF23C9" w:rsidRPr="00E106BA" w:rsidRDefault="00AF23C9">
      <w:pPr>
        <w:pStyle w:val="BodyText"/>
        <w:spacing w:before="10"/>
        <w:rPr>
          <w:rFonts w:ascii="Century Gothic" w:hAnsi="Century Gothic"/>
          <w:b/>
          <w:i/>
          <w:sz w:val="23"/>
        </w:rPr>
      </w:pPr>
    </w:p>
    <w:p w14:paraId="00032E10" w14:textId="77777777" w:rsidR="00AF23C9" w:rsidRPr="00E106BA" w:rsidRDefault="00F01EAB" w:rsidP="00E106BA">
      <w:pPr>
        <w:pStyle w:val="BodyText"/>
        <w:rPr>
          <w:rFonts w:ascii="Century Gothic" w:hAnsi="Century Gothic"/>
        </w:rPr>
      </w:pPr>
      <w:r w:rsidRPr="00E106BA">
        <w:rPr>
          <w:rFonts w:ascii="Century Gothic" w:hAnsi="Century Gothic"/>
          <w:color w:val="FF0000"/>
        </w:rPr>
        <w:t>[add date]</w:t>
      </w:r>
    </w:p>
    <w:p w14:paraId="150AC45A" w14:textId="77777777" w:rsidR="00AF23C9" w:rsidRPr="00E106BA" w:rsidRDefault="00AF23C9">
      <w:pPr>
        <w:pStyle w:val="BodyText"/>
        <w:rPr>
          <w:rFonts w:ascii="Century Gothic" w:hAnsi="Century Gothic"/>
        </w:rPr>
      </w:pPr>
    </w:p>
    <w:p w14:paraId="591B6E70" w14:textId="77777777" w:rsidR="00AF23C9" w:rsidRPr="00E106BA" w:rsidRDefault="00F01EAB" w:rsidP="00E106BA">
      <w:pPr>
        <w:pStyle w:val="NoSpacing"/>
        <w:rPr>
          <w:sz w:val="24"/>
          <w:szCs w:val="24"/>
        </w:rPr>
      </w:pPr>
      <w:r w:rsidRPr="00E106BA">
        <w:rPr>
          <w:sz w:val="24"/>
          <w:szCs w:val="24"/>
        </w:rPr>
        <w:t xml:space="preserve">Private and confidential </w:t>
      </w:r>
      <w:r w:rsidRPr="00E106BA">
        <w:rPr>
          <w:color w:val="FF0000"/>
          <w:sz w:val="24"/>
          <w:szCs w:val="24"/>
        </w:rPr>
        <w:t>[add address]</w:t>
      </w:r>
    </w:p>
    <w:p w14:paraId="59AE064C" w14:textId="77777777" w:rsidR="00E106BA" w:rsidRPr="00E106BA" w:rsidRDefault="00E106BA" w:rsidP="00E106BA">
      <w:pPr>
        <w:pStyle w:val="BodyText"/>
        <w:rPr>
          <w:rFonts w:ascii="Century Gothic" w:hAnsi="Century Gothic"/>
        </w:rPr>
      </w:pPr>
    </w:p>
    <w:p w14:paraId="0C6899C4" w14:textId="04293CD0" w:rsidR="00AF23C9" w:rsidRPr="00E106BA" w:rsidRDefault="00E106BA" w:rsidP="00E106BA">
      <w:pPr>
        <w:pStyle w:val="BodyText"/>
        <w:rPr>
          <w:rFonts w:ascii="Century Gothic" w:hAnsi="Century Gothic"/>
        </w:rPr>
      </w:pPr>
      <w:r>
        <w:rPr>
          <w:rFonts w:ascii="Century Gothic" w:hAnsi="Century Gothic"/>
        </w:rPr>
        <w:br/>
      </w:r>
      <w:r w:rsidR="00F01EAB" w:rsidRPr="00E106BA">
        <w:rPr>
          <w:rFonts w:ascii="Century Gothic" w:hAnsi="Century Gothic"/>
        </w:rPr>
        <w:t xml:space="preserve">Dear </w:t>
      </w:r>
      <w:r w:rsidR="00F01EAB" w:rsidRPr="00E106BA">
        <w:rPr>
          <w:rFonts w:ascii="Century Gothic" w:hAnsi="Century Gothic"/>
          <w:color w:val="FF0000"/>
        </w:rPr>
        <w:t>[add name]</w:t>
      </w:r>
    </w:p>
    <w:p w14:paraId="6CDF4BDB" w14:textId="24F8F311" w:rsidR="00E106BA" w:rsidRPr="00E106BA" w:rsidRDefault="00F01EAB" w:rsidP="00E106BA">
      <w:pPr>
        <w:pStyle w:val="BodyText"/>
        <w:ind w:right="168"/>
        <w:rPr>
          <w:rFonts w:ascii="Century Gothic" w:hAnsi="Century Gothic"/>
        </w:rPr>
      </w:pPr>
      <w:r w:rsidRPr="00E106BA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 wp14:anchorId="38089C64" wp14:editId="3FAE8389">
                <wp:simplePos x="0" y="0"/>
                <wp:positionH relativeFrom="page">
                  <wp:posOffset>2388235</wp:posOffset>
                </wp:positionH>
                <wp:positionV relativeFrom="paragraph">
                  <wp:posOffset>509270</wp:posOffset>
                </wp:positionV>
                <wp:extent cx="42545" cy="11430"/>
                <wp:effectExtent l="0" t="0" r="0" b="19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1143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AF29CB" id="Rectangle 2" o:spid="_x0000_s1026" style="position:absolute;margin-left:188.05pt;margin-top:40.1pt;width:3.35pt;height:.9pt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" fillcolor="red" stroked="f">
                <w10:wrap anchorx="page"/>
              </v:rect>
            </w:pict>
          </mc:Fallback>
        </mc:AlternateContent>
      </w:r>
    </w:p>
    <w:p w14:paraId="57D15D21" w14:textId="3D0E9ADB" w:rsidR="00AF23C9" w:rsidRPr="00E106BA" w:rsidRDefault="00E106BA" w:rsidP="00E106BA">
      <w:pPr>
        <w:pStyle w:val="BodyText"/>
        <w:ind w:right="168"/>
        <w:rPr>
          <w:rFonts w:ascii="Century Gothic" w:hAnsi="Century Gothic"/>
        </w:rPr>
      </w:pPr>
      <w:r>
        <w:rPr>
          <w:rFonts w:ascii="Century Gothic" w:hAnsi="Century Gothic"/>
        </w:rPr>
        <w:br/>
      </w:r>
      <w:r w:rsidR="00F01EAB" w:rsidRPr="00E106BA">
        <w:rPr>
          <w:rFonts w:ascii="Century Gothic" w:hAnsi="Century Gothic"/>
        </w:rPr>
        <w:t xml:space="preserve">Further to your grievance hearing on </w:t>
      </w:r>
      <w:r w:rsidR="00F01EAB" w:rsidRPr="00E106BA">
        <w:rPr>
          <w:rFonts w:ascii="Century Gothic" w:hAnsi="Century Gothic"/>
          <w:color w:val="FF0000"/>
        </w:rPr>
        <w:t>[add date]</w:t>
      </w:r>
      <w:r w:rsidR="00F01EAB" w:rsidRPr="00E106BA">
        <w:rPr>
          <w:rFonts w:ascii="Century Gothic" w:hAnsi="Century Gothic"/>
        </w:rPr>
        <w:t xml:space="preserve">, I write to summarise our discussion and confirm my decision. You </w:t>
      </w:r>
      <w:r w:rsidR="00F01EAB" w:rsidRPr="00E106BA">
        <w:rPr>
          <w:rFonts w:ascii="Century Gothic" w:hAnsi="Century Gothic"/>
          <w:color w:val="FF0000"/>
        </w:rPr>
        <w:t xml:space="preserve">[were accompanied at the meeting by [add name]] </w:t>
      </w:r>
      <w:r w:rsidR="00F01EAB" w:rsidRPr="00E106BA">
        <w:rPr>
          <w:rFonts w:ascii="Century Gothic" w:hAnsi="Century Gothic"/>
          <w:b/>
          <w:i/>
          <w:color w:val="FF0000"/>
        </w:rPr>
        <w:t xml:space="preserve">or </w:t>
      </w:r>
      <w:r w:rsidR="00F01EAB" w:rsidRPr="00E106BA">
        <w:rPr>
          <w:rFonts w:ascii="Century Gothic" w:hAnsi="Century Gothic"/>
          <w:color w:val="FF0000"/>
        </w:rPr>
        <w:t>[chose not to be accompanied at the meeting].</w:t>
      </w:r>
    </w:p>
    <w:p w14:paraId="120D2005" w14:textId="77777777" w:rsidR="00E106BA" w:rsidRPr="00E106BA" w:rsidRDefault="00E106BA" w:rsidP="00E106BA">
      <w:pPr>
        <w:pStyle w:val="BodyText"/>
        <w:rPr>
          <w:rFonts w:ascii="Century Gothic" w:hAnsi="Century Gothic"/>
        </w:rPr>
      </w:pPr>
    </w:p>
    <w:p w14:paraId="7F2EDF65" w14:textId="4D6E0D9D" w:rsidR="00AF23C9" w:rsidRPr="00E106BA" w:rsidRDefault="00F01EAB" w:rsidP="00E106BA">
      <w:pPr>
        <w:pStyle w:val="BodyText"/>
        <w:rPr>
          <w:rFonts w:ascii="Century Gothic" w:hAnsi="Century Gothic"/>
        </w:rPr>
      </w:pPr>
      <w:r w:rsidRPr="00E106BA">
        <w:rPr>
          <w:rFonts w:ascii="Century Gothic" w:hAnsi="Century Gothic"/>
        </w:rPr>
        <w:t xml:space="preserve">I have </w:t>
      </w:r>
      <w:proofErr w:type="gramStart"/>
      <w:r w:rsidRPr="00E106BA">
        <w:rPr>
          <w:rFonts w:ascii="Century Gothic" w:hAnsi="Century Gothic"/>
        </w:rPr>
        <w:t>given careful consideration to</w:t>
      </w:r>
      <w:proofErr w:type="gramEnd"/>
      <w:r w:rsidRPr="00E106BA">
        <w:rPr>
          <w:rFonts w:ascii="Century Gothic" w:hAnsi="Century Gothic"/>
        </w:rPr>
        <w:t xml:space="preserve"> the issues you raised and have decided that your grievance has</w:t>
      </w:r>
    </w:p>
    <w:p w14:paraId="2EE628C9" w14:textId="77777777" w:rsidR="00E106BA" w:rsidRPr="00E106BA" w:rsidRDefault="00E106BA" w:rsidP="00E106BA">
      <w:pPr>
        <w:pStyle w:val="Heading1"/>
        <w:ind w:left="0"/>
        <w:rPr>
          <w:rFonts w:ascii="Century Gothic" w:hAnsi="Century Gothic"/>
          <w:color w:val="FF0000"/>
        </w:rPr>
      </w:pPr>
      <w:bookmarkStart w:id="0" w:name="Either"/>
      <w:bookmarkEnd w:id="0"/>
    </w:p>
    <w:p w14:paraId="7ABDDE85" w14:textId="1C922D72" w:rsidR="00AF23C9" w:rsidRPr="002821C1" w:rsidRDefault="00F01EAB" w:rsidP="00E106BA">
      <w:pPr>
        <w:pStyle w:val="Heading1"/>
        <w:ind w:left="0"/>
        <w:rPr>
          <w:rFonts w:ascii="Century Gothic" w:hAnsi="Century Gothic"/>
        </w:rPr>
      </w:pPr>
      <w:r w:rsidRPr="002821C1">
        <w:rPr>
          <w:rFonts w:ascii="Century Gothic" w:hAnsi="Century Gothic"/>
        </w:rPr>
        <w:t>Either</w:t>
      </w:r>
    </w:p>
    <w:p w14:paraId="6DF48AD4" w14:textId="77777777" w:rsidR="00E106BA" w:rsidRPr="00E106BA" w:rsidRDefault="00E106BA" w:rsidP="00E106BA">
      <w:pPr>
        <w:pStyle w:val="BodyText"/>
        <w:ind w:right="168"/>
        <w:rPr>
          <w:rFonts w:ascii="Century Gothic" w:hAnsi="Century Gothic"/>
          <w:b/>
          <w:i/>
        </w:rPr>
      </w:pPr>
    </w:p>
    <w:p w14:paraId="72261BC9" w14:textId="4B0B1B75" w:rsidR="00E106BA" w:rsidRPr="00E106BA" w:rsidRDefault="00F01EAB" w:rsidP="00E106BA">
      <w:pPr>
        <w:pStyle w:val="BodyText"/>
        <w:ind w:right="168"/>
        <w:rPr>
          <w:rFonts w:ascii="Century Gothic" w:hAnsi="Century Gothic"/>
        </w:rPr>
      </w:pPr>
      <w:r w:rsidRPr="00E106BA">
        <w:rPr>
          <w:rFonts w:ascii="Century Gothic" w:hAnsi="Century Gothic"/>
          <w:color w:val="FF0000"/>
        </w:rPr>
        <w:t xml:space="preserve">[been upheld. In reaching my decision, I have </w:t>
      </w:r>
      <w:proofErr w:type="gramStart"/>
      <w:r w:rsidRPr="00E106BA">
        <w:rPr>
          <w:rFonts w:ascii="Century Gothic" w:hAnsi="Century Gothic"/>
          <w:color w:val="FF0000"/>
        </w:rPr>
        <w:t>taken into account</w:t>
      </w:r>
      <w:proofErr w:type="gramEnd"/>
      <w:r w:rsidRPr="00E106BA">
        <w:rPr>
          <w:rFonts w:ascii="Century Gothic" w:hAnsi="Century Gothic"/>
          <w:color w:val="FF0000"/>
        </w:rPr>
        <w:t xml:space="preserve"> [give reasons for upholding the grievance].</w:t>
      </w:r>
      <w:r w:rsidR="00E106BA">
        <w:rPr>
          <w:rFonts w:ascii="Century Gothic" w:hAnsi="Century Gothic"/>
        </w:rPr>
        <w:br/>
      </w:r>
    </w:p>
    <w:p w14:paraId="5EE8295A" w14:textId="597ED7B5" w:rsidR="00AF23C9" w:rsidRPr="00E106BA" w:rsidRDefault="00F01EAB" w:rsidP="00E106BA">
      <w:pPr>
        <w:pStyle w:val="BodyText"/>
        <w:rPr>
          <w:rFonts w:ascii="Century Gothic" w:hAnsi="Century Gothic"/>
        </w:rPr>
      </w:pPr>
      <w:r w:rsidRPr="00E106BA">
        <w:rPr>
          <w:rFonts w:ascii="Century Gothic" w:hAnsi="Century Gothic"/>
          <w:color w:val="FF0000"/>
        </w:rPr>
        <w:t>[Give details of any actions which will now be taken to remedy the situation]</w:t>
      </w:r>
    </w:p>
    <w:p w14:paraId="0B874581" w14:textId="77777777" w:rsidR="00AF23C9" w:rsidRPr="00E106BA" w:rsidRDefault="00AF23C9">
      <w:pPr>
        <w:pStyle w:val="BodyText"/>
        <w:rPr>
          <w:rFonts w:ascii="Century Gothic" w:hAnsi="Century Gothic"/>
        </w:rPr>
      </w:pPr>
    </w:p>
    <w:p w14:paraId="5F82173D" w14:textId="77777777" w:rsidR="00AF23C9" w:rsidRPr="002821C1" w:rsidRDefault="00F01EAB">
      <w:pPr>
        <w:pStyle w:val="Heading1"/>
        <w:rPr>
          <w:rFonts w:ascii="Century Gothic" w:hAnsi="Century Gothic"/>
        </w:rPr>
      </w:pPr>
      <w:r w:rsidRPr="002821C1">
        <w:rPr>
          <w:rFonts w:ascii="Century Gothic" w:hAnsi="Century Gothic"/>
        </w:rPr>
        <w:t>or</w:t>
      </w:r>
    </w:p>
    <w:p w14:paraId="42BEA5DF" w14:textId="77777777" w:rsidR="00E106BA" w:rsidRPr="00E106BA" w:rsidRDefault="00E106BA" w:rsidP="00E106BA">
      <w:pPr>
        <w:pStyle w:val="BodyText"/>
        <w:spacing w:before="1"/>
        <w:rPr>
          <w:rFonts w:ascii="Century Gothic" w:hAnsi="Century Gothic"/>
          <w:b/>
          <w:i/>
        </w:rPr>
      </w:pPr>
    </w:p>
    <w:p w14:paraId="6AE5183E" w14:textId="3B04D07A" w:rsidR="00AF23C9" w:rsidRPr="00E106BA" w:rsidRDefault="00F01EAB" w:rsidP="00E106BA">
      <w:pPr>
        <w:pStyle w:val="BodyText"/>
        <w:spacing w:before="1"/>
        <w:rPr>
          <w:rFonts w:ascii="Century Gothic" w:hAnsi="Century Gothic"/>
        </w:rPr>
      </w:pPr>
      <w:r w:rsidRPr="00E106BA">
        <w:rPr>
          <w:rFonts w:ascii="Century Gothic" w:hAnsi="Century Gothic"/>
          <w:color w:val="FF0000"/>
        </w:rPr>
        <w:t xml:space="preserve">[not been upheld. In reaching my decision, I have </w:t>
      </w:r>
      <w:proofErr w:type="gramStart"/>
      <w:r w:rsidRPr="00E106BA">
        <w:rPr>
          <w:rFonts w:ascii="Century Gothic" w:hAnsi="Century Gothic"/>
          <w:color w:val="FF0000"/>
        </w:rPr>
        <w:t>taken into account</w:t>
      </w:r>
      <w:proofErr w:type="gramEnd"/>
      <w:r w:rsidRPr="00E106BA">
        <w:rPr>
          <w:rFonts w:ascii="Century Gothic" w:hAnsi="Century Gothic"/>
          <w:color w:val="FF0000"/>
        </w:rPr>
        <w:t xml:space="preserve"> [give reasons for not upholding the grievance]</w:t>
      </w:r>
    </w:p>
    <w:p w14:paraId="1B91DE00" w14:textId="77777777" w:rsidR="00E106BA" w:rsidRPr="00E106BA" w:rsidRDefault="00E106BA" w:rsidP="00E106BA">
      <w:pPr>
        <w:pStyle w:val="BodyText"/>
        <w:rPr>
          <w:rFonts w:ascii="Century Gothic" w:hAnsi="Century Gothic"/>
        </w:rPr>
      </w:pPr>
    </w:p>
    <w:p w14:paraId="36857165" w14:textId="26EE35C7" w:rsidR="00AF23C9" w:rsidRPr="00E106BA" w:rsidRDefault="00F01EAB" w:rsidP="00E106BA">
      <w:pPr>
        <w:pStyle w:val="BodyText"/>
        <w:rPr>
          <w:rFonts w:ascii="Century Gothic" w:hAnsi="Century Gothic"/>
        </w:rPr>
      </w:pPr>
      <w:r w:rsidRPr="00E106BA">
        <w:rPr>
          <w:rFonts w:ascii="Century Gothic" w:hAnsi="Century Gothic"/>
          <w:color w:val="FF0000"/>
        </w:rPr>
        <w:t>I am satisfied that no further action is required.]</w:t>
      </w:r>
    </w:p>
    <w:p w14:paraId="4A4848A8" w14:textId="77777777" w:rsidR="00E106BA" w:rsidRPr="00E106BA" w:rsidRDefault="00E106BA" w:rsidP="00E106BA">
      <w:pPr>
        <w:pStyle w:val="BodyText"/>
        <w:rPr>
          <w:rFonts w:ascii="Century Gothic" w:hAnsi="Century Gothic"/>
        </w:rPr>
      </w:pPr>
    </w:p>
    <w:p w14:paraId="3C0F0D4A" w14:textId="45FE5D26" w:rsidR="00AF23C9" w:rsidRPr="00E106BA" w:rsidRDefault="00F01EAB" w:rsidP="00E106BA">
      <w:pPr>
        <w:pStyle w:val="BodyText"/>
        <w:rPr>
          <w:rFonts w:ascii="Century Gothic" w:hAnsi="Century Gothic"/>
        </w:rPr>
      </w:pPr>
      <w:r w:rsidRPr="00E106BA">
        <w:rPr>
          <w:rFonts w:ascii="Century Gothic" w:hAnsi="Century Gothic"/>
        </w:rPr>
        <w:t xml:space="preserve">In line with Company procedures, you have the right to appeal against this decision. The appeal will be heard by </w:t>
      </w:r>
      <w:r w:rsidRPr="00E106BA">
        <w:rPr>
          <w:rFonts w:ascii="Century Gothic" w:hAnsi="Century Gothic"/>
          <w:color w:val="FF0000"/>
        </w:rPr>
        <w:t>[add name and title of person who will deal with the appeal]</w:t>
      </w:r>
      <w:r w:rsidRPr="00E106BA">
        <w:rPr>
          <w:rFonts w:ascii="Century Gothic" w:hAnsi="Century Gothic"/>
        </w:rPr>
        <w:t xml:space="preserve">, </w:t>
      </w:r>
      <w:r w:rsidRPr="00E106BA">
        <w:rPr>
          <w:rFonts w:ascii="Century Gothic" w:hAnsi="Century Gothic"/>
          <w:color w:val="FF0000"/>
        </w:rPr>
        <w:t>[who has not previously been involved in this matter]</w:t>
      </w:r>
      <w:r w:rsidRPr="00E106BA">
        <w:rPr>
          <w:rFonts w:ascii="Century Gothic" w:hAnsi="Century Gothic"/>
        </w:rPr>
        <w:t xml:space="preserve">. If you wish to appeal, please write to </w:t>
      </w:r>
      <w:r w:rsidRPr="00E106BA">
        <w:rPr>
          <w:rFonts w:ascii="Century Gothic" w:hAnsi="Century Gothic"/>
          <w:color w:val="FF0000"/>
        </w:rPr>
        <w:t xml:space="preserve">[add name] </w:t>
      </w:r>
      <w:r w:rsidRPr="00E106BA">
        <w:rPr>
          <w:rFonts w:ascii="Century Gothic" w:hAnsi="Century Gothic"/>
        </w:rPr>
        <w:t xml:space="preserve">at </w:t>
      </w:r>
      <w:r w:rsidRPr="00E106BA">
        <w:rPr>
          <w:rFonts w:ascii="Century Gothic" w:hAnsi="Century Gothic"/>
          <w:color w:val="FF0000"/>
        </w:rPr>
        <w:t xml:space="preserve">[add address] </w:t>
      </w:r>
      <w:r w:rsidRPr="00E106BA">
        <w:rPr>
          <w:rFonts w:ascii="Century Gothic" w:hAnsi="Century Gothic"/>
        </w:rPr>
        <w:t>within five working days of receiving this letter, stating the grounds for your appeal.</w:t>
      </w:r>
    </w:p>
    <w:p w14:paraId="287D9A97" w14:textId="77777777" w:rsidR="00AF23C9" w:rsidRPr="00E106BA" w:rsidRDefault="00AF23C9">
      <w:pPr>
        <w:pStyle w:val="BodyText"/>
        <w:rPr>
          <w:rFonts w:ascii="Century Gothic" w:hAnsi="Century Gothic"/>
        </w:rPr>
      </w:pPr>
    </w:p>
    <w:p w14:paraId="75A04A00" w14:textId="77777777" w:rsidR="00AF23C9" w:rsidRPr="00E106BA" w:rsidRDefault="00AF23C9">
      <w:pPr>
        <w:pStyle w:val="BodyText"/>
        <w:rPr>
          <w:rFonts w:ascii="Century Gothic" w:hAnsi="Century Gothic"/>
        </w:rPr>
      </w:pPr>
    </w:p>
    <w:p w14:paraId="6EEE3D10" w14:textId="5218244E" w:rsidR="00AF23C9" w:rsidRPr="00E106BA" w:rsidRDefault="00F01EAB" w:rsidP="00E106BA">
      <w:pPr>
        <w:pStyle w:val="BodyText"/>
        <w:rPr>
          <w:rFonts w:ascii="Century Gothic" w:hAnsi="Century Gothic"/>
        </w:rPr>
      </w:pPr>
      <w:r w:rsidRPr="00E106BA">
        <w:rPr>
          <w:rFonts w:ascii="Century Gothic" w:hAnsi="Century Gothic"/>
        </w:rPr>
        <w:t>Yours sincerely</w:t>
      </w:r>
    </w:p>
    <w:p w14:paraId="44A99010" w14:textId="6F72E972" w:rsidR="00AF23C9" w:rsidRPr="00E106BA" w:rsidRDefault="00F01EAB" w:rsidP="00E106BA">
      <w:pPr>
        <w:pStyle w:val="BodyText"/>
        <w:spacing w:before="230"/>
        <w:ind w:right="7199"/>
        <w:rPr>
          <w:rFonts w:ascii="Century Gothic" w:hAnsi="Century Gothic"/>
        </w:rPr>
      </w:pPr>
      <w:r w:rsidRPr="00E106BA">
        <w:rPr>
          <w:rFonts w:ascii="Century Gothic" w:hAnsi="Century Gothic"/>
          <w:color w:val="FF0000"/>
        </w:rPr>
        <w:t xml:space="preserve">[name] </w:t>
      </w:r>
    </w:p>
    <w:sectPr w:rsidR="00AF23C9" w:rsidRPr="00E106BA" w:rsidSect="002821C1">
      <w:type w:val="continuous"/>
      <w:pgSz w:w="11900" w:h="16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3C9"/>
    <w:rsid w:val="002821C1"/>
    <w:rsid w:val="007A7F45"/>
    <w:rsid w:val="00AF23C9"/>
    <w:rsid w:val="00E106BA"/>
    <w:rsid w:val="00F0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6F368"/>
  <w15:docId w15:val="{EF6ABC47-443E-4409-AD96-80BDF1E49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E106BA"/>
    <w:rPr>
      <w:rFonts w:ascii="Arial" w:eastAsia="Arial" w:hAnsi="Arial" w:cs="Arial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confirming outcome of grievance hearing</vt:lpstr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confirming outcome of grievance hearing</dc:title>
  <dc:creator>Emma</dc:creator>
  <cp:lastModifiedBy>1811</cp:lastModifiedBy>
  <cp:revision>3</cp:revision>
  <dcterms:created xsi:type="dcterms:W3CDTF">2022-06-20T05:48:00Z</dcterms:created>
  <dcterms:modified xsi:type="dcterms:W3CDTF">2022-06-20T06:30:00Z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2006-03-16T00:00:00Z</vt:filetime>
  </property>
  <property fmtid="{D5CDD505-2E9C-101B-9397-08002B2CF9AE}" pid="3" name="Creator">
    <vt:lpwstr>Acrobat PDFMaker 6.0 for Word</vt:lpwstr>
  </property>
  <property fmtid="{D5CDD505-2E9C-101B-9397-08002B2CF9AE}" pid="4" name="LastSaved">
    <vt:filetime>2018-11-11T00:00:00Z</vt:filetime>
  </property>
</Properties>
</file>