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BC17" w14:textId="77777777" w:rsidR="00293B2E" w:rsidRPr="005F68FF" w:rsidRDefault="00293B2E" w:rsidP="005F68FF">
      <w:pPr>
        <w:spacing w:line="0" w:lineRule="atLeast"/>
        <w:ind w:left="3480"/>
        <w:jc w:val="right"/>
        <w:rPr>
          <w:rFonts w:ascii="Century Gothic" w:eastAsia="Arial Narrow" w:hAnsi="Century Gothic"/>
          <w:sz w:val="24"/>
        </w:rPr>
      </w:pPr>
      <w:r w:rsidRPr="005F68FF">
        <w:rPr>
          <w:rFonts w:ascii="Century Gothic" w:eastAsia="Arial Narrow" w:hAnsi="Century Gothic"/>
          <w:sz w:val="24"/>
        </w:rPr>
        <w:t>______________________</w:t>
      </w:r>
    </w:p>
    <w:p w14:paraId="26C797BF" w14:textId="77777777" w:rsidR="00293B2E" w:rsidRPr="005F68FF" w:rsidRDefault="00293B2E" w:rsidP="005F68FF">
      <w:pPr>
        <w:spacing w:line="1" w:lineRule="exact"/>
        <w:jc w:val="right"/>
        <w:rPr>
          <w:rFonts w:ascii="Century Gothic" w:eastAsia="Times New Roman" w:hAnsi="Century Gothic"/>
          <w:sz w:val="24"/>
        </w:rPr>
      </w:pPr>
    </w:p>
    <w:p w14:paraId="5215489C" w14:textId="77777777" w:rsidR="00293B2E" w:rsidRPr="005F68FF" w:rsidRDefault="00293B2E" w:rsidP="005F68FF">
      <w:pPr>
        <w:spacing w:line="0" w:lineRule="atLeast"/>
        <w:jc w:val="right"/>
        <w:rPr>
          <w:rFonts w:ascii="Century Gothic" w:eastAsia="Arial Narrow" w:hAnsi="Century Gothic"/>
          <w:sz w:val="24"/>
        </w:rPr>
      </w:pPr>
      <w:r w:rsidRPr="005F68FF">
        <w:rPr>
          <w:rFonts w:ascii="Century Gothic" w:eastAsia="Arial Narrow" w:hAnsi="Century Gothic"/>
          <w:sz w:val="24"/>
        </w:rPr>
        <w:t>DATE</w:t>
      </w:r>
    </w:p>
    <w:p w14:paraId="158F7ACA" w14:textId="77777777" w:rsidR="00293B2E" w:rsidRPr="005F68FF" w:rsidRDefault="00293B2E">
      <w:pPr>
        <w:spacing w:line="1" w:lineRule="exact"/>
        <w:rPr>
          <w:rFonts w:ascii="Century Gothic" w:eastAsia="Times New Roman" w:hAnsi="Century Gothic"/>
          <w:sz w:val="24"/>
        </w:rPr>
      </w:pPr>
    </w:p>
    <w:p w14:paraId="3C66635C" w14:textId="77777777" w:rsidR="00293B2E" w:rsidRPr="005F68FF" w:rsidRDefault="00293B2E">
      <w:pPr>
        <w:spacing w:line="274" w:lineRule="exact"/>
        <w:rPr>
          <w:rFonts w:ascii="Century Gothic" w:eastAsia="Times New Roman" w:hAnsi="Century Gothic"/>
          <w:sz w:val="24"/>
        </w:rPr>
      </w:pPr>
    </w:p>
    <w:p w14:paraId="3EFEA14E" w14:textId="77777777" w:rsidR="00293B2E" w:rsidRPr="005F68FF" w:rsidRDefault="00293B2E" w:rsidP="005F68FF">
      <w:pPr>
        <w:tabs>
          <w:tab w:val="left" w:pos="5260"/>
        </w:tabs>
        <w:spacing w:line="0" w:lineRule="atLeast"/>
        <w:ind w:left="5260"/>
        <w:jc w:val="center"/>
        <w:rPr>
          <w:rFonts w:ascii="Century Gothic" w:eastAsia="Arial Narrow" w:hAnsi="Century Gothic"/>
          <w:sz w:val="24"/>
        </w:rPr>
      </w:pPr>
      <w:r w:rsidRPr="005F68FF">
        <w:rPr>
          <w:rFonts w:ascii="Century Gothic" w:eastAsia="Arial Narrow" w:hAnsi="Century Gothic"/>
          <w:sz w:val="24"/>
        </w:rPr>
        <w:t>Re:</w:t>
      </w:r>
      <w:r w:rsidRPr="005F68FF">
        <w:rPr>
          <w:rFonts w:ascii="Century Gothic" w:eastAsia="Arial Narrow" w:hAnsi="Century Gothic"/>
          <w:sz w:val="24"/>
        </w:rPr>
        <w:tab/>
        <w:t>Rental Property Located At:</w:t>
      </w:r>
    </w:p>
    <w:p w14:paraId="497F01DB" w14:textId="77777777" w:rsidR="00293B2E" w:rsidRPr="005F68FF" w:rsidRDefault="00293B2E" w:rsidP="005F68FF">
      <w:pPr>
        <w:spacing w:line="1" w:lineRule="exact"/>
        <w:jc w:val="center"/>
        <w:rPr>
          <w:rFonts w:ascii="Century Gothic" w:eastAsia="Times New Roman" w:hAnsi="Century Gothic"/>
          <w:sz w:val="24"/>
        </w:rPr>
      </w:pPr>
    </w:p>
    <w:p w14:paraId="28770434" w14:textId="77777777" w:rsidR="00293B2E" w:rsidRPr="005F68FF" w:rsidRDefault="00293B2E" w:rsidP="005F68FF">
      <w:pPr>
        <w:spacing w:line="0" w:lineRule="atLeast"/>
        <w:ind w:left="5490"/>
        <w:rPr>
          <w:rFonts w:ascii="Century Gothic" w:eastAsia="Arial Narrow" w:hAnsi="Century Gothic"/>
          <w:sz w:val="24"/>
        </w:rPr>
      </w:pPr>
      <w:r w:rsidRPr="005F68FF">
        <w:rPr>
          <w:rFonts w:ascii="Century Gothic" w:eastAsia="Arial Narrow" w:hAnsi="Century Gothic"/>
          <w:sz w:val="24"/>
        </w:rPr>
        <w:t>________________________________</w:t>
      </w:r>
    </w:p>
    <w:p w14:paraId="78E909F7" w14:textId="77777777" w:rsidR="005F68FF" w:rsidRDefault="005F68FF">
      <w:pPr>
        <w:spacing w:line="0" w:lineRule="atLeast"/>
        <w:jc w:val="center"/>
        <w:rPr>
          <w:rFonts w:ascii="Century Gothic" w:eastAsia="Arial Narrow" w:hAnsi="Century Gothic"/>
          <w:b/>
          <w:sz w:val="28"/>
          <w:szCs w:val="22"/>
        </w:rPr>
      </w:pPr>
    </w:p>
    <w:p w14:paraId="1F304916" w14:textId="77777777" w:rsidR="005F68FF" w:rsidRDefault="005F68FF">
      <w:pPr>
        <w:spacing w:line="0" w:lineRule="atLeast"/>
        <w:jc w:val="center"/>
        <w:rPr>
          <w:rFonts w:ascii="Century Gothic" w:eastAsia="Arial Narrow" w:hAnsi="Century Gothic"/>
          <w:b/>
          <w:sz w:val="28"/>
          <w:szCs w:val="22"/>
        </w:rPr>
      </w:pPr>
    </w:p>
    <w:p w14:paraId="1A708A51" w14:textId="77777777" w:rsidR="00293B2E" w:rsidRPr="005F68FF" w:rsidRDefault="00293B2E">
      <w:pPr>
        <w:spacing w:line="0" w:lineRule="atLeast"/>
        <w:jc w:val="center"/>
        <w:rPr>
          <w:rFonts w:ascii="Century Gothic" w:eastAsia="Arial Narrow" w:hAnsi="Century Gothic"/>
          <w:b/>
          <w:sz w:val="28"/>
          <w:szCs w:val="22"/>
        </w:rPr>
      </w:pPr>
      <w:r w:rsidRPr="005F68FF">
        <w:rPr>
          <w:rFonts w:ascii="Century Gothic" w:eastAsia="Arial Narrow" w:hAnsi="Century Gothic"/>
          <w:b/>
          <w:sz w:val="28"/>
          <w:szCs w:val="22"/>
        </w:rPr>
        <w:t>NOTICE TO VACATE</w:t>
      </w:r>
    </w:p>
    <w:p w14:paraId="6A76F72D" w14:textId="77777777" w:rsidR="00293B2E" w:rsidRPr="005F68FF" w:rsidRDefault="00293B2E">
      <w:pPr>
        <w:spacing w:line="200" w:lineRule="exact"/>
        <w:rPr>
          <w:rFonts w:ascii="Century Gothic" w:eastAsia="Times New Roman" w:hAnsi="Century Gothic"/>
          <w:sz w:val="24"/>
        </w:rPr>
      </w:pPr>
    </w:p>
    <w:p w14:paraId="70F56A90" w14:textId="77777777" w:rsidR="00293B2E" w:rsidRPr="005F68FF" w:rsidRDefault="00293B2E">
      <w:pPr>
        <w:spacing w:line="0" w:lineRule="atLeast"/>
        <w:rPr>
          <w:rFonts w:ascii="Century Gothic" w:eastAsia="Arial Narrow" w:hAnsi="Century Gothic"/>
          <w:sz w:val="22"/>
          <w:szCs w:val="18"/>
        </w:rPr>
      </w:pPr>
      <w:r w:rsidRPr="005F68FF">
        <w:rPr>
          <w:rFonts w:ascii="Century Gothic" w:eastAsia="Arial Narrow" w:hAnsi="Century Gothic"/>
          <w:sz w:val="22"/>
          <w:szCs w:val="18"/>
        </w:rPr>
        <w:t>Dear ______________________:</w:t>
      </w:r>
    </w:p>
    <w:p w14:paraId="120601C3" w14:textId="77777777" w:rsidR="00293B2E" w:rsidRPr="005F68FF" w:rsidRDefault="00293B2E">
      <w:pPr>
        <w:spacing w:line="277" w:lineRule="exact"/>
        <w:rPr>
          <w:rFonts w:ascii="Century Gothic" w:eastAsia="Times New Roman" w:hAnsi="Century Gothic"/>
          <w:sz w:val="22"/>
          <w:szCs w:val="18"/>
        </w:rPr>
      </w:pPr>
    </w:p>
    <w:p w14:paraId="0B7E5B9A" w14:textId="77777777" w:rsidR="00293B2E" w:rsidRPr="005F68FF" w:rsidRDefault="00293B2E">
      <w:pPr>
        <w:spacing w:line="239" w:lineRule="auto"/>
        <w:ind w:right="40" w:firstLine="720"/>
        <w:rPr>
          <w:rFonts w:ascii="Century Gothic" w:eastAsia="Arial Narrow" w:hAnsi="Century Gothic"/>
          <w:sz w:val="22"/>
          <w:szCs w:val="18"/>
        </w:rPr>
      </w:pPr>
      <w:r w:rsidRPr="005F68FF">
        <w:rPr>
          <w:rFonts w:ascii="Century Gothic" w:eastAsia="Arial Narrow" w:hAnsi="Century Gothic"/>
          <w:sz w:val="22"/>
          <w:szCs w:val="18"/>
        </w:rPr>
        <w:t xml:space="preserve">This correspondence is to notify you that the owners of the premises in which you reside desire to have and again repossess said premises referenced above. You are given two full months’ notice to quit and vacate. You and all your possessions and </w:t>
      </w:r>
      <w:proofErr w:type="gramStart"/>
      <w:r w:rsidRPr="005F68FF">
        <w:rPr>
          <w:rFonts w:ascii="Century Gothic" w:eastAsia="Arial Narrow" w:hAnsi="Century Gothic"/>
          <w:sz w:val="22"/>
          <w:szCs w:val="18"/>
        </w:rPr>
        <w:t>any and all</w:t>
      </w:r>
      <w:proofErr w:type="gramEnd"/>
      <w:r w:rsidRPr="005F68FF">
        <w:rPr>
          <w:rFonts w:ascii="Century Gothic" w:eastAsia="Arial Narrow" w:hAnsi="Century Gothic"/>
          <w:sz w:val="22"/>
          <w:szCs w:val="18"/>
        </w:rPr>
        <w:t xml:space="preserve"> persons not named on the lease must vacate by midnight of (date)____________. This notice will not be rescinded. You and all your effects are to be removed from the premises by the aforesaid date and time.</w:t>
      </w:r>
    </w:p>
    <w:p w14:paraId="098CDA8C" w14:textId="77777777" w:rsidR="00293B2E" w:rsidRPr="005F68FF" w:rsidRDefault="00293B2E">
      <w:pPr>
        <w:spacing w:line="282" w:lineRule="exact"/>
        <w:rPr>
          <w:rFonts w:ascii="Century Gothic" w:eastAsia="Times New Roman" w:hAnsi="Century Gothic"/>
          <w:sz w:val="22"/>
          <w:szCs w:val="18"/>
        </w:rPr>
      </w:pPr>
    </w:p>
    <w:p w14:paraId="7BA8D7CA" w14:textId="77777777" w:rsidR="00293B2E" w:rsidRPr="005F68FF" w:rsidRDefault="00293B2E">
      <w:pPr>
        <w:spacing w:line="239" w:lineRule="auto"/>
        <w:ind w:right="20" w:firstLine="720"/>
        <w:rPr>
          <w:rFonts w:ascii="Century Gothic" w:eastAsia="Arial Narrow" w:hAnsi="Century Gothic"/>
          <w:sz w:val="22"/>
          <w:szCs w:val="18"/>
        </w:rPr>
      </w:pPr>
      <w:r w:rsidRPr="005F68FF">
        <w:rPr>
          <w:rFonts w:ascii="Century Gothic" w:eastAsia="Arial Narrow" w:hAnsi="Century Gothic"/>
          <w:sz w:val="22"/>
          <w:szCs w:val="18"/>
        </w:rPr>
        <w:t xml:space="preserve">Landlord expressly informs you that Landlord’s acceptance of money after the above date will not be accepted as rent under your lease, but rather, will only be accepted by Landlord as being on a quantum meruit basis, </w:t>
      </w:r>
      <w:r w:rsidR="005F68FF" w:rsidRPr="005F68FF">
        <w:rPr>
          <w:rFonts w:ascii="Century Gothic" w:eastAsia="Arial Narrow" w:hAnsi="Century Gothic"/>
          <w:sz w:val="22"/>
          <w:szCs w:val="18"/>
        </w:rPr>
        <w:t>and</w:t>
      </w:r>
      <w:r w:rsidRPr="005F68FF">
        <w:rPr>
          <w:rFonts w:ascii="Century Gothic" w:eastAsia="Arial Narrow" w:hAnsi="Century Gothic"/>
          <w:sz w:val="22"/>
          <w:szCs w:val="18"/>
        </w:rPr>
        <w:t xml:space="preserve"> therefore acceptance of said money does not constitute a waiver by the Landlord of this notice to Quit and Vacate the premises. Landlord further informs you that any tender of such money by you and subsequent acceptance by Landlord will be conclusive evidence that the money was tendered by you and accepted by the landlord with full understanding that the landlord is not waiving this notice to Quit and Vacate the premises and the Landlord fully intends to proceed pursuant to this notice.</w:t>
      </w:r>
    </w:p>
    <w:p w14:paraId="176B63A9" w14:textId="77777777" w:rsidR="00293B2E" w:rsidRPr="005F68FF" w:rsidRDefault="00293B2E">
      <w:pPr>
        <w:spacing w:line="284" w:lineRule="exact"/>
        <w:rPr>
          <w:rFonts w:ascii="Century Gothic" w:eastAsia="Times New Roman" w:hAnsi="Century Gothic"/>
          <w:sz w:val="22"/>
          <w:szCs w:val="18"/>
        </w:rPr>
      </w:pPr>
    </w:p>
    <w:p w14:paraId="0DDB06DD" w14:textId="77777777" w:rsidR="00293B2E" w:rsidRPr="005F68FF" w:rsidRDefault="00293B2E">
      <w:pPr>
        <w:spacing w:line="239" w:lineRule="auto"/>
        <w:ind w:right="580" w:firstLine="720"/>
        <w:rPr>
          <w:rFonts w:ascii="Century Gothic" w:eastAsia="Arial Narrow" w:hAnsi="Century Gothic"/>
          <w:sz w:val="22"/>
          <w:szCs w:val="18"/>
        </w:rPr>
      </w:pPr>
      <w:r w:rsidRPr="005F68FF">
        <w:rPr>
          <w:rFonts w:ascii="Century Gothic" w:eastAsia="Arial Narrow" w:hAnsi="Century Gothic"/>
          <w:sz w:val="22"/>
          <w:szCs w:val="18"/>
        </w:rPr>
        <w:t>General information and assistance regarding evictions are available from the Department of Housing and Community Affairs, Office of Landlord-Tenant Affairs.</w:t>
      </w:r>
    </w:p>
    <w:p w14:paraId="26A3162B" w14:textId="77777777" w:rsidR="00293B2E" w:rsidRPr="005F68FF" w:rsidRDefault="00293B2E">
      <w:pPr>
        <w:spacing w:line="275" w:lineRule="exact"/>
        <w:rPr>
          <w:rFonts w:ascii="Century Gothic" w:eastAsia="Times New Roman" w:hAnsi="Century Gothic"/>
          <w:sz w:val="22"/>
          <w:szCs w:val="18"/>
        </w:rPr>
      </w:pPr>
    </w:p>
    <w:p w14:paraId="599626D8" w14:textId="77777777" w:rsidR="005F68FF" w:rsidRDefault="005F68FF">
      <w:pPr>
        <w:spacing w:line="0" w:lineRule="atLeast"/>
        <w:ind w:left="5040"/>
        <w:rPr>
          <w:rFonts w:ascii="Century Gothic" w:eastAsia="Arial Narrow" w:hAnsi="Century Gothic"/>
          <w:sz w:val="22"/>
          <w:szCs w:val="18"/>
        </w:rPr>
      </w:pPr>
    </w:p>
    <w:p w14:paraId="705D0149" w14:textId="77777777" w:rsidR="00293B2E" w:rsidRDefault="00293B2E">
      <w:pPr>
        <w:spacing w:line="0" w:lineRule="atLeast"/>
        <w:ind w:left="5040"/>
        <w:rPr>
          <w:rFonts w:ascii="Century Gothic" w:eastAsia="Arial Narrow" w:hAnsi="Century Gothic"/>
          <w:sz w:val="22"/>
          <w:szCs w:val="18"/>
        </w:rPr>
      </w:pPr>
      <w:r w:rsidRPr="005F68FF">
        <w:rPr>
          <w:rFonts w:ascii="Century Gothic" w:eastAsia="Arial Narrow" w:hAnsi="Century Gothic"/>
          <w:sz w:val="22"/>
          <w:szCs w:val="18"/>
        </w:rPr>
        <w:t>Sincerely,</w:t>
      </w:r>
    </w:p>
    <w:p w14:paraId="3B073F09" w14:textId="77777777" w:rsidR="005F68FF" w:rsidRPr="005F68FF" w:rsidRDefault="005F68FF">
      <w:pPr>
        <w:spacing w:line="0" w:lineRule="atLeast"/>
        <w:ind w:left="5040"/>
        <w:rPr>
          <w:rFonts w:ascii="Century Gothic" w:eastAsia="Arial Narrow" w:hAnsi="Century Gothic"/>
          <w:sz w:val="22"/>
          <w:szCs w:val="18"/>
        </w:rPr>
      </w:pPr>
    </w:p>
    <w:p w14:paraId="200A1D4E" w14:textId="77777777" w:rsidR="00293B2E" w:rsidRPr="005F68FF" w:rsidRDefault="00293B2E">
      <w:pPr>
        <w:spacing w:line="200" w:lineRule="exact"/>
        <w:rPr>
          <w:rFonts w:ascii="Century Gothic" w:eastAsia="Times New Roman" w:hAnsi="Century Gothic"/>
          <w:sz w:val="22"/>
          <w:szCs w:val="18"/>
        </w:rPr>
      </w:pPr>
    </w:p>
    <w:p w14:paraId="3F12F56E" w14:textId="77777777" w:rsidR="00293B2E" w:rsidRPr="005F68FF" w:rsidRDefault="00293B2E">
      <w:pPr>
        <w:spacing w:line="0" w:lineRule="atLeast"/>
        <w:ind w:left="5040"/>
        <w:rPr>
          <w:rFonts w:ascii="Century Gothic" w:eastAsia="Arial Narrow" w:hAnsi="Century Gothic"/>
          <w:sz w:val="22"/>
          <w:szCs w:val="18"/>
        </w:rPr>
      </w:pPr>
      <w:r w:rsidRPr="005F68FF">
        <w:rPr>
          <w:rFonts w:ascii="Century Gothic" w:eastAsia="Arial Narrow" w:hAnsi="Century Gothic"/>
          <w:sz w:val="22"/>
          <w:szCs w:val="18"/>
        </w:rPr>
        <w:t>______________________________</w:t>
      </w:r>
    </w:p>
    <w:p w14:paraId="555E4A5C" w14:textId="77777777" w:rsidR="00293B2E" w:rsidRPr="005F68FF" w:rsidRDefault="00293B2E">
      <w:pPr>
        <w:spacing w:line="1" w:lineRule="exact"/>
        <w:rPr>
          <w:rFonts w:ascii="Century Gothic" w:eastAsia="Times New Roman" w:hAnsi="Century Gothic"/>
          <w:sz w:val="22"/>
          <w:szCs w:val="18"/>
        </w:rPr>
      </w:pPr>
    </w:p>
    <w:p w14:paraId="1D579D9D" w14:textId="77777777" w:rsidR="00293B2E" w:rsidRDefault="00293B2E">
      <w:pPr>
        <w:spacing w:line="0" w:lineRule="atLeast"/>
        <w:ind w:left="5040"/>
        <w:rPr>
          <w:rFonts w:ascii="Century Gothic" w:eastAsia="Arial Narrow" w:hAnsi="Century Gothic"/>
          <w:sz w:val="22"/>
          <w:szCs w:val="18"/>
        </w:rPr>
      </w:pPr>
      <w:r w:rsidRPr="005F68FF">
        <w:rPr>
          <w:rFonts w:ascii="Century Gothic" w:eastAsia="Arial Narrow" w:hAnsi="Century Gothic"/>
          <w:sz w:val="22"/>
          <w:szCs w:val="18"/>
        </w:rPr>
        <w:t>Owner/Agent</w:t>
      </w:r>
    </w:p>
    <w:p w14:paraId="454662FB" w14:textId="77777777" w:rsidR="005F68FF" w:rsidRPr="005F68FF" w:rsidRDefault="005F68FF">
      <w:pPr>
        <w:spacing w:line="0" w:lineRule="atLeast"/>
        <w:ind w:left="5040"/>
        <w:rPr>
          <w:rFonts w:ascii="Century Gothic" w:eastAsia="Arial Narrow" w:hAnsi="Century Gothic"/>
          <w:sz w:val="22"/>
          <w:szCs w:val="18"/>
        </w:rPr>
      </w:pPr>
    </w:p>
    <w:p w14:paraId="385013F2" w14:textId="77777777" w:rsidR="00293B2E" w:rsidRPr="005F68FF" w:rsidRDefault="00293B2E">
      <w:pPr>
        <w:spacing w:line="1" w:lineRule="exact"/>
        <w:rPr>
          <w:rFonts w:ascii="Century Gothic" w:eastAsia="Times New Roman" w:hAnsi="Century Gothic"/>
          <w:sz w:val="22"/>
          <w:szCs w:val="18"/>
        </w:rPr>
      </w:pPr>
    </w:p>
    <w:p w14:paraId="7319FFCE" w14:textId="77777777" w:rsidR="00293B2E" w:rsidRPr="005F68FF" w:rsidRDefault="00293B2E">
      <w:pPr>
        <w:spacing w:line="0" w:lineRule="atLeast"/>
        <w:ind w:left="5040"/>
        <w:rPr>
          <w:rFonts w:ascii="Century Gothic" w:eastAsia="Arial Narrow" w:hAnsi="Century Gothic"/>
          <w:sz w:val="22"/>
          <w:szCs w:val="18"/>
        </w:rPr>
      </w:pPr>
      <w:r w:rsidRPr="005F68FF">
        <w:rPr>
          <w:rFonts w:ascii="Century Gothic" w:eastAsia="Arial Narrow" w:hAnsi="Century Gothic"/>
          <w:sz w:val="22"/>
          <w:szCs w:val="18"/>
        </w:rPr>
        <w:t>______________________________</w:t>
      </w:r>
    </w:p>
    <w:p w14:paraId="47777A52" w14:textId="77777777" w:rsidR="00293B2E" w:rsidRPr="005F68FF" w:rsidRDefault="00293B2E">
      <w:pPr>
        <w:spacing w:line="1" w:lineRule="exact"/>
        <w:rPr>
          <w:rFonts w:ascii="Century Gothic" w:eastAsia="Times New Roman" w:hAnsi="Century Gothic"/>
          <w:sz w:val="22"/>
          <w:szCs w:val="18"/>
        </w:rPr>
      </w:pPr>
    </w:p>
    <w:p w14:paraId="4D9C78A0" w14:textId="77777777" w:rsidR="00293B2E" w:rsidRPr="005F68FF" w:rsidRDefault="00293B2E">
      <w:pPr>
        <w:spacing w:line="0" w:lineRule="atLeast"/>
        <w:ind w:left="5040"/>
        <w:rPr>
          <w:rFonts w:ascii="Century Gothic" w:eastAsia="Arial Narrow" w:hAnsi="Century Gothic"/>
          <w:sz w:val="22"/>
          <w:szCs w:val="18"/>
        </w:rPr>
      </w:pPr>
      <w:r w:rsidRPr="005F68FF">
        <w:rPr>
          <w:rFonts w:ascii="Century Gothic" w:eastAsia="Arial Narrow" w:hAnsi="Century Gothic"/>
          <w:sz w:val="22"/>
          <w:szCs w:val="18"/>
        </w:rPr>
        <w:t>Address</w:t>
      </w:r>
    </w:p>
    <w:p w14:paraId="06CC6DFE" w14:textId="77777777" w:rsidR="00293B2E" w:rsidRPr="005F68FF" w:rsidRDefault="00293B2E">
      <w:pPr>
        <w:spacing w:line="238" w:lineRule="auto"/>
        <w:ind w:left="5040"/>
        <w:rPr>
          <w:rFonts w:ascii="Century Gothic" w:eastAsia="Arial Narrow" w:hAnsi="Century Gothic"/>
          <w:sz w:val="22"/>
          <w:szCs w:val="18"/>
        </w:rPr>
      </w:pPr>
      <w:r w:rsidRPr="005F68FF">
        <w:rPr>
          <w:rFonts w:ascii="Century Gothic" w:eastAsia="Arial Narrow" w:hAnsi="Century Gothic"/>
          <w:sz w:val="22"/>
          <w:szCs w:val="18"/>
        </w:rPr>
        <w:t>______________________________</w:t>
      </w:r>
    </w:p>
    <w:p w14:paraId="6BA450E8" w14:textId="77777777" w:rsidR="00293B2E" w:rsidRDefault="00293B2E">
      <w:pPr>
        <w:spacing w:line="277" w:lineRule="exact"/>
        <w:rPr>
          <w:rFonts w:ascii="Century Gothic" w:eastAsia="Times New Roman" w:hAnsi="Century Gothic"/>
          <w:sz w:val="22"/>
          <w:szCs w:val="18"/>
        </w:rPr>
      </w:pPr>
    </w:p>
    <w:p w14:paraId="19C0D7DC" w14:textId="77777777" w:rsidR="005F68FF" w:rsidRPr="005F68FF" w:rsidRDefault="005F68FF">
      <w:pPr>
        <w:spacing w:line="277" w:lineRule="exact"/>
        <w:rPr>
          <w:rFonts w:ascii="Century Gothic" w:eastAsia="Times New Roman" w:hAnsi="Century Gothic"/>
          <w:sz w:val="16"/>
          <w:szCs w:val="12"/>
        </w:rPr>
      </w:pPr>
    </w:p>
    <w:p w14:paraId="1625C4E7" w14:textId="77777777" w:rsidR="00293B2E" w:rsidRPr="005F68FF" w:rsidRDefault="00293B2E">
      <w:pPr>
        <w:spacing w:line="0" w:lineRule="atLeast"/>
        <w:ind w:left="5040"/>
        <w:rPr>
          <w:rFonts w:ascii="Century Gothic" w:eastAsia="Arial Narrow" w:hAnsi="Century Gothic"/>
          <w:sz w:val="22"/>
          <w:szCs w:val="18"/>
        </w:rPr>
      </w:pPr>
      <w:r w:rsidRPr="005F68FF">
        <w:rPr>
          <w:rFonts w:ascii="Century Gothic" w:eastAsia="Arial Narrow" w:hAnsi="Century Gothic"/>
          <w:sz w:val="22"/>
          <w:szCs w:val="18"/>
        </w:rPr>
        <w:t>______________________________</w:t>
      </w:r>
    </w:p>
    <w:p w14:paraId="41FF8B50" w14:textId="77777777" w:rsidR="00293B2E" w:rsidRPr="005F68FF" w:rsidRDefault="00293B2E">
      <w:pPr>
        <w:spacing w:line="238" w:lineRule="auto"/>
        <w:ind w:left="5040"/>
        <w:rPr>
          <w:rFonts w:ascii="Century Gothic" w:eastAsia="Arial Narrow" w:hAnsi="Century Gothic"/>
          <w:sz w:val="22"/>
          <w:szCs w:val="18"/>
        </w:rPr>
      </w:pPr>
      <w:r w:rsidRPr="005F68FF">
        <w:rPr>
          <w:rFonts w:ascii="Century Gothic" w:eastAsia="Arial Narrow" w:hAnsi="Century Gothic"/>
          <w:sz w:val="22"/>
          <w:szCs w:val="18"/>
        </w:rPr>
        <w:t>Telephone Number</w:t>
      </w:r>
    </w:p>
    <w:p w14:paraId="03905B27" w14:textId="77777777" w:rsidR="00293B2E" w:rsidRPr="005F68FF" w:rsidRDefault="00293B2E">
      <w:pPr>
        <w:spacing w:line="278" w:lineRule="exact"/>
        <w:rPr>
          <w:rFonts w:ascii="Century Gothic" w:eastAsia="Times New Roman" w:hAnsi="Century Gothic"/>
          <w:sz w:val="24"/>
        </w:rPr>
      </w:pPr>
    </w:p>
    <w:sectPr w:rsidR="00293B2E" w:rsidRPr="005F68FF" w:rsidSect="005F68FF">
      <w:pgSz w:w="12240" w:h="15840"/>
      <w:pgMar w:top="990" w:right="1440" w:bottom="73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8FF"/>
    <w:rsid w:val="00293B2E"/>
    <w:rsid w:val="005F68FF"/>
    <w:rsid w:val="00D5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7E97"/>
  <w15:chartTrackingRefBased/>
  <w15:docId w15:val="{2B3DA705-1A6E-4A64-98B7-1933690E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2022-06-20T07:10:00Z</dcterms:created>
  <dcterms:modified xsi:type="dcterms:W3CDTF">2022-06-20T07:10:00Z</dcterms:modified>
</cp:coreProperties>
</file>