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0963" w14:textId="77777777" w:rsidR="000A3ABD" w:rsidRPr="000151C4" w:rsidRDefault="000A3ABD" w:rsidP="000A3ABD">
      <w:pPr>
        <w:widowControl w:val="0"/>
        <w:autoSpaceDE w:val="0"/>
        <w:autoSpaceDN w:val="0"/>
        <w:adjustRightInd w:val="0"/>
        <w:jc w:val="center"/>
        <w:rPr>
          <w:rFonts w:ascii="Abadi MT Condensed" w:hAnsi="Abadi MT Condensed" w:cs="Arial"/>
          <w:b/>
          <w:sz w:val="36"/>
          <w:szCs w:val="36"/>
        </w:rPr>
      </w:pPr>
      <w:r w:rsidRPr="000151C4">
        <w:rPr>
          <w:rFonts w:ascii="Abadi MT Condensed" w:hAnsi="Abadi MT Condensed" w:cs="Arial"/>
          <w:b/>
          <w:sz w:val="36"/>
          <w:szCs w:val="36"/>
        </w:rPr>
        <w:t>NEW JERSEY SUBLET AGREEMENT</w:t>
      </w:r>
    </w:p>
    <w:p w14:paraId="4C8106B6" w14:textId="77777777" w:rsidR="000A3ABD" w:rsidRPr="000151C4" w:rsidRDefault="000A3ABD" w:rsidP="000A3ABD">
      <w:pPr>
        <w:widowControl w:val="0"/>
        <w:autoSpaceDE w:val="0"/>
        <w:autoSpaceDN w:val="0"/>
        <w:adjustRightInd w:val="0"/>
        <w:jc w:val="center"/>
        <w:rPr>
          <w:rFonts w:ascii="Abadi MT Condensed" w:hAnsi="Abadi MT Condensed" w:cs="Arial"/>
          <w:b/>
          <w:sz w:val="22"/>
          <w:szCs w:val="22"/>
        </w:rPr>
      </w:pPr>
    </w:p>
    <w:p w14:paraId="0CEB559A"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r w:rsidRPr="000151C4">
        <w:rPr>
          <w:rFonts w:ascii="Abadi MT Condensed" w:hAnsi="Abadi MT Condensed" w:cs="Arial"/>
          <w:sz w:val="22"/>
          <w:szCs w:val="22"/>
        </w:rPr>
        <w:t>Definitions:</w:t>
      </w:r>
    </w:p>
    <w:p w14:paraId="3B3FB47C"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r w:rsidRPr="000151C4">
        <w:rPr>
          <w:rFonts w:ascii="Abadi MT Condensed" w:hAnsi="Abadi MT Condensed" w:cs="Arial"/>
          <w:sz w:val="22"/>
          <w:szCs w:val="22"/>
        </w:rPr>
        <w:t>1. Sublessor--original tenant</w:t>
      </w:r>
    </w:p>
    <w:p w14:paraId="15FBD416"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r w:rsidRPr="000151C4">
        <w:rPr>
          <w:rFonts w:ascii="Abadi MT Condensed" w:hAnsi="Abadi MT Condensed" w:cs="Arial"/>
          <w:sz w:val="22"/>
          <w:szCs w:val="22"/>
        </w:rPr>
        <w:t>2. Sublessee--new tenant</w:t>
      </w:r>
    </w:p>
    <w:p w14:paraId="79041E10"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p>
    <w:p w14:paraId="2E02565B"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r w:rsidRPr="000151C4">
        <w:rPr>
          <w:rFonts w:ascii="Abadi MT Condensed" w:hAnsi="Abadi MT Condensed" w:cs="Arial"/>
          <w:sz w:val="22"/>
          <w:szCs w:val="22"/>
        </w:rPr>
        <w:t>It is mutually agreed on the date of ____________________________ between</w:t>
      </w:r>
    </w:p>
    <w:p w14:paraId="2AB7B55B"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r w:rsidRPr="000151C4">
        <w:rPr>
          <w:rFonts w:ascii="Abadi MT Condensed" w:hAnsi="Abadi MT Condensed" w:cs="Arial"/>
          <w:sz w:val="22"/>
          <w:szCs w:val="22"/>
        </w:rPr>
        <w:t xml:space="preserve">_______________________ (sublessor) and _______________________ (sublessee) that all rights and duties described below shall be assumed by the sublessee for the term of the sublet agreement specified below. The sublessor acknowledges that she/he has sought and received permission to sublet their premises. The sublessee acknowledges receipt of the original lease and agrees to be bound by the terms of the original lease consistent with </w:t>
      </w:r>
      <w:bookmarkStart w:id="0" w:name="_GoBack"/>
      <w:bookmarkEnd w:id="0"/>
      <w:r w:rsidRPr="000151C4">
        <w:rPr>
          <w:rFonts w:ascii="Abadi MT Condensed" w:hAnsi="Abadi MT Condensed" w:cs="Arial"/>
          <w:sz w:val="22"/>
          <w:szCs w:val="22"/>
        </w:rPr>
        <w:t>this sublet agreement effective The sublessee understands and agrees that s/he will be liable for any damage beyond normal wear and tear to the subleased premises and for any monies due and owing under the terms of this sublease agreement.</w:t>
      </w:r>
    </w:p>
    <w:p w14:paraId="64B524CB"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p>
    <w:p w14:paraId="14517D8E"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r w:rsidRPr="000151C4">
        <w:rPr>
          <w:rFonts w:ascii="Abadi MT Condensed" w:hAnsi="Abadi MT Condensed" w:cs="Arial"/>
          <w:sz w:val="22"/>
          <w:szCs w:val="22"/>
        </w:rPr>
        <w:t>Description of Original Lease and Premises:</w:t>
      </w:r>
    </w:p>
    <w:p w14:paraId="154A6317" w14:textId="77777777" w:rsidR="000A3ABD" w:rsidRPr="000151C4" w:rsidRDefault="000A3ABD" w:rsidP="000151C4">
      <w:pPr>
        <w:widowControl w:val="0"/>
        <w:autoSpaceDE w:val="0"/>
        <w:autoSpaceDN w:val="0"/>
        <w:adjustRightInd w:val="0"/>
        <w:jc w:val="center"/>
        <w:rPr>
          <w:rFonts w:ascii="Abadi MT Condensed" w:hAnsi="Abadi MT Condensed" w:cs="Arial"/>
          <w:sz w:val="22"/>
          <w:szCs w:val="22"/>
        </w:rPr>
      </w:pPr>
    </w:p>
    <w:p w14:paraId="61C82D2A"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b/>
          <w:sz w:val="22"/>
          <w:szCs w:val="22"/>
        </w:rPr>
        <w:t>Address of Rental Unit</w:t>
      </w:r>
      <w:r w:rsidRPr="000151C4">
        <w:rPr>
          <w:rFonts w:ascii="Abadi MT Condensed" w:hAnsi="Abadi MT Condensed" w:cs="Arial"/>
          <w:sz w:val="22"/>
          <w:szCs w:val="22"/>
        </w:rPr>
        <w:t xml:space="preserve"> </w:t>
      </w:r>
    </w:p>
    <w:p w14:paraId="57798CDB"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6D1D9D46"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_____________________________________________________________</w:t>
      </w:r>
    </w:p>
    <w:p w14:paraId="24277FF7"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No. Street Apt# City/State/Zip</w:t>
      </w:r>
    </w:p>
    <w:p w14:paraId="1A64F230"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2DABCB8B" w14:textId="77777777" w:rsidR="000A3ABD" w:rsidRPr="000151C4" w:rsidRDefault="000A3ABD" w:rsidP="000A3ABD">
      <w:pPr>
        <w:widowControl w:val="0"/>
        <w:autoSpaceDE w:val="0"/>
        <w:autoSpaceDN w:val="0"/>
        <w:adjustRightInd w:val="0"/>
        <w:rPr>
          <w:rFonts w:ascii="Abadi MT Condensed" w:hAnsi="Abadi MT Condensed" w:cs="Arial"/>
          <w:b/>
          <w:sz w:val="22"/>
          <w:szCs w:val="22"/>
        </w:rPr>
      </w:pPr>
      <w:r w:rsidRPr="000151C4">
        <w:rPr>
          <w:rFonts w:ascii="Abadi MT Condensed" w:hAnsi="Abadi MT Condensed" w:cs="Arial"/>
          <w:b/>
          <w:sz w:val="22"/>
          <w:szCs w:val="22"/>
        </w:rPr>
        <w:t>Landlord Identity</w:t>
      </w:r>
    </w:p>
    <w:p w14:paraId="32AC5E80" w14:textId="77777777" w:rsidR="000A3ABD" w:rsidRPr="000151C4" w:rsidRDefault="000A3ABD" w:rsidP="000A3ABD">
      <w:pPr>
        <w:widowControl w:val="0"/>
        <w:autoSpaceDE w:val="0"/>
        <w:autoSpaceDN w:val="0"/>
        <w:adjustRightInd w:val="0"/>
        <w:rPr>
          <w:rFonts w:ascii="Abadi MT Condensed" w:hAnsi="Abadi MT Condensed" w:cs="Arial"/>
          <w:b/>
          <w:sz w:val="22"/>
          <w:szCs w:val="22"/>
        </w:rPr>
      </w:pPr>
    </w:p>
    <w:p w14:paraId="19B22786"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______________________________________________________________</w:t>
      </w:r>
    </w:p>
    <w:p w14:paraId="62A2FD0B"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Name Phone #</w:t>
      </w:r>
    </w:p>
    <w:p w14:paraId="21D28622"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247098DA" w14:textId="77777777" w:rsidR="000A3ABD" w:rsidRPr="000151C4" w:rsidRDefault="000A3ABD" w:rsidP="000A3ABD">
      <w:pPr>
        <w:widowControl w:val="0"/>
        <w:autoSpaceDE w:val="0"/>
        <w:autoSpaceDN w:val="0"/>
        <w:adjustRightInd w:val="0"/>
        <w:rPr>
          <w:rFonts w:ascii="Abadi MT Condensed" w:hAnsi="Abadi MT Condensed" w:cs="Arial"/>
          <w:b/>
          <w:sz w:val="22"/>
          <w:szCs w:val="22"/>
        </w:rPr>
      </w:pPr>
      <w:r w:rsidRPr="000151C4">
        <w:rPr>
          <w:rFonts w:ascii="Abadi MT Condensed" w:hAnsi="Abadi MT Condensed" w:cs="Arial"/>
          <w:b/>
          <w:sz w:val="22"/>
          <w:szCs w:val="22"/>
        </w:rPr>
        <w:t>Term of Original Lease</w:t>
      </w:r>
    </w:p>
    <w:p w14:paraId="0EA49626"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5B20F70F"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________/________/________ to ________/________/________</w:t>
      </w:r>
    </w:p>
    <w:p w14:paraId="1AB2F0B0"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Term of Sublet Agreement</w:t>
      </w:r>
    </w:p>
    <w:p w14:paraId="5DC85B8A"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6A6CA189"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________/________ /________ to ________ /________/________</w:t>
      </w:r>
    </w:p>
    <w:p w14:paraId="647DEDE4"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4E1C3DF6" w14:textId="77777777" w:rsidR="000A3ABD" w:rsidRPr="000151C4" w:rsidRDefault="000A3ABD" w:rsidP="000A3ABD">
      <w:pPr>
        <w:widowControl w:val="0"/>
        <w:autoSpaceDE w:val="0"/>
        <w:autoSpaceDN w:val="0"/>
        <w:adjustRightInd w:val="0"/>
        <w:rPr>
          <w:rFonts w:ascii="Abadi MT Condensed" w:hAnsi="Abadi MT Condensed" w:cs="Arial"/>
          <w:b/>
          <w:sz w:val="22"/>
          <w:szCs w:val="22"/>
        </w:rPr>
      </w:pPr>
      <w:r w:rsidRPr="000151C4">
        <w:rPr>
          <w:rFonts w:ascii="Abadi MT Condensed" w:hAnsi="Abadi MT Condensed" w:cs="Arial"/>
          <w:b/>
          <w:sz w:val="22"/>
          <w:szCs w:val="22"/>
        </w:rPr>
        <w:t>Provisions of sublet agreement</w:t>
      </w:r>
    </w:p>
    <w:p w14:paraId="2C81E30E" w14:textId="77777777" w:rsidR="000A3ABD" w:rsidRPr="000151C4" w:rsidRDefault="000A3ABD" w:rsidP="000A3ABD">
      <w:pPr>
        <w:widowControl w:val="0"/>
        <w:autoSpaceDE w:val="0"/>
        <w:autoSpaceDN w:val="0"/>
        <w:adjustRightInd w:val="0"/>
        <w:rPr>
          <w:rFonts w:ascii="Abadi MT Condensed" w:hAnsi="Abadi MT Condensed" w:cs="Arial"/>
          <w:b/>
          <w:sz w:val="22"/>
          <w:szCs w:val="22"/>
        </w:rPr>
      </w:pPr>
    </w:p>
    <w:p w14:paraId="0DF05E04"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A. Check (1) or (2)</w:t>
      </w:r>
    </w:p>
    <w:p w14:paraId="59536F55"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70E2EC56" w14:textId="77777777" w:rsidR="000A3ABD" w:rsidRPr="000151C4" w:rsidRDefault="000A3ABD" w:rsidP="000A3ABD">
      <w:pPr>
        <w:rPr>
          <w:rFonts w:ascii="Abadi MT Condensed" w:eastAsia="Times New Roman" w:hAnsi="Abadi MT Condensed" w:cs="Times New Roman"/>
        </w:rPr>
      </w:pPr>
      <w:r w:rsidRPr="000151C4">
        <w:rPr>
          <w:rFonts w:ascii="Abadi MT Condensed" w:eastAsia="Times New Roman" w:hAnsi="Abadi MT Condensed" w:cs="Times New Roman"/>
          <w:noProof/>
        </w:rPr>
        <w:drawing>
          <wp:inline distT="0" distB="0" distL="0" distR="0" wp14:anchorId="0B47451E" wp14:editId="48333EF4">
            <wp:extent cx="116840" cy="116840"/>
            <wp:effectExtent l="0" t="0" r="10160" b="10160"/>
            <wp:docPr id="1" name="Picture 1"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 </w:t>
      </w:r>
      <w:r w:rsidRPr="000151C4">
        <w:rPr>
          <w:rFonts w:ascii="Abadi MT Condensed" w:hAnsi="Abadi MT Condensed" w:cs="Arial"/>
          <w:sz w:val="22"/>
          <w:szCs w:val="22"/>
        </w:rPr>
        <w:t>1. The sublessee shall be liable for the full rent of the sublessor in the amount of $_________ per</w:t>
      </w:r>
      <w:r w:rsidRPr="000151C4">
        <w:rPr>
          <w:rFonts w:ascii="Abadi MT Condensed" w:eastAsia="Times New Roman" w:hAnsi="Abadi MT Condensed" w:cs="Times New Roman"/>
        </w:rPr>
        <w:t xml:space="preserve"> </w:t>
      </w:r>
      <w:r w:rsidRPr="000151C4">
        <w:rPr>
          <w:rFonts w:ascii="Abadi MT Condensed" w:hAnsi="Abadi MT Condensed" w:cs="Arial"/>
          <w:sz w:val="22"/>
          <w:szCs w:val="22"/>
        </w:rPr>
        <w:t>month.</w:t>
      </w:r>
    </w:p>
    <w:p w14:paraId="4C91A4FD"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0A736098"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drawing>
          <wp:inline distT="0" distB="0" distL="0" distR="0" wp14:anchorId="25C35441" wp14:editId="5184178E">
            <wp:extent cx="116840" cy="116840"/>
            <wp:effectExtent l="0" t="0" r="10160" b="10160"/>
            <wp:docPr id="3" name="Picture 3"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 </w:t>
      </w:r>
      <w:r w:rsidRPr="000151C4">
        <w:rPr>
          <w:rFonts w:ascii="Abadi MT Condensed" w:hAnsi="Abadi MT Condensed" w:cs="Arial"/>
          <w:sz w:val="22"/>
          <w:szCs w:val="22"/>
        </w:rPr>
        <w:t>2. The sublessee shall be liable for part of the rent of the sublessor in the amount of $__________ per month. The sublessor shall remain liable for the remaining $___________ per month.</w:t>
      </w:r>
    </w:p>
    <w:p w14:paraId="074D632A"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3EE201B9"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B. Check (1) or (2)</w:t>
      </w:r>
    </w:p>
    <w:p w14:paraId="7F68EA46" w14:textId="77777777" w:rsidR="000A3ABD" w:rsidRPr="000151C4" w:rsidRDefault="000A3ABD" w:rsidP="000A3ABD">
      <w:pPr>
        <w:widowControl w:val="0"/>
        <w:autoSpaceDE w:val="0"/>
        <w:autoSpaceDN w:val="0"/>
        <w:adjustRightInd w:val="0"/>
        <w:rPr>
          <w:rFonts w:ascii="Abadi MT Condensed" w:eastAsia="Times New Roman" w:hAnsi="Abadi MT Condensed" w:cs="Times New Roman"/>
        </w:rPr>
      </w:pPr>
    </w:p>
    <w:p w14:paraId="76F077FC"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drawing>
          <wp:inline distT="0" distB="0" distL="0" distR="0" wp14:anchorId="53888989" wp14:editId="38113CA3">
            <wp:extent cx="116840" cy="116840"/>
            <wp:effectExtent l="0" t="0" r="10160" b="10160"/>
            <wp:docPr id="4" name="Picture 4"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 </w:t>
      </w:r>
      <w:r w:rsidRPr="000151C4">
        <w:rPr>
          <w:rFonts w:ascii="Abadi MT Condensed" w:hAnsi="Abadi MT Condensed" w:cs="Arial"/>
          <w:sz w:val="22"/>
          <w:szCs w:val="22"/>
        </w:rPr>
        <w:t>The sublessee shall pay a security deposit in the amount of $______ to be held by</w:t>
      </w:r>
    </w:p>
    <w:p w14:paraId="023808CB" w14:textId="77777777" w:rsidR="00234D83"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_______________. [Note: In New Jersey, the security deposit should not be more than one and one-half month’s rent.]</w:t>
      </w:r>
    </w:p>
    <w:p w14:paraId="3AB60C2B" w14:textId="77777777" w:rsidR="000A3ABD" w:rsidRPr="000151C4" w:rsidRDefault="000A3ABD" w:rsidP="000A3ABD">
      <w:pPr>
        <w:widowControl w:val="0"/>
        <w:autoSpaceDE w:val="0"/>
        <w:autoSpaceDN w:val="0"/>
        <w:adjustRightInd w:val="0"/>
        <w:ind w:left="720"/>
        <w:rPr>
          <w:rFonts w:ascii="Abadi MT Condensed" w:hAnsi="Abadi MT Condensed" w:cs="Arial"/>
          <w:sz w:val="22"/>
          <w:szCs w:val="22"/>
        </w:rPr>
      </w:pPr>
      <w:r w:rsidRPr="000151C4">
        <w:rPr>
          <w:rFonts w:ascii="Abadi MT Condensed" w:hAnsi="Abadi MT Condensed" w:cs="Arial"/>
          <w:sz w:val="22"/>
          <w:szCs w:val="22"/>
        </w:rPr>
        <w:t>a. Date sublessor received sublessee's security deposit: _______/_______/_______</w:t>
      </w:r>
    </w:p>
    <w:p w14:paraId="74FD9ED8" w14:textId="77777777" w:rsidR="000A3ABD" w:rsidRPr="000151C4" w:rsidRDefault="000A3ABD" w:rsidP="000A3ABD">
      <w:pPr>
        <w:widowControl w:val="0"/>
        <w:autoSpaceDE w:val="0"/>
        <w:autoSpaceDN w:val="0"/>
        <w:adjustRightInd w:val="0"/>
        <w:ind w:left="720"/>
        <w:rPr>
          <w:rFonts w:ascii="Abadi MT Condensed" w:hAnsi="Abadi MT Condensed" w:cs="Arial"/>
          <w:sz w:val="22"/>
          <w:szCs w:val="22"/>
        </w:rPr>
      </w:pPr>
      <w:r w:rsidRPr="000151C4">
        <w:rPr>
          <w:rFonts w:ascii="Abadi MT Condensed" w:hAnsi="Abadi MT Condensed" w:cs="Arial"/>
          <w:sz w:val="22"/>
          <w:szCs w:val="22"/>
        </w:rPr>
        <w:t>b. Social Security of sublessee: _______-_______-_______ [for purpose of setting up a</w:t>
      </w:r>
    </w:p>
    <w:p w14:paraId="40C3B16A" w14:textId="77777777" w:rsidR="000A3ABD" w:rsidRPr="000151C4" w:rsidRDefault="000A3ABD" w:rsidP="000A3ABD">
      <w:pPr>
        <w:widowControl w:val="0"/>
        <w:autoSpaceDE w:val="0"/>
        <w:autoSpaceDN w:val="0"/>
        <w:adjustRightInd w:val="0"/>
        <w:ind w:left="720"/>
        <w:rPr>
          <w:rFonts w:ascii="Abadi MT Condensed" w:hAnsi="Abadi MT Condensed" w:cs="Arial"/>
          <w:sz w:val="22"/>
          <w:szCs w:val="22"/>
        </w:rPr>
      </w:pPr>
      <w:r w:rsidRPr="000151C4">
        <w:rPr>
          <w:rFonts w:ascii="Abadi MT Condensed" w:hAnsi="Abadi MT Condensed" w:cs="Arial"/>
          <w:sz w:val="22"/>
          <w:szCs w:val="22"/>
        </w:rPr>
        <w:t>separate bank account as required by state law.]</w:t>
      </w:r>
    </w:p>
    <w:p w14:paraId="2E7A0D8B" w14:textId="77777777" w:rsidR="000A3ABD" w:rsidRPr="000151C4" w:rsidRDefault="000A3ABD" w:rsidP="000A3ABD">
      <w:pPr>
        <w:widowControl w:val="0"/>
        <w:autoSpaceDE w:val="0"/>
        <w:autoSpaceDN w:val="0"/>
        <w:adjustRightInd w:val="0"/>
        <w:ind w:left="720"/>
        <w:rPr>
          <w:rFonts w:ascii="Abadi MT Condensed" w:hAnsi="Abadi MT Condensed" w:cs="Arial"/>
          <w:sz w:val="22"/>
          <w:szCs w:val="22"/>
        </w:rPr>
      </w:pPr>
      <w:r w:rsidRPr="000151C4">
        <w:rPr>
          <w:rFonts w:ascii="Abadi MT Condensed" w:hAnsi="Abadi MT Condensed" w:cs="Arial"/>
          <w:sz w:val="22"/>
          <w:szCs w:val="22"/>
        </w:rPr>
        <w:t>c. Name and address of bank or savings institution where sublessee's money is deposited:</w:t>
      </w:r>
    </w:p>
    <w:p w14:paraId="1B6665C4" w14:textId="77777777" w:rsidR="000A3ABD" w:rsidRPr="000151C4" w:rsidRDefault="000A3ABD" w:rsidP="000A3ABD">
      <w:pPr>
        <w:widowControl w:val="0"/>
        <w:autoSpaceDE w:val="0"/>
        <w:autoSpaceDN w:val="0"/>
        <w:adjustRightInd w:val="0"/>
        <w:ind w:left="720"/>
        <w:rPr>
          <w:rFonts w:ascii="Abadi MT Condensed" w:hAnsi="Abadi MT Condensed" w:cs="Arial"/>
          <w:sz w:val="22"/>
          <w:szCs w:val="22"/>
        </w:rPr>
      </w:pPr>
      <w:r w:rsidRPr="000151C4">
        <w:rPr>
          <w:rFonts w:ascii="Abadi MT Condensed" w:hAnsi="Abadi MT Condensed" w:cs="Arial"/>
          <w:sz w:val="22"/>
          <w:szCs w:val="22"/>
        </w:rPr>
        <w:t>__________________________________________________</w:t>
      </w:r>
    </w:p>
    <w:p w14:paraId="425AC2A1" w14:textId="77777777" w:rsidR="000A3ABD" w:rsidRPr="000151C4" w:rsidRDefault="000A3ABD" w:rsidP="000A3ABD">
      <w:pPr>
        <w:widowControl w:val="0"/>
        <w:autoSpaceDE w:val="0"/>
        <w:autoSpaceDN w:val="0"/>
        <w:adjustRightInd w:val="0"/>
        <w:ind w:left="720"/>
        <w:rPr>
          <w:rFonts w:ascii="Abadi MT Condensed" w:hAnsi="Abadi MT Condensed" w:cs="Arial"/>
          <w:sz w:val="22"/>
          <w:szCs w:val="22"/>
        </w:rPr>
      </w:pPr>
      <w:r w:rsidRPr="000151C4">
        <w:rPr>
          <w:rFonts w:ascii="Abadi MT Condensed" w:hAnsi="Abadi MT Condensed" w:cs="Arial"/>
          <w:sz w:val="22"/>
          <w:szCs w:val="22"/>
        </w:rPr>
        <w:t>__________________________________________________</w:t>
      </w:r>
    </w:p>
    <w:p w14:paraId="2EE97DB2"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lastRenderedPageBreak/>
        <w:drawing>
          <wp:inline distT="0" distB="0" distL="0" distR="0" wp14:anchorId="08501A53" wp14:editId="040EA538">
            <wp:extent cx="116840" cy="116840"/>
            <wp:effectExtent l="0" t="0" r="10160" b="10160"/>
            <wp:docPr id="5" name="Picture 5"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 </w:t>
      </w:r>
      <w:r w:rsidRPr="000151C4">
        <w:rPr>
          <w:rFonts w:ascii="Abadi MT Condensed" w:hAnsi="Abadi MT Condensed" w:cs="Arial"/>
          <w:sz w:val="22"/>
          <w:szCs w:val="22"/>
        </w:rPr>
        <w:t>2. The sublessee shall pay no security deposit.</w:t>
      </w:r>
    </w:p>
    <w:p w14:paraId="4E87DC05"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4D109B29"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C. Rent of the sublessee shall be payable to ____________________________ at the address of</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____________________________________________________________.</w:t>
      </w:r>
    </w:p>
    <w:p w14:paraId="111D4A97"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2BC33C67"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D. Rent of the sublessee shall be paid on or before the ______ day of each month.</w:t>
      </w:r>
    </w:p>
    <w:p w14:paraId="7BF10212"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67E977C1"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E. The sublessee shall be responsible for her/his share (which is ________) of the following utilities (check</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utilities not included in the rent):</w:t>
      </w:r>
    </w:p>
    <w:p w14:paraId="02A413D7"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6B99C1B8" w14:textId="77777777" w:rsidR="000A3ABD" w:rsidRPr="000151C4" w:rsidRDefault="00234D83"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drawing>
          <wp:inline distT="0" distB="0" distL="0" distR="0" wp14:anchorId="40E4F843" wp14:editId="2B14EE8B">
            <wp:extent cx="116840" cy="116840"/>
            <wp:effectExtent l="0" t="0" r="10160" b="10160"/>
            <wp:docPr id="6" name="Picture 6"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w:t>
      </w:r>
      <w:r w:rsidR="000A3ABD" w:rsidRPr="000151C4">
        <w:rPr>
          <w:rFonts w:ascii="Abadi MT Condensed" w:hAnsi="Abadi MT Condensed" w:cs="Arial"/>
          <w:sz w:val="22"/>
          <w:szCs w:val="22"/>
        </w:rPr>
        <w:t>gas (cooking/heat)</w:t>
      </w:r>
    </w:p>
    <w:p w14:paraId="04A9ACE8" w14:textId="77777777" w:rsidR="000A3ABD" w:rsidRPr="000151C4" w:rsidRDefault="00234D83"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drawing>
          <wp:inline distT="0" distB="0" distL="0" distR="0" wp14:anchorId="5D1019EB" wp14:editId="4DBF3AE4">
            <wp:extent cx="116840" cy="116840"/>
            <wp:effectExtent l="0" t="0" r="10160" b="10160"/>
            <wp:docPr id="7" name="Picture 7"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w:t>
      </w:r>
      <w:r w:rsidR="000A3ABD" w:rsidRPr="000151C4">
        <w:rPr>
          <w:rFonts w:ascii="Abadi MT Condensed" w:hAnsi="Abadi MT Condensed" w:cs="Arial"/>
          <w:sz w:val="22"/>
          <w:szCs w:val="22"/>
        </w:rPr>
        <w:t>telephone service</w:t>
      </w:r>
    </w:p>
    <w:p w14:paraId="7C5AEA76" w14:textId="77777777" w:rsidR="000A3ABD" w:rsidRPr="000151C4" w:rsidRDefault="00234D83"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drawing>
          <wp:inline distT="0" distB="0" distL="0" distR="0" wp14:anchorId="3C431398" wp14:editId="74539518">
            <wp:extent cx="116840" cy="116840"/>
            <wp:effectExtent l="0" t="0" r="10160" b="10160"/>
            <wp:docPr id="8" name="Picture 8"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w:t>
      </w:r>
      <w:r w:rsidR="000A3ABD" w:rsidRPr="000151C4">
        <w:rPr>
          <w:rFonts w:ascii="Abadi MT Condensed" w:hAnsi="Abadi MT Condensed" w:cs="Arial"/>
          <w:sz w:val="22"/>
          <w:szCs w:val="22"/>
        </w:rPr>
        <w:t>heating oil</w:t>
      </w:r>
    </w:p>
    <w:p w14:paraId="46E1BB2F" w14:textId="77777777" w:rsidR="000A3ABD" w:rsidRPr="000151C4" w:rsidRDefault="00234D83"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drawing>
          <wp:inline distT="0" distB="0" distL="0" distR="0" wp14:anchorId="458BA29E" wp14:editId="18EA6CA1">
            <wp:extent cx="116840" cy="116840"/>
            <wp:effectExtent l="0" t="0" r="10160" b="10160"/>
            <wp:docPr id="9" name="Picture 9"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w:t>
      </w:r>
      <w:r w:rsidR="000A3ABD" w:rsidRPr="000151C4">
        <w:rPr>
          <w:rFonts w:ascii="Abadi MT Condensed" w:hAnsi="Abadi MT Condensed" w:cs="Arial"/>
          <w:sz w:val="22"/>
          <w:szCs w:val="22"/>
        </w:rPr>
        <w:t>water/sewage</w:t>
      </w:r>
    </w:p>
    <w:p w14:paraId="5CD6DFE6" w14:textId="77777777" w:rsidR="000A3ABD" w:rsidRPr="000151C4" w:rsidRDefault="00234D83"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drawing>
          <wp:inline distT="0" distB="0" distL="0" distR="0" wp14:anchorId="74561F2C" wp14:editId="26F6CE27">
            <wp:extent cx="116840" cy="116840"/>
            <wp:effectExtent l="0" t="0" r="10160" b="10160"/>
            <wp:docPr id="10" name="Picture 10"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w:t>
      </w:r>
      <w:r w:rsidR="000A3ABD" w:rsidRPr="000151C4">
        <w:rPr>
          <w:rFonts w:ascii="Abadi MT Condensed" w:hAnsi="Abadi MT Condensed" w:cs="Arial"/>
          <w:sz w:val="22"/>
          <w:szCs w:val="22"/>
        </w:rPr>
        <w:t>electricity</w:t>
      </w:r>
    </w:p>
    <w:p w14:paraId="3A5874FD" w14:textId="77777777" w:rsidR="000A3ABD" w:rsidRPr="000151C4" w:rsidRDefault="00234D83" w:rsidP="000A3ABD">
      <w:pPr>
        <w:widowControl w:val="0"/>
        <w:autoSpaceDE w:val="0"/>
        <w:autoSpaceDN w:val="0"/>
        <w:adjustRightInd w:val="0"/>
        <w:rPr>
          <w:rFonts w:ascii="Abadi MT Condensed" w:hAnsi="Abadi MT Condensed" w:cs="Arial"/>
          <w:sz w:val="22"/>
          <w:szCs w:val="22"/>
        </w:rPr>
      </w:pPr>
      <w:r w:rsidRPr="000151C4">
        <w:rPr>
          <w:rFonts w:ascii="Abadi MT Condensed" w:eastAsia="Times New Roman" w:hAnsi="Abadi MT Condensed" w:cs="Times New Roman"/>
          <w:noProof/>
        </w:rPr>
        <w:drawing>
          <wp:inline distT="0" distB="0" distL="0" distR="0" wp14:anchorId="654F68AF" wp14:editId="326FFC75">
            <wp:extent cx="116840" cy="116840"/>
            <wp:effectExtent l="0" t="0" r="10160" b="10160"/>
            <wp:docPr id="11" name="Picture 11" descr="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0151C4">
        <w:rPr>
          <w:rFonts w:ascii="Abadi MT Condensed" w:eastAsia="Times New Roman" w:hAnsi="Abadi MT Condensed" w:cs="Times New Roman"/>
        </w:rPr>
        <w:t xml:space="preserve"> </w:t>
      </w:r>
      <w:r w:rsidR="000A3ABD" w:rsidRPr="000151C4">
        <w:rPr>
          <w:rFonts w:ascii="Abadi MT Condensed" w:hAnsi="Abadi MT Condensed" w:cs="Arial"/>
          <w:sz w:val="22"/>
          <w:szCs w:val="22"/>
        </w:rPr>
        <w:t>other _________________</w:t>
      </w:r>
    </w:p>
    <w:p w14:paraId="6E8CE01B"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p>
    <w:p w14:paraId="2D7E4F9D" w14:textId="6A11AB53"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F. The sublessor shall return the sublessee's security deposit within 30 days after the sublessee moves out.</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If any deductions are made from the deposit (for damages beyond ordinary wear and tear or for money due</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and owing under the terms of the sublease agreement), these must be completely itemized and given to the</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 xml:space="preserve">sublessee within the same </w:t>
      </w:r>
      <w:r w:rsidR="00C13C6B" w:rsidRPr="000151C4">
        <w:rPr>
          <w:rFonts w:ascii="Abadi MT Condensed" w:hAnsi="Abadi MT Condensed" w:cs="Arial"/>
          <w:sz w:val="22"/>
          <w:szCs w:val="22"/>
        </w:rPr>
        <w:t>30-day</w:t>
      </w:r>
      <w:r w:rsidRPr="000151C4">
        <w:rPr>
          <w:rFonts w:ascii="Abadi MT Condensed" w:hAnsi="Abadi MT Condensed" w:cs="Arial"/>
          <w:sz w:val="22"/>
          <w:szCs w:val="22"/>
        </w:rPr>
        <w:t xml:space="preserve"> period after move-out.</w:t>
      </w:r>
    </w:p>
    <w:p w14:paraId="61C111C6"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46D3CDAB" w14:textId="77777777" w:rsidR="000A3ABD" w:rsidRPr="000151C4" w:rsidRDefault="00234D83" w:rsidP="000A3ABD">
      <w:pPr>
        <w:widowControl w:val="0"/>
        <w:autoSpaceDE w:val="0"/>
        <w:autoSpaceDN w:val="0"/>
        <w:adjustRightInd w:val="0"/>
        <w:rPr>
          <w:rFonts w:ascii="Abadi MT Condensed" w:hAnsi="Abadi MT Condensed" w:cs="Arial"/>
          <w:b/>
          <w:sz w:val="22"/>
          <w:szCs w:val="22"/>
        </w:rPr>
      </w:pPr>
      <w:r w:rsidRPr="000151C4">
        <w:rPr>
          <w:rFonts w:ascii="Abadi MT Condensed" w:hAnsi="Abadi MT Condensed" w:cs="Arial"/>
          <w:b/>
          <w:sz w:val="22"/>
          <w:szCs w:val="22"/>
        </w:rPr>
        <w:t>Signatures</w:t>
      </w:r>
    </w:p>
    <w:p w14:paraId="4685F2CF"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1BC0D94D"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Sublessee _____________________________ Date_______________________</w:t>
      </w:r>
    </w:p>
    <w:p w14:paraId="505D1A3E"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1EC48A00"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Sublessor _____________________________ Date_______________________</w:t>
      </w:r>
    </w:p>
    <w:p w14:paraId="74EEF4CB"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0E3204F0"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Landlord ______________________________ Date_______________________</w:t>
      </w:r>
    </w:p>
    <w:p w14:paraId="2FF421F6"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43C7ABBD"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The information contained herein is not to be construed as an endorsement by our service of any terms,</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conditions, or agreements (oral or written) made between sublessee and sublessor.</w:t>
      </w:r>
    </w:p>
    <w:p w14:paraId="5E14558A"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The Off-Campus Housing Service encourages open and honest communication among tenants and between</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tenants and landlords. Any major problems, deficiencies, or questions should be backed up by written</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communication in order to verify that notic</w:t>
      </w:r>
      <w:r w:rsidR="00234D83" w:rsidRPr="000151C4">
        <w:rPr>
          <w:rFonts w:ascii="Abadi MT Condensed" w:hAnsi="Abadi MT Condensed" w:cs="Arial"/>
          <w:sz w:val="22"/>
          <w:szCs w:val="22"/>
        </w:rPr>
        <w:t xml:space="preserve">e has been given and to clarify </w:t>
      </w:r>
      <w:r w:rsidRPr="000151C4">
        <w:rPr>
          <w:rFonts w:ascii="Abadi MT Condensed" w:hAnsi="Abadi MT Condensed" w:cs="Arial"/>
          <w:sz w:val="22"/>
          <w:szCs w:val="22"/>
        </w:rPr>
        <w:t>the particular issue for everyone's</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benefit.</w:t>
      </w:r>
    </w:p>
    <w:p w14:paraId="4D226DD7"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3CDCC1B9"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Please note the following important things to do:</w:t>
      </w:r>
    </w:p>
    <w:p w14:paraId="7C00B044"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41772DA5"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1. Make sure that your landlord allows subletting and that you get permission to sublet in writing</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regardless of what was previously communicated to you orally!</w:t>
      </w:r>
    </w:p>
    <w:p w14:paraId="141EE00C"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7F85DC4F"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2. Inspect your space before you leave and when you return. Any damages must be noted in writing</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and charges should be taken from the sublessee's security deposit. It is to your benefit to ask for a</w:t>
      </w:r>
      <w:r w:rsidR="00234D83" w:rsidRPr="000151C4">
        <w:rPr>
          <w:rFonts w:ascii="Abadi MT Condensed" w:hAnsi="Abadi MT Condensed" w:cs="Arial"/>
          <w:sz w:val="22"/>
          <w:szCs w:val="22"/>
        </w:rPr>
        <w:t xml:space="preserve"> </w:t>
      </w:r>
      <w:r w:rsidRPr="000151C4">
        <w:rPr>
          <w:rFonts w:ascii="Abadi MT Condensed" w:hAnsi="Abadi MT Condensed" w:cs="Arial"/>
          <w:sz w:val="22"/>
          <w:szCs w:val="22"/>
        </w:rPr>
        <w:t>security deposit from the sublessee. Then, if damages occur, they do not come out of your pocket.</w:t>
      </w:r>
    </w:p>
    <w:p w14:paraId="4D61CC7E" w14:textId="77777777" w:rsidR="00234D83" w:rsidRPr="000151C4" w:rsidRDefault="00234D83" w:rsidP="000A3ABD">
      <w:pPr>
        <w:widowControl w:val="0"/>
        <w:autoSpaceDE w:val="0"/>
        <w:autoSpaceDN w:val="0"/>
        <w:adjustRightInd w:val="0"/>
        <w:rPr>
          <w:rFonts w:ascii="Abadi MT Condensed" w:hAnsi="Abadi MT Condensed" w:cs="Arial"/>
          <w:sz w:val="22"/>
          <w:szCs w:val="22"/>
        </w:rPr>
      </w:pPr>
    </w:p>
    <w:p w14:paraId="3BEED91D" w14:textId="77777777" w:rsidR="000A3ABD" w:rsidRPr="000151C4" w:rsidRDefault="000A3ABD" w:rsidP="000A3ABD">
      <w:pPr>
        <w:widowControl w:val="0"/>
        <w:autoSpaceDE w:val="0"/>
        <w:autoSpaceDN w:val="0"/>
        <w:adjustRightInd w:val="0"/>
        <w:rPr>
          <w:rFonts w:ascii="Abadi MT Condensed" w:hAnsi="Abadi MT Condensed" w:cs="Arial"/>
          <w:sz w:val="22"/>
          <w:szCs w:val="22"/>
        </w:rPr>
      </w:pPr>
      <w:r w:rsidRPr="000151C4">
        <w:rPr>
          <w:rFonts w:ascii="Abadi MT Condensed" w:hAnsi="Abadi MT Condensed" w:cs="Arial"/>
          <w:sz w:val="22"/>
          <w:szCs w:val="22"/>
        </w:rPr>
        <w:t>3. Sit down and explain to everyone what is expected from them--including those staying. Try to</w:t>
      </w:r>
    </w:p>
    <w:p w14:paraId="550BF11F" w14:textId="77777777" w:rsidR="00ED7EFF" w:rsidRPr="000151C4" w:rsidRDefault="000A3ABD" w:rsidP="000A3ABD">
      <w:pPr>
        <w:rPr>
          <w:rFonts w:ascii="Abadi MT Condensed" w:hAnsi="Abadi MT Condensed" w:cs="Arial"/>
          <w:sz w:val="22"/>
          <w:szCs w:val="22"/>
        </w:rPr>
      </w:pPr>
      <w:r w:rsidRPr="000151C4">
        <w:rPr>
          <w:rFonts w:ascii="Abadi MT Condensed" w:hAnsi="Abadi MT Condensed" w:cs="Arial"/>
          <w:sz w:val="22"/>
          <w:szCs w:val="22"/>
        </w:rPr>
        <w:t>avoid personal, legal, and financial squabbles by communicating effectively with all concerned.</w:t>
      </w:r>
    </w:p>
    <w:sectPr w:rsidR="00ED7EFF" w:rsidRPr="000151C4" w:rsidSect="000151C4">
      <w:foot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A553A" w14:textId="77777777" w:rsidR="00A36C03" w:rsidRDefault="00A36C03" w:rsidP="00C13C6B">
      <w:r>
        <w:separator/>
      </w:r>
    </w:p>
  </w:endnote>
  <w:endnote w:type="continuationSeparator" w:id="0">
    <w:p w14:paraId="296FC7CE" w14:textId="77777777" w:rsidR="00A36C03" w:rsidRDefault="00A36C03" w:rsidP="00C1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67E1" w14:textId="77777777" w:rsidR="00C13C6B" w:rsidRPr="00D63933" w:rsidRDefault="00C13C6B" w:rsidP="00C13C6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351236171"/>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151C4">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151C4">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3440113" w14:textId="77777777" w:rsidR="00C13C6B" w:rsidRPr="00D63933" w:rsidRDefault="00C13C6B" w:rsidP="00C13C6B">
    <w:pPr>
      <w:pStyle w:val="Footer"/>
      <w:tabs>
        <w:tab w:val="clear" w:pos="4680"/>
        <w:tab w:val="clear" w:pos="9360"/>
        <w:tab w:val="left" w:pos="6180"/>
      </w:tabs>
      <w:ind w:right="360"/>
      <w:rPr>
        <w:rFonts w:ascii="Arial" w:hAnsi="Arial" w:cs="Arial"/>
        <w:sz w:val="20"/>
        <w:szCs w:val="20"/>
      </w:rPr>
    </w:pPr>
    <w:r w:rsidRPr="00C13C6B">
      <w:rPr>
        <w:rStyle w:val="Hyperlink"/>
        <w:rFonts w:ascii="Arial" w:hAnsi="Arial" w:cs="Arial"/>
        <w:noProof/>
        <w:color w:val="000000" w:themeColor="text1"/>
        <w:sz w:val="20"/>
        <w:szCs w:val="20"/>
        <w:u w:val="none"/>
      </w:rPr>
      <w:drawing>
        <wp:inline distT="0" distB="0" distL="0" distR="0" wp14:anchorId="02EA03AF" wp14:editId="669BF284">
          <wp:extent cx="254000" cy="254000"/>
          <wp:effectExtent l="0" t="0" r="0" b="0"/>
          <wp:docPr id="26" name="Picture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950072A" w14:textId="77777777" w:rsidR="00C13C6B" w:rsidRDefault="00C13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4E2F" w14:textId="77777777" w:rsidR="00A36C03" w:rsidRDefault="00A36C03" w:rsidP="00C13C6B">
      <w:r>
        <w:separator/>
      </w:r>
    </w:p>
  </w:footnote>
  <w:footnote w:type="continuationSeparator" w:id="0">
    <w:p w14:paraId="6C25BBD9" w14:textId="77777777" w:rsidR="00A36C03" w:rsidRDefault="00A36C03" w:rsidP="00C13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BD"/>
    <w:rsid w:val="000151C4"/>
    <w:rsid w:val="000A3ABD"/>
    <w:rsid w:val="00234D83"/>
    <w:rsid w:val="002C0A42"/>
    <w:rsid w:val="003D086E"/>
    <w:rsid w:val="004E437B"/>
    <w:rsid w:val="005C0B7A"/>
    <w:rsid w:val="006712A6"/>
    <w:rsid w:val="007B2BFE"/>
    <w:rsid w:val="00A36C03"/>
    <w:rsid w:val="00B22E11"/>
    <w:rsid w:val="00B9235E"/>
    <w:rsid w:val="00C13C6B"/>
    <w:rsid w:val="00E21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3D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C6B"/>
    <w:pPr>
      <w:tabs>
        <w:tab w:val="center" w:pos="4680"/>
        <w:tab w:val="right" w:pos="9360"/>
      </w:tabs>
    </w:pPr>
  </w:style>
  <w:style w:type="character" w:customStyle="1" w:styleId="HeaderChar">
    <w:name w:val="Header Char"/>
    <w:basedOn w:val="DefaultParagraphFont"/>
    <w:link w:val="Header"/>
    <w:uiPriority w:val="99"/>
    <w:rsid w:val="00C13C6B"/>
  </w:style>
  <w:style w:type="paragraph" w:styleId="Footer">
    <w:name w:val="footer"/>
    <w:basedOn w:val="Normal"/>
    <w:link w:val="FooterChar"/>
    <w:uiPriority w:val="99"/>
    <w:unhideWhenUsed/>
    <w:rsid w:val="00C13C6B"/>
    <w:pPr>
      <w:tabs>
        <w:tab w:val="center" w:pos="4680"/>
        <w:tab w:val="right" w:pos="9360"/>
      </w:tabs>
    </w:pPr>
  </w:style>
  <w:style w:type="character" w:customStyle="1" w:styleId="FooterChar">
    <w:name w:val="Footer Char"/>
    <w:basedOn w:val="DefaultParagraphFont"/>
    <w:link w:val="Footer"/>
    <w:uiPriority w:val="99"/>
    <w:rsid w:val="00C13C6B"/>
  </w:style>
  <w:style w:type="character" w:styleId="Hyperlink">
    <w:name w:val="Hyperlink"/>
    <w:basedOn w:val="DefaultParagraphFont"/>
    <w:uiPriority w:val="99"/>
    <w:unhideWhenUsed/>
    <w:rsid w:val="00C13C6B"/>
    <w:rPr>
      <w:color w:val="0563C1" w:themeColor="hyperlink"/>
      <w:u w:val="single"/>
    </w:rPr>
  </w:style>
  <w:style w:type="character" w:styleId="PageNumber">
    <w:name w:val="page number"/>
    <w:basedOn w:val="DefaultParagraphFont"/>
    <w:uiPriority w:val="99"/>
    <w:semiHidden/>
    <w:unhideWhenUsed/>
    <w:rsid w:val="00C1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38135">
      <w:bodyDiv w:val="1"/>
      <w:marLeft w:val="0"/>
      <w:marRight w:val="0"/>
      <w:marTop w:val="0"/>
      <w:marBottom w:val="0"/>
      <w:divBdr>
        <w:top w:val="none" w:sz="0" w:space="0" w:color="auto"/>
        <w:left w:val="none" w:sz="0" w:space="0" w:color="auto"/>
        <w:bottom w:val="none" w:sz="0" w:space="0" w:color="auto"/>
        <w:right w:val="none" w:sz="0" w:space="0" w:color="auto"/>
      </w:divBdr>
    </w:div>
    <w:div w:id="201028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3</cp:revision>
  <dcterms:created xsi:type="dcterms:W3CDTF">2015-11-12T19:33:00Z</dcterms:created>
  <dcterms:modified xsi:type="dcterms:W3CDTF">2020-04-26T11:34:00Z</dcterms:modified>
</cp:coreProperties>
</file>